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DC" w:rsidRPr="00B750DC" w:rsidRDefault="00B750DC" w:rsidP="00B750DC">
      <w:pPr>
        <w:jc w:val="center"/>
        <w:rPr>
          <w:rFonts w:ascii="Arial" w:hAnsi="Arial" w:cs="Arial"/>
          <w:bCs/>
          <w:sz w:val="24"/>
          <w:lang w:eastAsia="en-US"/>
        </w:rPr>
      </w:pPr>
      <w:bookmarkStart w:id="0" w:name="_GoBack"/>
      <w:r w:rsidRPr="00B750DC">
        <w:rPr>
          <w:rFonts w:ascii="Arial" w:hAnsi="Arial" w:cs="Arial"/>
          <w:bCs/>
          <w:sz w:val="24"/>
          <w:lang w:eastAsia="en-US"/>
        </w:rPr>
        <w:t>КРАСНОДАРСКИЙ КРАЙ</w:t>
      </w:r>
    </w:p>
    <w:p w:rsidR="00B750DC" w:rsidRPr="00B750DC" w:rsidRDefault="00B750DC" w:rsidP="00B750DC">
      <w:pPr>
        <w:jc w:val="center"/>
        <w:rPr>
          <w:rFonts w:ascii="Arial" w:hAnsi="Arial" w:cs="Arial"/>
          <w:bCs/>
          <w:sz w:val="24"/>
          <w:lang w:eastAsia="en-US"/>
        </w:rPr>
      </w:pPr>
      <w:r w:rsidRPr="00B750DC">
        <w:rPr>
          <w:rFonts w:ascii="Arial" w:hAnsi="Arial" w:cs="Arial"/>
          <w:bCs/>
          <w:sz w:val="24"/>
          <w:lang w:eastAsia="en-US"/>
        </w:rPr>
        <w:t>ТУАПСИНСКИЙ РАЙОН</w:t>
      </w:r>
    </w:p>
    <w:p w:rsidR="00B750DC" w:rsidRPr="00B750DC" w:rsidRDefault="00B750DC" w:rsidP="00B750DC">
      <w:pPr>
        <w:jc w:val="center"/>
        <w:rPr>
          <w:rFonts w:ascii="Arial" w:hAnsi="Arial" w:cs="Arial"/>
          <w:sz w:val="24"/>
          <w:lang w:eastAsia="en-US"/>
        </w:rPr>
      </w:pPr>
      <w:r w:rsidRPr="00B750DC">
        <w:rPr>
          <w:rFonts w:ascii="Arial" w:hAnsi="Arial" w:cs="Arial"/>
          <w:sz w:val="24"/>
          <w:lang w:eastAsia="en-US"/>
        </w:rPr>
        <w:t>АДМИНИСТРАЦИ</w:t>
      </w:r>
      <w:r w:rsidR="00A528CC">
        <w:rPr>
          <w:rFonts w:ascii="Arial" w:hAnsi="Arial" w:cs="Arial"/>
          <w:sz w:val="24"/>
          <w:lang w:eastAsia="en-US"/>
        </w:rPr>
        <w:t>Я</w:t>
      </w:r>
      <w:r w:rsidRPr="00B750DC">
        <w:rPr>
          <w:rFonts w:ascii="Arial" w:hAnsi="Arial" w:cs="Arial"/>
          <w:sz w:val="24"/>
          <w:lang w:eastAsia="en-US"/>
        </w:rPr>
        <w:t xml:space="preserve"> ОКТЯБРЬСКОГО СЕЛЬСКОГО ПОСЕЛЕНИЯ</w:t>
      </w:r>
    </w:p>
    <w:p w:rsidR="00B750DC" w:rsidRPr="00B750DC" w:rsidRDefault="00B750DC" w:rsidP="00B750DC">
      <w:pPr>
        <w:jc w:val="center"/>
        <w:rPr>
          <w:rFonts w:ascii="Arial" w:hAnsi="Arial" w:cs="Arial"/>
          <w:sz w:val="24"/>
          <w:lang w:eastAsia="en-US"/>
        </w:rPr>
      </w:pPr>
      <w:r w:rsidRPr="00B750DC">
        <w:rPr>
          <w:rFonts w:ascii="Arial" w:hAnsi="Arial" w:cs="Arial"/>
          <w:sz w:val="24"/>
          <w:lang w:eastAsia="en-US"/>
        </w:rPr>
        <w:t>ТУАПСИНСКОГО РАЙОНА</w:t>
      </w:r>
    </w:p>
    <w:p w:rsidR="00B750DC" w:rsidRPr="00B750DC" w:rsidRDefault="00B750DC" w:rsidP="00B750DC">
      <w:pPr>
        <w:jc w:val="center"/>
        <w:outlineLvl w:val="0"/>
        <w:rPr>
          <w:bCs/>
          <w:kern w:val="36"/>
          <w:szCs w:val="28"/>
        </w:rPr>
      </w:pPr>
    </w:p>
    <w:p w:rsidR="00B750DC" w:rsidRPr="00B750DC" w:rsidRDefault="00B750DC" w:rsidP="00B750DC">
      <w:pPr>
        <w:jc w:val="center"/>
        <w:rPr>
          <w:rFonts w:ascii="Arial" w:hAnsi="Arial" w:cs="Arial"/>
          <w:bCs/>
          <w:sz w:val="24"/>
          <w:lang w:eastAsia="en-US"/>
        </w:rPr>
      </w:pPr>
      <w:r w:rsidRPr="00B750DC">
        <w:rPr>
          <w:rFonts w:ascii="Arial" w:hAnsi="Arial" w:cs="Arial"/>
          <w:bCs/>
          <w:sz w:val="24"/>
          <w:lang w:eastAsia="en-US"/>
        </w:rPr>
        <w:t>ПОСТАНОВЛЕНИЕ</w:t>
      </w:r>
    </w:p>
    <w:p w:rsidR="00B750DC" w:rsidRPr="00B750DC" w:rsidRDefault="00B750DC" w:rsidP="00B750DC">
      <w:pPr>
        <w:jc w:val="center"/>
        <w:rPr>
          <w:rFonts w:ascii="Arial" w:hAnsi="Arial" w:cs="Arial"/>
          <w:b/>
          <w:bCs/>
          <w:sz w:val="24"/>
          <w:lang w:eastAsia="en-US"/>
        </w:rPr>
      </w:pPr>
    </w:p>
    <w:p w:rsidR="00B750DC" w:rsidRPr="00B750DC" w:rsidRDefault="00B750DC" w:rsidP="00B750DC">
      <w:pPr>
        <w:rPr>
          <w:rFonts w:ascii="Arial" w:hAnsi="Arial" w:cs="Arial"/>
          <w:color w:val="000000"/>
          <w:sz w:val="22"/>
          <w:szCs w:val="22"/>
        </w:rPr>
      </w:pPr>
      <w:r>
        <w:rPr>
          <w:rFonts w:ascii="Arial" w:hAnsi="Arial" w:cs="Arial"/>
          <w:sz w:val="22"/>
          <w:szCs w:val="22"/>
        </w:rPr>
        <w:t>7</w:t>
      </w:r>
      <w:r w:rsidRPr="00B750DC">
        <w:rPr>
          <w:rFonts w:ascii="Arial" w:hAnsi="Arial" w:cs="Arial"/>
          <w:sz w:val="22"/>
          <w:szCs w:val="22"/>
        </w:rPr>
        <w:t xml:space="preserve"> ноября 2017 года                 </w:t>
      </w:r>
      <w:r>
        <w:rPr>
          <w:rFonts w:ascii="Arial" w:hAnsi="Arial" w:cs="Arial"/>
          <w:sz w:val="22"/>
          <w:szCs w:val="22"/>
        </w:rPr>
        <w:t xml:space="preserve">                           № 192</w:t>
      </w:r>
      <w:r w:rsidRPr="00B750DC">
        <w:rPr>
          <w:rFonts w:ascii="Arial" w:hAnsi="Arial" w:cs="Arial"/>
          <w:sz w:val="22"/>
          <w:szCs w:val="22"/>
        </w:rPr>
        <w:t xml:space="preserve">                                             </w:t>
      </w:r>
      <w:r w:rsidRPr="00B750DC">
        <w:rPr>
          <w:rFonts w:ascii="Arial" w:hAnsi="Arial" w:cs="Arial"/>
          <w:color w:val="000000"/>
          <w:sz w:val="22"/>
          <w:szCs w:val="22"/>
        </w:rPr>
        <w:t xml:space="preserve">п. </w:t>
      </w:r>
      <w:proofErr w:type="gramStart"/>
      <w:r w:rsidRPr="00B750DC">
        <w:rPr>
          <w:rFonts w:ascii="Arial" w:hAnsi="Arial" w:cs="Arial"/>
          <w:color w:val="000000"/>
          <w:sz w:val="22"/>
          <w:szCs w:val="22"/>
        </w:rPr>
        <w:t>Октябрьский</w:t>
      </w:r>
      <w:proofErr w:type="gramEnd"/>
    </w:p>
    <w:bookmarkEnd w:id="0"/>
    <w:p w:rsidR="00891B75" w:rsidRPr="00F43BA0" w:rsidRDefault="00891B75" w:rsidP="00891B75">
      <w:pPr>
        <w:jc w:val="center"/>
        <w:rPr>
          <w:rFonts w:ascii="Arial" w:hAnsi="Arial" w:cs="Arial"/>
          <w:sz w:val="32"/>
          <w:szCs w:val="32"/>
        </w:rPr>
      </w:pPr>
    </w:p>
    <w:p w:rsidR="00134DA5" w:rsidRPr="00F43BA0" w:rsidRDefault="00134DA5" w:rsidP="00134DA5">
      <w:pPr>
        <w:ind w:firstLine="709"/>
        <w:jc w:val="center"/>
        <w:rPr>
          <w:rFonts w:ascii="Arial" w:hAnsi="Arial" w:cs="Arial"/>
          <w:b/>
          <w:sz w:val="32"/>
          <w:szCs w:val="32"/>
        </w:rPr>
      </w:pPr>
      <w:r w:rsidRPr="00F43BA0">
        <w:rPr>
          <w:rFonts w:ascii="Arial" w:hAnsi="Arial" w:cs="Arial"/>
          <w:b/>
          <w:sz w:val="32"/>
          <w:szCs w:val="32"/>
        </w:rPr>
        <w:t>Об утверждении административного регламента</w:t>
      </w:r>
    </w:p>
    <w:p w:rsidR="00F43BA0" w:rsidRDefault="00134DA5" w:rsidP="00134DA5">
      <w:pPr>
        <w:ind w:firstLine="709"/>
        <w:jc w:val="center"/>
        <w:rPr>
          <w:rFonts w:ascii="Arial" w:hAnsi="Arial" w:cs="Arial"/>
          <w:b/>
          <w:sz w:val="32"/>
          <w:szCs w:val="32"/>
        </w:rPr>
      </w:pPr>
      <w:r w:rsidRPr="00F43BA0">
        <w:rPr>
          <w:rFonts w:ascii="Arial" w:hAnsi="Arial" w:cs="Arial"/>
          <w:b/>
          <w:sz w:val="32"/>
          <w:szCs w:val="32"/>
        </w:rPr>
        <w:t xml:space="preserve">по предоставлению администрацией Октябрьского сельского поселения Туапсинского района  </w:t>
      </w:r>
    </w:p>
    <w:p w:rsidR="00F43BA0" w:rsidRDefault="00134DA5" w:rsidP="00F43BA0">
      <w:pPr>
        <w:ind w:firstLine="709"/>
        <w:jc w:val="center"/>
        <w:rPr>
          <w:rFonts w:ascii="Arial" w:hAnsi="Arial" w:cs="Arial"/>
          <w:b/>
          <w:sz w:val="32"/>
          <w:szCs w:val="32"/>
        </w:rPr>
      </w:pPr>
      <w:r w:rsidRPr="00F43BA0">
        <w:rPr>
          <w:rFonts w:ascii="Arial" w:hAnsi="Arial" w:cs="Arial"/>
          <w:b/>
          <w:sz w:val="32"/>
          <w:szCs w:val="32"/>
        </w:rPr>
        <w:t xml:space="preserve">муниципальной услуги «Выдача справки </w:t>
      </w:r>
    </w:p>
    <w:p w:rsidR="00134DA5" w:rsidRPr="00F43BA0" w:rsidRDefault="00134DA5" w:rsidP="00F43BA0">
      <w:pPr>
        <w:ind w:firstLine="709"/>
        <w:jc w:val="center"/>
        <w:rPr>
          <w:rFonts w:ascii="Arial" w:hAnsi="Arial" w:cs="Arial"/>
          <w:b/>
          <w:sz w:val="32"/>
          <w:szCs w:val="32"/>
        </w:rPr>
      </w:pPr>
      <w:r w:rsidRPr="00F43BA0">
        <w:rPr>
          <w:rFonts w:ascii="Arial" w:hAnsi="Arial" w:cs="Arial"/>
          <w:b/>
          <w:sz w:val="32"/>
          <w:szCs w:val="32"/>
        </w:rPr>
        <w:t>о печном отоплении»</w:t>
      </w:r>
    </w:p>
    <w:p w:rsidR="00891B75" w:rsidRPr="00134DA5" w:rsidRDefault="00891B75" w:rsidP="00891B75">
      <w:pPr>
        <w:jc w:val="center"/>
        <w:rPr>
          <w:b/>
          <w:szCs w:val="28"/>
        </w:rPr>
      </w:pPr>
    </w:p>
    <w:p w:rsidR="002E7A6C" w:rsidRDefault="002E7A6C" w:rsidP="00891B75">
      <w:pPr>
        <w:jc w:val="center"/>
        <w:rPr>
          <w:b/>
          <w:szCs w:val="28"/>
        </w:rPr>
      </w:pPr>
    </w:p>
    <w:p w:rsidR="00891B75" w:rsidRPr="00F43BA0" w:rsidRDefault="002E7A6C" w:rsidP="002E7A6C">
      <w:pPr>
        <w:ind w:firstLine="708"/>
        <w:jc w:val="both"/>
        <w:rPr>
          <w:rFonts w:ascii="Arial" w:hAnsi="Arial" w:cs="Arial"/>
          <w:sz w:val="24"/>
        </w:rPr>
      </w:pPr>
      <w:proofErr w:type="gramStart"/>
      <w:r w:rsidRPr="00F43BA0">
        <w:rPr>
          <w:rFonts w:ascii="Arial" w:hAnsi="Arial" w:cs="Arial"/>
          <w:sz w:val="24"/>
        </w:rPr>
        <w:t>В соответствии с Федеральными законам</w:t>
      </w:r>
      <w:r w:rsidR="00F43BA0">
        <w:rPr>
          <w:rFonts w:ascii="Arial" w:hAnsi="Arial" w:cs="Arial"/>
          <w:sz w:val="24"/>
        </w:rPr>
        <w:t xml:space="preserve">и Российской Федерации от </w:t>
      </w:r>
      <w:r w:rsidRPr="00F43BA0">
        <w:rPr>
          <w:rFonts w:ascii="Arial" w:hAnsi="Arial" w:cs="Arial"/>
          <w:sz w:val="24"/>
        </w:rPr>
        <w:t>6 октября 2003 года № 131 – 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Октябрьского</w:t>
      </w:r>
      <w:r w:rsidR="00891B75" w:rsidRPr="00F43BA0">
        <w:rPr>
          <w:rFonts w:ascii="Arial" w:hAnsi="Arial" w:cs="Arial"/>
          <w:sz w:val="24"/>
        </w:rPr>
        <w:t xml:space="preserve"> сельского поселения Туапсинского района, в целях  предоставления муниципальных услуг, а также обеспечения доступа заявителей к сведениям о муниципальн</w:t>
      </w:r>
      <w:r w:rsidR="00F43BA0" w:rsidRPr="00F43BA0">
        <w:rPr>
          <w:rFonts w:ascii="Arial" w:hAnsi="Arial" w:cs="Arial"/>
          <w:sz w:val="24"/>
        </w:rPr>
        <w:t>ых услугах, постановля</w:t>
      </w:r>
      <w:r w:rsidR="00891B75" w:rsidRPr="00F43BA0">
        <w:rPr>
          <w:rFonts w:ascii="Arial" w:hAnsi="Arial" w:cs="Arial"/>
          <w:sz w:val="24"/>
        </w:rPr>
        <w:t>ю:</w:t>
      </w:r>
      <w:proofErr w:type="gramEnd"/>
    </w:p>
    <w:p w:rsidR="00891B75" w:rsidRPr="00F43BA0" w:rsidRDefault="00891B75" w:rsidP="00AB49BE">
      <w:pPr>
        <w:ind w:firstLine="708"/>
        <w:jc w:val="both"/>
        <w:rPr>
          <w:rFonts w:ascii="Arial" w:hAnsi="Arial" w:cs="Arial"/>
          <w:sz w:val="24"/>
        </w:rPr>
      </w:pPr>
      <w:r w:rsidRPr="00F43BA0">
        <w:rPr>
          <w:rFonts w:ascii="Arial" w:hAnsi="Arial" w:cs="Arial"/>
          <w:sz w:val="24"/>
        </w:rPr>
        <w:t>1.Утвердить административный регламент по предоставлению муниципальной услуги «Выдача справки о печном отоплении» (прилагается).</w:t>
      </w:r>
    </w:p>
    <w:p w:rsidR="002E7A6C" w:rsidRPr="00F43BA0" w:rsidRDefault="002E7A6C" w:rsidP="002E7A6C">
      <w:pPr>
        <w:pStyle w:val="a6"/>
        <w:ind w:firstLine="708"/>
        <w:jc w:val="both"/>
        <w:rPr>
          <w:rFonts w:ascii="Arial" w:hAnsi="Arial" w:cs="Arial"/>
          <w:color w:val="000000" w:themeColor="text1"/>
          <w:sz w:val="24"/>
        </w:rPr>
      </w:pPr>
      <w:r w:rsidRPr="00F43BA0">
        <w:rPr>
          <w:rFonts w:ascii="Arial" w:hAnsi="Arial" w:cs="Arial"/>
          <w:color w:val="000000" w:themeColor="text1"/>
          <w:sz w:val="24"/>
        </w:rPr>
        <w:t xml:space="preserve">2. Ведущему специалисту администрации Октябрьского сельского поселения Туапсинского района Н.С. Сычевой,  </w:t>
      </w:r>
      <w:proofErr w:type="gramStart"/>
      <w:r w:rsidRPr="00F43BA0">
        <w:rPr>
          <w:rFonts w:ascii="Arial" w:hAnsi="Arial" w:cs="Arial"/>
          <w:color w:val="000000" w:themeColor="text1"/>
          <w:sz w:val="24"/>
        </w:rPr>
        <w:t>разместить</w:t>
      </w:r>
      <w:proofErr w:type="gramEnd"/>
      <w:r w:rsidRPr="00F43BA0">
        <w:rPr>
          <w:rFonts w:ascii="Arial" w:hAnsi="Arial" w:cs="Arial"/>
          <w:color w:val="000000" w:themeColor="text1"/>
          <w:sz w:val="24"/>
        </w:rPr>
        <w:t xml:space="preserve"> данный регламент на официальном сайте администрации Октябрьского сельского поселения Туапсинского района  </w:t>
      </w:r>
      <w:r w:rsidRPr="00F43BA0">
        <w:rPr>
          <w:rFonts w:ascii="Arial" w:hAnsi="Arial" w:cs="Arial"/>
          <w:color w:val="000000" w:themeColor="text1"/>
          <w:sz w:val="24"/>
          <w:lang w:val="en-US"/>
        </w:rPr>
        <w:t>www</w:t>
      </w:r>
      <w:r w:rsidRPr="00F43BA0">
        <w:rPr>
          <w:rFonts w:ascii="Arial" w:hAnsi="Arial" w:cs="Arial"/>
          <w:color w:val="000000" w:themeColor="text1"/>
          <w:sz w:val="24"/>
        </w:rPr>
        <w:t>.</w:t>
      </w:r>
      <w:proofErr w:type="spellStart"/>
      <w:r w:rsidRPr="00F43BA0">
        <w:rPr>
          <w:rFonts w:ascii="Arial" w:hAnsi="Arial" w:cs="Arial"/>
          <w:color w:val="000000" w:themeColor="text1"/>
          <w:sz w:val="24"/>
          <w:lang w:val="en-US"/>
        </w:rPr>
        <w:t>admop</w:t>
      </w:r>
      <w:proofErr w:type="spellEnd"/>
      <w:r w:rsidRPr="00F43BA0">
        <w:rPr>
          <w:rFonts w:ascii="Arial" w:hAnsi="Arial" w:cs="Arial"/>
          <w:color w:val="000000" w:themeColor="text1"/>
          <w:sz w:val="24"/>
        </w:rPr>
        <w:t>.</w:t>
      </w:r>
      <w:proofErr w:type="spellStart"/>
      <w:r w:rsidRPr="00F43BA0">
        <w:rPr>
          <w:rFonts w:ascii="Arial" w:hAnsi="Arial" w:cs="Arial"/>
          <w:color w:val="000000" w:themeColor="text1"/>
          <w:sz w:val="24"/>
          <w:lang w:val="en-US"/>
        </w:rPr>
        <w:t>ru</w:t>
      </w:r>
      <w:proofErr w:type="spellEnd"/>
      <w:r w:rsidRPr="00F43BA0">
        <w:rPr>
          <w:rFonts w:ascii="Arial" w:hAnsi="Arial" w:cs="Arial"/>
          <w:color w:val="000000" w:themeColor="text1"/>
          <w:sz w:val="24"/>
        </w:rPr>
        <w:t xml:space="preserve">. </w:t>
      </w:r>
    </w:p>
    <w:p w:rsidR="002E7A6C" w:rsidRPr="00F43BA0" w:rsidRDefault="002E7A6C" w:rsidP="002E7A6C">
      <w:pPr>
        <w:pStyle w:val="a6"/>
        <w:ind w:firstLine="708"/>
        <w:jc w:val="both"/>
        <w:rPr>
          <w:rFonts w:ascii="Arial" w:hAnsi="Arial" w:cs="Arial"/>
          <w:color w:val="000000" w:themeColor="text1"/>
          <w:sz w:val="24"/>
        </w:rPr>
      </w:pPr>
      <w:r w:rsidRPr="00F43BA0">
        <w:rPr>
          <w:rFonts w:ascii="Arial" w:hAnsi="Arial" w:cs="Arial"/>
          <w:color w:val="000000" w:themeColor="text1"/>
          <w:sz w:val="24"/>
        </w:rPr>
        <w:t>3</w:t>
      </w:r>
      <w:r w:rsidR="00AB49BE">
        <w:rPr>
          <w:rFonts w:ascii="Arial" w:hAnsi="Arial" w:cs="Arial"/>
          <w:color w:val="000000" w:themeColor="text1"/>
          <w:sz w:val="24"/>
        </w:rPr>
        <w:t xml:space="preserve">. </w:t>
      </w:r>
      <w:proofErr w:type="gramStart"/>
      <w:r w:rsidRPr="00F43BA0">
        <w:rPr>
          <w:rFonts w:ascii="Arial" w:hAnsi="Arial" w:cs="Arial"/>
          <w:color w:val="000000" w:themeColor="text1"/>
          <w:sz w:val="24"/>
        </w:rPr>
        <w:t>Контроль за</w:t>
      </w:r>
      <w:proofErr w:type="gramEnd"/>
      <w:r w:rsidRPr="00F43BA0">
        <w:rPr>
          <w:rFonts w:ascii="Arial" w:hAnsi="Arial" w:cs="Arial"/>
          <w:color w:val="000000" w:themeColor="text1"/>
          <w:sz w:val="24"/>
        </w:rPr>
        <w:t xml:space="preserve"> выполнением настоящего постановления возложить </w:t>
      </w:r>
      <w:r w:rsidRPr="00F43BA0">
        <w:rPr>
          <w:rFonts w:ascii="Arial" w:hAnsi="Arial" w:cs="Arial"/>
          <w:color w:val="000000" w:themeColor="text1"/>
          <w:sz w:val="24"/>
        </w:rPr>
        <w:br/>
        <w:t>на ведущего специалиста администрации Октябрьского сельского поселения Туапсинского района Н.С. Сычеву.</w:t>
      </w:r>
    </w:p>
    <w:p w:rsidR="002E7A6C" w:rsidRPr="00F43BA0" w:rsidRDefault="002E7A6C" w:rsidP="002E7A6C">
      <w:pPr>
        <w:pStyle w:val="a6"/>
        <w:ind w:firstLine="708"/>
        <w:jc w:val="both"/>
        <w:rPr>
          <w:rFonts w:ascii="Arial" w:hAnsi="Arial" w:cs="Arial"/>
          <w:color w:val="000000" w:themeColor="text1"/>
          <w:sz w:val="24"/>
        </w:rPr>
      </w:pPr>
      <w:r w:rsidRPr="00F43BA0">
        <w:rPr>
          <w:rFonts w:ascii="Arial" w:hAnsi="Arial" w:cs="Arial"/>
          <w:color w:val="000000" w:themeColor="text1"/>
          <w:sz w:val="24"/>
        </w:rPr>
        <w:t>4. Настоящее постановление вступает в силу со дня его обнародования.</w:t>
      </w:r>
    </w:p>
    <w:p w:rsidR="002E7A6C" w:rsidRPr="00F43BA0" w:rsidRDefault="002E7A6C" w:rsidP="002E7A6C">
      <w:pPr>
        <w:pStyle w:val="a6"/>
        <w:jc w:val="both"/>
        <w:rPr>
          <w:rFonts w:ascii="Arial" w:hAnsi="Arial" w:cs="Arial"/>
          <w:color w:val="000000" w:themeColor="text1"/>
          <w:sz w:val="24"/>
        </w:rPr>
      </w:pPr>
    </w:p>
    <w:p w:rsidR="002E7A6C" w:rsidRPr="00F43BA0" w:rsidRDefault="002E7A6C" w:rsidP="002E7A6C">
      <w:pPr>
        <w:pStyle w:val="a6"/>
        <w:jc w:val="both"/>
        <w:rPr>
          <w:rFonts w:ascii="Arial" w:hAnsi="Arial" w:cs="Arial"/>
          <w:color w:val="000000" w:themeColor="text1"/>
          <w:sz w:val="24"/>
        </w:rPr>
      </w:pPr>
    </w:p>
    <w:p w:rsidR="002E7A6C" w:rsidRPr="00F43BA0" w:rsidRDefault="002E7A6C" w:rsidP="002E7A6C">
      <w:pPr>
        <w:pStyle w:val="a6"/>
        <w:jc w:val="both"/>
        <w:rPr>
          <w:rFonts w:ascii="Arial" w:hAnsi="Arial" w:cs="Arial"/>
          <w:color w:val="000000" w:themeColor="text1"/>
          <w:sz w:val="24"/>
        </w:rPr>
      </w:pPr>
    </w:p>
    <w:p w:rsidR="002E7A6C" w:rsidRPr="00F43BA0" w:rsidRDefault="002E7A6C" w:rsidP="005932D5">
      <w:pPr>
        <w:pStyle w:val="a6"/>
        <w:ind w:left="708"/>
        <w:jc w:val="both"/>
        <w:rPr>
          <w:rFonts w:ascii="Arial" w:hAnsi="Arial" w:cs="Arial"/>
          <w:color w:val="000000" w:themeColor="text1"/>
          <w:sz w:val="24"/>
        </w:rPr>
      </w:pPr>
      <w:r w:rsidRPr="00F43BA0">
        <w:rPr>
          <w:rFonts w:ascii="Arial" w:hAnsi="Arial" w:cs="Arial"/>
          <w:color w:val="000000" w:themeColor="text1"/>
          <w:sz w:val="24"/>
        </w:rPr>
        <w:t>Глава</w:t>
      </w:r>
    </w:p>
    <w:p w:rsidR="002E7A6C" w:rsidRPr="00F43BA0" w:rsidRDefault="002E7A6C" w:rsidP="005932D5">
      <w:pPr>
        <w:pStyle w:val="a6"/>
        <w:ind w:left="708"/>
        <w:jc w:val="both"/>
        <w:rPr>
          <w:rFonts w:ascii="Arial" w:hAnsi="Arial" w:cs="Arial"/>
          <w:color w:val="000000" w:themeColor="text1"/>
          <w:sz w:val="24"/>
        </w:rPr>
      </w:pPr>
      <w:r w:rsidRPr="00F43BA0">
        <w:rPr>
          <w:rFonts w:ascii="Arial" w:hAnsi="Arial" w:cs="Arial"/>
          <w:color w:val="000000" w:themeColor="text1"/>
          <w:sz w:val="24"/>
        </w:rPr>
        <w:t>Октябрьского сельского поселения</w:t>
      </w:r>
    </w:p>
    <w:p w:rsidR="00F43BA0" w:rsidRPr="00F43BA0" w:rsidRDefault="002E7A6C" w:rsidP="005932D5">
      <w:pPr>
        <w:pStyle w:val="a6"/>
        <w:ind w:left="708"/>
        <w:jc w:val="both"/>
        <w:rPr>
          <w:rFonts w:ascii="Arial" w:hAnsi="Arial" w:cs="Arial"/>
          <w:color w:val="000000" w:themeColor="text1"/>
          <w:sz w:val="24"/>
        </w:rPr>
      </w:pPr>
      <w:r w:rsidRPr="00F43BA0">
        <w:rPr>
          <w:rFonts w:ascii="Arial" w:hAnsi="Arial" w:cs="Arial"/>
          <w:color w:val="000000" w:themeColor="text1"/>
          <w:sz w:val="24"/>
        </w:rPr>
        <w:t xml:space="preserve">Туапсинского района                                              </w:t>
      </w:r>
    </w:p>
    <w:p w:rsidR="00E95D47" w:rsidRDefault="002E7A6C" w:rsidP="005932D5">
      <w:pPr>
        <w:pStyle w:val="a6"/>
        <w:ind w:left="708"/>
        <w:jc w:val="both"/>
        <w:rPr>
          <w:rFonts w:ascii="Arial" w:hAnsi="Arial" w:cs="Arial"/>
          <w:color w:val="000000" w:themeColor="text1"/>
          <w:sz w:val="24"/>
        </w:rPr>
      </w:pPr>
      <w:r w:rsidRPr="00F43BA0">
        <w:rPr>
          <w:rFonts w:ascii="Arial" w:hAnsi="Arial" w:cs="Arial"/>
          <w:color w:val="000000" w:themeColor="text1"/>
          <w:sz w:val="24"/>
        </w:rPr>
        <w:t>Н.С. Сычева</w:t>
      </w:r>
    </w:p>
    <w:p w:rsidR="00CF388C" w:rsidRDefault="00CF388C" w:rsidP="005932D5">
      <w:pPr>
        <w:pStyle w:val="a6"/>
        <w:ind w:left="708"/>
        <w:jc w:val="both"/>
        <w:rPr>
          <w:rFonts w:ascii="Arial" w:hAnsi="Arial" w:cs="Arial"/>
          <w:color w:val="000000" w:themeColor="text1"/>
          <w:sz w:val="24"/>
        </w:rPr>
      </w:pPr>
    </w:p>
    <w:p w:rsidR="00CF388C" w:rsidRDefault="00CF388C" w:rsidP="005932D5">
      <w:pPr>
        <w:pStyle w:val="a6"/>
        <w:ind w:left="708"/>
        <w:jc w:val="both"/>
        <w:rPr>
          <w:rFonts w:ascii="Arial" w:hAnsi="Arial" w:cs="Arial"/>
          <w:color w:val="000000" w:themeColor="text1"/>
          <w:sz w:val="24"/>
        </w:rPr>
      </w:pPr>
    </w:p>
    <w:p w:rsidR="00CF388C" w:rsidRDefault="00CF388C" w:rsidP="005932D5">
      <w:pPr>
        <w:pStyle w:val="a6"/>
        <w:ind w:left="708"/>
        <w:jc w:val="both"/>
        <w:rPr>
          <w:rFonts w:ascii="Arial" w:hAnsi="Arial" w:cs="Arial"/>
          <w:color w:val="000000" w:themeColor="text1"/>
          <w:sz w:val="24"/>
        </w:rPr>
      </w:pPr>
    </w:p>
    <w:p w:rsidR="00CF388C" w:rsidRPr="00F43BA0" w:rsidRDefault="00CF388C" w:rsidP="005932D5">
      <w:pPr>
        <w:autoSpaceDE w:val="0"/>
        <w:autoSpaceDN w:val="0"/>
        <w:adjustRightInd w:val="0"/>
        <w:ind w:left="708" w:right="-1"/>
        <w:rPr>
          <w:rFonts w:ascii="Arial" w:hAnsi="Arial" w:cs="Arial"/>
          <w:sz w:val="24"/>
        </w:rPr>
      </w:pPr>
      <w:r w:rsidRPr="00F43BA0">
        <w:rPr>
          <w:rFonts w:ascii="Arial" w:hAnsi="Arial" w:cs="Arial"/>
          <w:sz w:val="24"/>
        </w:rPr>
        <w:t xml:space="preserve">ПРИЛОЖЕНИЕ </w:t>
      </w:r>
    </w:p>
    <w:p w:rsidR="00CF388C" w:rsidRPr="00F43BA0" w:rsidRDefault="00CF388C" w:rsidP="005932D5">
      <w:pPr>
        <w:autoSpaceDE w:val="0"/>
        <w:autoSpaceDN w:val="0"/>
        <w:adjustRightInd w:val="0"/>
        <w:ind w:left="708" w:right="-1"/>
        <w:rPr>
          <w:rFonts w:ascii="Arial" w:hAnsi="Arial" w:cs="Arial"/>
          <w:sz w:val="24"/>
        </w:rPr>
      </w:pPr>
      <w:r w:rsidRPr="00F43BA0">
        <w:rPr>
          <w:rFonts w:ascii="Arial" w:hAnsi="Arial" w:cs="Arial"/>
          <w:sz w:val="24"/>
        </w:rPr>
        <w:t>УТВЕРЖДЕН</w:t>
      </w:r>
    </w:p>
    <w:p w:rsidR="00CF388C" w:rsidRPr="00F43BA0" w:rsidRDefault="00CF388C" w:rsidP="005932D5">
      <w:pPr>
        <w:ind w:left="708"/>
        <w:rPr>
          <w:rFonts w:ascii="Arial" w:hAnsi="Arial" w:cs="Arial"/>
          <w:bCs/>
          <w:sz w:val="24"/>
        </w:rPr>
      </w:pPr>
      <w:r w:rsidRPr="00F43BA0">
        <w:rPr>
          <w:rFonts w:ascii="Arial" w:hAnsi="Arial" w:cs="Arial"/>
          <w:bCs/>
          <w:sz w:val="24"/>
        </w:rPr>
        <w:t>постановлением администрации</w:t>
      </w:r>
    </w:p>
    <w:p w:rsidR="00CF388C" w:rsidRDefault="00CF388C" w:rsidP="005932D5">
      <w:pPr>
        <w:ind w:left="708"/>
        <w:rPr>
          <w:rFonts w:ascii="Arial" w:hAnsi="Arial" w:cs="Arial"/>
          <w:bCs/>
          <w:sz w:val="24"/>
        </w:rPr>
      </w:pPr>
      <w:r w:rsidRPr="00F43BA0">
        <w:rPr>
          <w:rFonts w:ascii="Arial" w:hAnsi="Arial" w:cs="Arial"/>
          <w:bCs/>
          <w:sz w:val="24"/>
        </w:rPr>
        <w:t xml:space="preserve">Октябрьского сельского поселения          </w:t>
      </w:r>
    </w:p>
    <w:p w:rsidR="00CF388C" w:rsidRPr="00F43BA0" w:rsidRDefault="00CF388C" w:rsidP="005932D5">
      <w:pPr>
        <w:ind w:left="708"/>
        <w:rPr>
          <w:rFonts w:ascii="Arial" w:hAnsi="Arial" w:cs="Arial"/>
          <w:bCs/>
          <w:sz w:val="24"/>
        </w:rPr>
      </w:pPr>
      <w:r w:rsidRPr="00F43BA0">
        <w:rPr>
          <w:rFonts w:ascii="Arial" w:hAnsi="Arial" w:cs="Arial"/>
          <w:bCs/>
          <w:sz w:val="24"/>
        </w:rPr>
        <w:t>Туапсинского района</w:t>
      </w:r>
    </w:p>
    <w:p w:rsidR="00CF388C" w:rsidRPr="00F43BA0" w:rsidRDefault="00CF388C" w:rsidP="005932D5">
      <w:pPr>
        <w:autoSpaceDE w:val="0"/>
        <w:autoSpaceDN w:val="0"/>
        <w:adjustRightInd w:val="0"/>
        <w:ind w:left="708" w:right="-1"/>
        <w:rPr>
          <w:rFonts w:ascii="Arial" w:hAnsi="Arial" w:cs="Arial"/>
          <w:sz w:val="24"/>
        </w:rPr>
      </w:pPr>
      <w:r w:rsidRPr="00F43BA0">
        <w:rPr>
          <w:rFonts w:ascii="Arial" w:hAnsi="Arial" w:cs="Arial"/>
          <w:sz w:val="24"/>
        </w:rPr>
        <w:t xml:space="preserve">от  07.11.2017 </w:t>
      </w:r>
      <w:r>
        <w:rPr>
          <w:rFonts w:ascii="Arial" w:hAnsi="Arial" w:cs="Arial"/>
          <w:sz w:val="24"/>
        </w:rPr>
        <w:t xml:space="preserve">г. </w:t>
      </w:r>
      <w:r w:rsidRPr="00F43BA0">
        <w:rPr>
          <w:rFonts w:ascii="Arial" w:hAnsi="Arial" w:cs="Arial"/>
          <w:sz w:val="24"/>
        </w:rPr>
        <w:t>№ 192</w:t>
      </w:r>
    </w:p>
    <w:p w:rsidR="00CF388C" w:rsidRPr="00F43BA0" w:rsidRDefault="00CF388C" w:rsidP="00CF388C">
      <w:pPr>
        <w:pStyle w:val="a6"/>
        <w:rPr>
          <w:rFonts w:ascii="Arial" w:hAnsi="Arial" w:cs="Arial"/>
          <w:color w:val="000000" w:themeColor="text1"/>
          <w:sz w:val="24"/>
        </w:rPr>
      </w:pPr>
    </w:p>
    <w:p w:rsidR="00E8431A" w:rsidRPr="00F43BA0" w:rsidRDefault="00E8431A" w:rsidP="001C3A46">
      <w:pPr>
        <w:pStyle w:val="a3"/>
        <w:spacing w:before="0" w:after="0"/>
        <w:rPr>
          <w:rFonts w:cs="Arial"/>
          <w:sz w:val="24"/>
          <w:szCs w:val="24"/>
        </w:rPr>
      </w:pPr>
      <w:r w:rsidRPr="00F43BA0">
        <w:rPr>
          <w:rFonts w:cs="Arial"/>
          <w:sz w:val="24"/>
          <w:szCs w:val="24"/>
        </w:rPr>
        <w:lastRenderedPageBreak/>
        <w:t xml:space="preserve">       </w:t>
      </w:r>
    </w:p>
    <w:p w:rsidR="00E8431A" w:rsidRPr="00CF388C" w:rsidRDefault="00E8431A" w:rsidP="001C3A46">
      <w:pPr>
        <w:pStyle w:val="a3"/>
        <w:spacing w:before="0" w:after="0"/>
        <w:jc w:val="center"/>
        <w:rPr>
          <w:rFonts w:cs="Arial"/>
          <w:b/>
          <w:sz w:val="24"/>
          <w:szCs w:val="24"/>
        </w:rPr>
      </w:pPr>
      <w:r w:rsidRPr="00CF388C">
        <w:rPr>
          <w:rFonts w:cs="Arial"/>
          <w:b/>
          <w:sz w:val="24"/>
          <w:szCs w:val="24"/>
        </w:rPr>
        <w:t>АДМИНИСТРАТИВНЫЙ РЕГЛАМЕНТ</w:t>
      </w:r>
    </w:p>
    <w:p w:rsidR="00E8431A" w:rsidRPr="00CF388C" w:rsidRDefault="00E8431A" w:rsidP="001C3A46">
      <w:pPr>
        <w:jc w:val="center"/>
        <w:rPr>
          <w:rFonts w:ascii="Arial" w:hAnsi="Arial" w:cs="Arial"/>
          <w:b/>
          <w:sz w:val="24"/>
        </w:rPr>
      </w:pPr>
      <w:r w:rsidRPr="00CF388C">
        <w:rPr>
          <w:rFonts w:ascii="Arial" w:hAnsi="Arial" w:cs="Arial"/>
          <w:b/>
          <w:sz w:val="24"/>
        </w:rPr>
        <w:t xml:space="preserve">     по предоставлению муниципальной услуги</w:t>
      </w:r>
    </w:p>
    <w:p w:rsidR="00E8431A" w:rsidRPr="00CF388C" w:rsidRDefault="00E8431A" w:rsidP="001C3A46">
      <w:pPr>
        <w:jc w:val="center"/>
        <w:rPr>
          <w:rFonts w:ascii="Arial" w:hAnsi="Arial" w:cs="Arial"/>
          <w:b/>
          <w:bCs/>
          <w:kern w:val="1"/>
          <w:sz w:val="24"/>
        </w:rPr>
      </w:pPr>
      <w:r w:rsidRPr="00CF388C">
        <w:rPr>
          <w:rFonts w:ascii="Arial" w:hAnsi="Arial" w:cs="Arial"/>
          <w:b/>
          <w:bCs/>
          <w:kern w:val="1"/>
          <w:sz w:val="24"/>
        </w:rPr>
        <w:t xml:space="preserve">«Выдача справки о печном отоплении» </w:t>
      </w:r>
    </w:p>
    <w:p w:rsidR="005E11BD" w:rsidRPr="00F43BA0" w:rsidRDefault="005E11BD" w:rsidP="007F1757">
      <w:pPr>
        <w:pStyle w:val="a6"/>
        <w:ind w:firstLine="708"/>
        <w:jc w:val="both"/>
        <w:rPr>
          <w:rFonts w:ascii="Arial" w:hAnsi="Arial" w:cs="Arial"/>
          <w:sz w:val="24"/>
        </w:rPr>
      </w:pPr>
    </w:p>
    <w:p w:rsidR="005E11BD" w:rsidRPr="00F43BA0" w:rsidRDefault="005932D5" w:rsidP="008759CA">
      <w:pPr>
        <w:pStyle w:val="a6"/>
        <w:numPr>
          <w:ilvl w:val="0"/>
          <w:numId w:val="6"/>
        </w:numPr>
        <w:jc w:val="center"/>
        <w:rPr>
          <w:rFonts w:ascii="Arial" w:hAnsi="Arial" w:cs="Arial"/>
          <w:sz w:val="24"/>
        </w:rPr>
      </w:pPr>
      <w:r w:rsidRPr="00F43BA0">
        <w:rPr>
          <w:rFonts w:ascii="Arial" w:hAnsi="Arial" w:cs="Arial"/>
          <w:sz w:val="24"/>
        </w:rPr>
        <w:t>Общее положение</w:t>
      </w:r>
    </w:p>
    <w:p w:rsidR="008759CA" w:rsidRPr="00F43BA0" w:rsidRDefault="008759CA" w:rsidP="008759CA">
      <w:pPr>
        <w:pStyle w:val="a6"/>
        <w:ind w:left="1428"/>
        <w:rPr>
          <w:rFonts w:ascii="Arial" w:hAnsi="Arial" w:cs="Arial"/>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1.1. </w:t>
      </w:r>
      <w:r w:rsidR="00CF388C" w:rsidRPr="00F43BA0">
        <w:rPr>
          <w:rFonts w:ascii="Arial" w:hAnsi="Arial" w:cs="Arial"/>
          <w:color w:val="000000" w:themeColor="text1"/>
          <w:sz w:val="24"/>
        </w:rPr>
        <w:t xml:space="preserve">Предмет регулирования </w:t>
      </w:r>
      <w:r w:rsidR="00CF388C">
        <w:rPr>
          <w:rFonts w:ascii="Arial" w:hAnsi="Arial" w:cs="Arial"/>
          <w:color w:val="000000" w:themeColor="text1"/>
          <w:sz w:val="24"/>
        </w:rPr>
        <w:t>а</w:t>
      </w:r>
      <w:r w:rsidR="00CF388C" w:rsidRPr="00F43BA0">
        <w:rPr>
          <w:rFonts w:ascii="Arial" w:hAnsi="Arial" w:cs="Arial"/>
          <w:color w:val="000000" w:themeColor="text1"/>
          <w:sz w:val="24"/>
        </w:rPr>
        <w:t>дминистративного регламента</w:t>
      </w:r>
    </w:p>
    <w:p w:rsidR="005E11BD" w:rsidRPr="00F43BA0" w:rsidRDefault="005E11BD" w:rsidP="007F1757">
      <w:pPr>
        <w:pStyle w:val="a6"/>
        <w:ind w:firstLine="708"/>
        <w:jc w:val="both"/>
        <w:rPr>
          <w:rFonts w:ascii="Arial" w:hAnsi="Arial" w:cs="Arial"/>
          <w:sz w:val="24"/>
        </w:rPr>
      </w:pPr>
    </w:p>
    <w:p w:rsidR="005E11BD" w:rsidRPr="00F43BA0" w:rsidRDefault="005E11BD" w:rsidP="007F1757">
      <w:pPr>
        <w:pStyle w:val="a6"/>
        <w:ind w:firstLine="708"/>
        <w:jc w:val="both"/>
        <w:rPr>
          <w:rFonts w:ascii="Arial" w:hAnsi="Arial" w:cs="Arial"/>
          <w:sz w:val="24"/>
        </w:rPr>
      </w:pPr>
      <w:r w:rsidRPr="00F43BA0">
        <w:rPr>
          <w:rFonts w:ascii="Arial" w:hAnsi="Arial" w:cs="Arial"/>
          <w:sz w:val="24"/>
        </w:rPr>
        <w:t xml:space="preserve"> Административный регламент по предоставлению муниципальной услуги «Выдача  справки о печном отоплении» разработан в целях повышения качества исполнения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8759CA" w:rsidRPr="00F43BA0" w:rsidRDefault="008759CA" w:rsidP="007F1757">
      <w:pPr>
        <w:pStyle w:val="a6"/>
        <w:ind w:firstLine="708"/>
        <w:jc w:val="both"/>
        <w:rPr>
          <w:rFonts w:ascii="Arial" w:hAnsi="Arial" w:cs="Arial"/>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1.2. </w:t>
      </w:r>
      <w:r w:rsidR="00CF388C" w:rsidRPr="00F43BA0">
        <w:rPr>
          <w:rFonts w:ascii="Arial" w:hAnsi="Arial" w:cs="Arial"/>
          <w:color w:val="000000" w:themeColor="text1"/>
          <w:sz w:val="24"/>
        </w:rPr>
        <w:t>Круг заявителей</w:t>
      </w:r>
    </w:p>
    <w:p w:rsidR="008759CA" w:rsidRPr="00F43BA0" w:rsidRDefault="008759CA" w:rsidP="007F1757">
      <w:pPr>
        <w:pStyle w:val="a6"/>
        <w:ind w:firstLine="708"/>
        <w:jc w:val="both"/>
        <w:rPr>
          <w:rFonts w:ascii="Arial" w:hAnsi="Arial" w:cs="Arial"/>
          <w:sz w:val="24"/>
        </w:rPr>
      </w:pPr>
    </w:p>
    <w:p w:rsidR="00E8431A" w:rsidRPr="00F43BA0" w:rsidRDefault="00E8431A" w:rsidP="007F1757">
      <w:pPr>
        <w:pStyle w:val="a6"/>
        <w:ind w:firstLine="708"/>
        <w:jc w:val="both"/>
        <w:rPr>
          <w:rFonts w:ascii="Arial" w:hAnsi="Arial" w:cs="Arial"/>
          <w:sz w:val="24"/>
        </w:rPr>
      </w:pPr>
      <w:r w:rsidRPr="00F43BA0">
        <w:rPr>
          <w:rFonts w:ascii="Arial" w:hAnsi="Arial" w:cs="Arial"/>
          <w:sz w:val="24"/>
        </w:rPr>
        <w:t xml:space="preserve"> Заявителями, имеющими право на получение Муниципальной услуги, являются юридические и физические лица или уполномоченные лица. </w:t>
      </w:r>
    </w:p>
    <w:p w:rsidR="00E8431A" w:rsidRPr="00F43BA0" w:rsidRDefault="00E8431A" w:rsidP="0049763F">
      <w:pPr>
        <w:pStyle w:val="a6"/>
        <w:numPr>
          <w:ilvl w:val="2"/>
          <w:numId w:val="1"/>
        </w:numPr>
        <w:jc w:val="both"/>
        <w:rPr>
          <w:rFonts w:ascii="Arial" w:hAnsi="Arial" w:cs="Arial"/>
          <w:sz w:val="24"/>
        </w:rPr>
      </w:pPr>
      <w:r w:rsidRPr="00F43BA0">
        <w:rPr>
          <w:rFonts w:ascii="Arial" w:hAnsi="Arial" w:cs="Arial"/>
          <w:sz w:val="24"/>
        </w:rPr>
        <w:t>От имени физического лица</w:t>
      </w:r>
      <w:r w:rsidR="005E11BD" w:rsidRPr="00F43BA0">
        <w:rPr>
          <w:rFonts w:ascii="Arial" w:hAnsi="Arial" w:cs="Arial"/>
          <w:sz w:val="24"/>
        </w:rPr>
        <w:t>.</w:t>
      </w:r>
      <w:r w:rsidRPr="00F43BA0">
        <w:rPr>
          <w:rFonts w:ascii="Arial" w:hAnsi="Arial" w:cs="Arial"/>
          <w:sz w:val="24"/>
        </w:rPr>
        <w:t xml:space="preserve"> </w:t>
      </w:r>
    </w:p>
    <w:p w:rsidR="00E8431A" w:rsidRPr="00F43BA0" w:rsidRDefault="00E8431A" w:rsidP="0049763F">
      <w:pPr>
        <w:pStyle w:val="a6"/>
        <w:ind w:firstLine="708"/>
        <w:jc w:val="both"/>
        <w:rPr>
          <w:rFonts w:ascii="Arial" w:hAnsi="Arial" w:cs="Arial"/>
          <w:sz w:val="24"/>
        </w:rPr>
      </w:pPr>
      <w:r w:rsidRPr="00F43BA0">
        <w:rPr>
          <w:rFonts w:ascii="Arial" w:hAnsi="Arial" w:cs="Arial"/>
          <w:sz w:val="24"/>
        </w:rPr>
        <w:t xml:space="preserve">От имени физического лица с заявлением о предоставлении Муниципальной услуги имеет право обратиться его законный представитель. Он </w:t>
      </w:r>
      <w:proofErr w:type="gramStart"/>
      <w:r w:rsidRPr="00F43BA0">
        <w:rPr>
          <w:rFonts w:ascii="Arial" w:hAnsi="Arial" w:cs="Arial"/>
          <w:sz w:val="24"/>
        </w:rPr>
        <w:t>предоставляет документ</w:t>
      </w:r>
      <w:proofErr w:type="gramEnd"/>
      <w:r w:rsidRPr="00F43BA0">
        <w:rPr>
          <w:rFonts w:ascii="Arial" w:hAnsi="Arial" w:cs="Arial"/>
          <w:sz w:val="24"/>
        </w:rPr>
        <w:t>,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E8431A" w:rsidRPr="00F43BA0" w:rsidRDefault="00E8431A" w:rsidP="002E7A6C">
      <w:pPr>
        <w:pStyle w:val="a6"/>
        <w:numPr>
          <w:ilvl w:val="2"/>
          <w:numId w:val="1"/>
        </w:numPr>
        <w:jc w:val="both"/>
        <w:rPr>
          <w:rFonts w:ascii="Arial" w:hAnsi="Arial" w:cs="Arial"/>
          <w:sz w:val="24"/>
        </w:rPr>
      </w:pPr>
      <w:r w:rsidRPr="00F43BA0">
        <w:rPr>
          <w:rFonts w:ascii="Arial" w:hAnsi="Arial" w:cs="Arial"/>
          <w:sz w:val="24"/>
        </w:rPr>
        <w:t>От имени юридического лица</w:t>
      </w:r>
      <w:r w:rsidR="005E11BD" w:rsidRPr="00F43BA0">
        <w:rPr>
          <w:rFonts w:ascii="Arial" w:hAnsi="Arial" w:cs="Arial"/>
          <w:sz w:val="24"/>
        </w:rPr>
        <w:t>.</w:t>
      </w:r>
    </w:p>
    <w:p w:rsidR="00A9737A" w:rsidRPr="00F43BA0" w:rsidRDefault="00E8431A" w:rsidP="00A9737A">
      <w:pPr>
        <w:pStyle w:val="a6"/>
        <w:ind w:firstLine="708"/>
        <w:jc w:val="both"/>
        <w:rPr>
          <w:rFonts w:ascii="Arial" w:hAnsi="Arial" w:cs="Arial"/>
          <w:sz w:val="24"/>
        </w:rPr>
      </w:pPr>
      <w:r w:rsidRPr="00F43BA0">
        <w:rPr>
          <w:rFonts w:ascii="Arial" w:hAnsi="Arial" w:cs="Arial"/>
          <w:sz w:val="24"/>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8759CA" w:rsidRPr="00F43BA0" w:rsidRDefault="008759CA" w:rsidP="00A9737A">
      <w:pPr>
        <w:pStyle w:val="a6"/>
        <w:ind w:firstLine="708"/>
        <w:jc w:val="both"/>
        <w:rPr>
          <w:rFonts w:ascii="Arial" w:hAnsi="Arial" w:cs="Arial"/>
          <w:sz w:val="24"/>
        </w:rPr>
      </w:pPr>
    </w:p>
    <w:p w:rsidR="008759CA" w:rsidRPr="00F43BA0" w:rsidRDefault="008759CA"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1.3. </w:t>
      </w:r>
      <w:r w:rsidR="00CF388C" w:rsidRPr="00F43BA0">
        <w:rPr>
          <w:rFonts w:ascii="Arial" w:hAnsi="Arial" w:cs="Arial"/>
          <w:color w:val="000000" w:themeColor="text1"/>
          <w:sz w:val="24"/>
        </w:rPr>
        <w:t>Требования к порядку информирования</w:t>
      </w:r>
    </w:p>
    <w:p w:rsidR="00A9737A" w:rsidRPr="00F43BA0" w:rsidRDefault="00CF388C" w:rsidP="008759CA">
      <w:pPr>
        <w:widowControl w:val="0"/>
        <w:autoSpaceDE w:val="0"/>
        <w:autoSpaceDN w:val="0"/>
        <w:adjustRightInd w:val="0"/>
        <w:ind w:firstLine="720"/>
        <w:jc w:val="center"/>
        <w:rPr>
          <w:rFonts w:ascii="Arial" w:hAnsi="Arial" w:cs="Arial"/>
          <w:color w:val="000000" w:themeColor="text1"/>
          <w:sz w:val="24"/>
        </w:rPr>
      </w:pPr>
      <w:r>
        <w:rPr>
          <w:rFonts w:ascii="Arial" w:hAnsi="Arial" w:cs="Arial"/>
          <w:color w:val="000000" w:themeColor="text1"/>
          <w:sz w:val="24"/>
        </w:rPr>
        <w:t>о</w:t>
      </w:r>
      <w:r w:rsidRPr="00F43BA0">
        <w:rPr>
          <w:rFonts w:ascii="Arial" w:hAnsi="Arial" w:cs="Arial"/>
          <w:color w:val="000000" w:themeColor="text1"/>
          <w:sz w:val="24"/>
        </w:rPr>
        <w:t xml:space="preserve"> предоставлении</w:t>
      </w:r>
      <w:r>
        <w:rPr>
          <w:rFonts w:ascii="Arial" w:hAnsi="Arial" w:cs="Arial"/>
          <w:color w:val="000000" w:themeColor="text1"/>
          <w:sz w:val="24"/>
        </w:rPr>
        <w:t xml:space="preserve"> </w:t>
      </w:r>
      <w:r w:rsidRPr="00F43BA0">
        <w:rPr>
          <w:rFonts w:ascii="Arial" w:hAnsi="Arial" w:cs="Arial"/>
          <w:color w:val="000000" w:themeColor="text1"/>
          <w:sz w:val="24"/>
        </w:rPr>
        <w:t>муниципальной услуги</w:t>
      </w:r>
    </w:p>
    <w:p w:rsidR="00A9737A" w:rsidRPr="00F43BA0" w:rsidRDefault="00A9737A" w:rsidP="00A9737A">
      <w:pPr>
        <w:widowControl w:val="0"/>
        <w:autoSpaceDE w:val="0"/>
        <w:autoSpaceDN w:val="0"/>
        <w:adjustRightInd w:val="0"/>
        <w:ind w:firstLine="720"/>
        <w:jc w:val="center"/>
        <w:rPr>
          <w:rFonts w:ascii="Arial" w:hAnsi="Arial" w:cs="Arial"/>
          <w:color w:val="000000" w:themeColor="text1"/>
          <w:sz w:val="24"/>
        </w:rPr>
      </w:pPr>
    </w:p>
    <w:p w:rsidR="00A9737A" w:rsidRPr="00F43BA0" w:rsidRDefault="00A9737A" w:rsidP="00A9737A">
      <w:pPr>
        <w:autoSpaceDE w:val="0"/>
        <w:autoSpaceDN w:val="0"/>
        <w:adjustRightInd w:val="0"/>
        <w:ind w:firstLine="709"/>
        <w:jc w:val="both"/>
        <w:rPr>
          <w:rFonts w:ascii="Arial" w:hAnsi="Arial" w:cs="Arial"/>
          <w:color w:val="000000"/>
          <w:sz w:val="24"/>
        </w:rPr>
      </w:pPr>
      <w:r w:rsidRPr="00F43BA0">
        <w:rPr>
          <w:rFonts w:ascii="Arial" w:hAnsi="Arial" w:cs="Arial"/>
          <w:color w:val="000000"/>
          <w:sz w:val="24"/>
        </w:rPr>
        <w:t>1.3.1. Информирование о предоставлении муниципальной услуги осуществляется:</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 xml:space="preserve">1.3.1.1. В </w:t>
      </w:r>
      <w:r w:rsidRPr="00F43BA0">
        <w:rPr>
          <w:rFonts w:ascii="Arial" w:hAnsi="Arial" w:cs="Arial"/>
          <w:sz w:val="24"/>
        </w:rPr>
        <w:t xml:space="preserve">администрации </w:t>
      </w:r>
      <w:r w:rsidRPr="00F43BA0">
        <w:rPr>
          <w:rFonts w:ascii="Arial" w:hAnsi="Arial" w:cs="Arial"/>
          <w:bCs/>
          <w:sz w:val="24"/>
        </w:rPr>
        <w:t>Октябрьского</w:t>
      </w:r>
      <w:r w:rsidRPr="00F43BA0">
        <w:rPr>
          <w:rFonts w:ascii="Arial" w:hAnsi="Arial" w:cs="Arial"/>
          <w:sz w:val="24"/>
        </w:rPr>
        <w:t xml:space="preserve"> сельского поселения Туапсинского района </w:t>
      </w:r>
      <w:r w:rsidRPr="00F43BA0">
        <w:rPr>
          <w:rFonts w:ascii="Arial" w:eastAsia="Calibri" w:hAnsi="Arial" w:cs="Arial"/>
          <w:color w:val="000000"/>
          <w:sz w:val="24"/>
          <w:lang w:eastAsia="en-US"/>
        </w:rPr>
        <w:t>(далее – Администрация):</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в устной форме при личном обращении;</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с использованием телефонной связи;</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в форме электронного документа посредством направления на адрес электронной почты;</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 xml:space="preserve">по письменным обращениям. </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1.3.1.2. В многофункциональном центре предоставления государственных и муниципальных услуг Краснодарского края (далее –</w:t>
      </w:r>
      <w:r w:rsidR="00CF388C">
        <w:rPr>
          <w:rFonts w:ascii="Arial" w:eastAsia="Calibri" w:hAnsi="Arial" w:cs="Arial"/>
          <w:sz w:val="24"/>
          <w:lang w:eastAsia="en-US"/>
        </w:rPr>
        <w:t xml:space="preserve"> </w:t>
      </w:r>
      <w:r w:rsidRPr="00F43BA0">
        <w:rPr>
          <w:rFonts w:ascii="Arial" w:eastAsia="Calibri" w:hAnsi="Arial" w:cs="Arial"/>
          <w:sz w:val="24"/>
          <w:lang w:eastAsia="en-US"/>
        </w:rPr>
        <w:t>МФЦ):</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при личном обращении;</w:t>
      </w:r>
    </w:p>
    <w:p w:rsidR="00A9737A" w:rsidRPr="00CF388C" w:rsidRDefault="00A9737A" w:rsidP="00A9737A">
      <w:pPr>
        <w:pStyle w:val="district-infop"/>
        <w:spacing w:before="0" w:beforeAutospacing="0" w:after="0" w:afterAutospacing="0"/>
        <w:ind w:firstLine="709"/>
        <w:jc w:val="both"/>
        <w:rPr>
          <w:rFonts w:ascii="Arial" w:eastAsia="Calibri" w:hAnsi="Arial" w:cs="Arial"/>
          <w:color w:val="000000" w:themeColor="text1"/>
          <w:lang w:eastAsia="en-US"/>
        </w:rPr>
      </w:pPr>
      <w:r w:rsidRPr="00F43BA0">
        <w:rPr>
          <w:rFonts w:ascii="Arial" w:eastAsia="Calibri" w:hAnsi="Arial" w:cs="Arial"/>
          <w:lang w:eastAsia="en-US"/>
        </w:rPr>
        <w:t>посредством интернет-</w:t>
      </w:r>
      <w:r w:rsidRPr="00CF388C">
        <w:rPr>
          <w:rFonts w:ascii="Arial" w:eastAsia="Calibri" w:hAnsi="Arial" w:cs="Arial"/>
          <w:color w:val="000000" w:themeColor="text1"/>
          <w:lang w:eastAsia="en-US"/>
        </w:rPr>
        <w:t>сайта – http://</w:t>
      </w:r>
      <w:r w:rsidRPr="00CF388C">
        <w:rPr>
          <w:rFonts w:ascii="Arial" w:hAnsi="Arial" w:cs="Arial"/>
          <w:color w:val="000000" w:themeColor="text1"/>
        </w:rPr>
        <w:t xml:space="preserve"> </w:t>
      </w:r>
      <w:hyperlink r:id="rId8" w:history="1">
        <w:r w:rsidRPr="00CF388C">
          <w:rPr>
            <w:rStyle w:val="a7"/>
            <w:rFonts w:ascii="Arial" w:hAnsi="Arial" w:cs="Arial"/>
            <w:color w:val="000000" w:themeColor="text1"/>
            <w:u w:val="none"/>
          </w:rPr>
          <w:t>tuapse.e-mfc.ru</w:t>
        </w:r>
      </w:hyperlink>
      <w:r w:rsidRPr="00CF388C">
        <w:rPr>
          <w:rFonts w:ascii="Arial" w:eastAsia="Calibri" w:hAnsi="Arial" w:cs="Arial"/>
          <w:color w:val="000000" w:themeColor="text1"/>
          <w:lang w:eastAsia="en-US"/>
        </w:rPr>
        <w:t xml:space="preserve"> – «</w:t>
      </w:r>
      <w:proofErr w:type="spellStart"/>
      <w:r w:rsidRPr="00CF388C">
        <w:rPr>
          <w:rFonts w:ascii="Arial" w:eastAsia="Calibri" w:hAnsi="Arial" w:cs="Arial"/>
          <w:color w:val="000000" w:themeColor="text1"/>
          <w:lang w:eastAsia="en-US"/>
        </w:rPr>
        <w:t>Online</w:t>
      </w:r>
      <w:proofErr w:type="spellEnd"/>
      <w:r w:rsidRPr="00CF388C">
        <w:rPr>
          <w:rFonts w:ascii="Arial" w:eastAsia="Calibri" w:hAnsi="Arial" w:cs="Arial"/>
          <w:color w:val="000000" w:themeColor="text1"/>
          <w:lang w:eastAsia="en-US"/>
        </w:rPr>
        <w:t>-консультант», «Электронный консультант», «Виртуальная приемная».</w:t>
      </w:r>
    </w:p>
    <w:p w:rsidR="00A9737A" w:rsidRPr="00CF388C" w:rsidRDefault="00A9737A" w:rsidP="00A9737A">
      <w:pPr>
        <w:pStyle w:val="district-infop"/>
        <w:spacing w:before="0" w:beforeAutospacing="0" w:after="0" w:afterAutospacing="0"/>
        <w:ind w:firstLine="709"/>
        <w:jc w:val="both"/>
        <w:rPr>
          <w:rFonts w:ascii="Arial" w:eastAsia="Calibri" w:hAnsi="Arial" w:cs="Arial"/>
          <w:color w:val="000000" w:themeColor="text1"/>
          <w:lang w:eastAsia="en-US"/>
        </w:rPr>
      </w:pPr>
      <w:r w:rsidRPr="00CF388C">
        <w:rPr>
          <w:rFonts w:ascii="Arial" w:eastAsia="Calibri" w:hAnsi="Arial" w:cs="Arial"/>
          <w:color w:val="000000" w:themeColor="text1"/>
          <w:lang w:eastAsia="en-US"/>
        </w:rPr>
        <w:lastRenderedPageBreak/>
        <w:t xml:space="preserve">1.3.1.3. Посредством размещения информации на официальном интернет-сайте администрации </w:t>
      </w:r>
      <w:r w:rsidRPr="00CF388C">
        <w:rPr>
          <w:rFonts w:ascii="Arial" w:hAnsi="Arial" w:cs="Arial"/>
          <w:bCs/>
          <w:color w:val="000000" w:themeColor="text1"/>
        </w:rPr>
        <w:t>Октябрьского</w:t>
      </w:r>
      <w:r w:rsidRPr="00CF388C">
        <w:rPr>
          <w:rFonts w:ascii="Arial" w:hAnsi="Arial" w:cs="Arial"/>
          <w:color w:val="000000" w:themeColor="text1"/>
        </w:rPr>
        <w:t xml:space="preserve"> сельского поселения Туапсинского района</w:t>
      </w:r>
      <w:r w:rsidRPr="00CF388C">
        <w:rPr>
          <w:rFonts w:ascii="Arial" w:eastAsia="Calibri" w:hAnsi="Arial" w:cs="Arial"/>
          <w:color w:val="000000" w:themeColor="text1"/>
          <w:lang w:eastAsia="en-US"/>
        </w:rPr>
        <w:t>, адрес официального сайта http://</w:t>
      </w:r>
      <w:r w:rsidRPr="00CF388C">
        <w:rPr>
          <w:rFonts w:ascii="Arial" w:hAnsi="Arial" w:cs="Arial"/>
          <w:color w:val="000000" w:themeColor="text1"/>
        </w:rPr>
        <w:t xml:space="preserve"> </w:t>
      </w:r>
      <w:hyperlink r:id="rId9" w:history="1">
        <w:r w:rsidRPr="00CF388C">
          <w:rPr>
            <w:rStyle w:val="a7"/>
            <w:rFonts w:ascii="Arial" w:hAnsi="Arial" w:cs="Arial"/>
            <w:color w:val="000000" w:themeColor="text1"/>
            <w:u w:val="none"/>
          </w:rPr>
          <w:t>www.</w:t>
        </w:r>
        <w:r w:rsidRPr="00CF388C">
          <w:rPr>
            <w:rStyle w:val="a7"/>
            <w:rFonts w:ascii="Arial" w:hAnsi="Arial" w:cs="Arial"/>
            <w:color w:val="000000" w:themeColor="text1"/>
            <w:u w:val="none"/>
            <w:lang w:val="en-US"/>
          </w:rPr>
          <w:t>admop</w:t>
        </w:r>
        <w:r w:rsidRPr="00CF388C">
          <w:rPr>
            <w:rStyle w:val="a7"/>
            <w:rFonts w:ascii="Arial" w:hAnsi="Arial" w:cs="Arial"/>
            <w:color w:val="000000" w:themeColor="text1"/>
            <w:u w:val="none"/>
          </w:rPr>
          <w:t>.</w:t>
        </w:r>
        <w:proofErr w:type="spellStart"/>
        <w:r w:rsidRPr="00CF388C">
          <w:rPr>
            <w:rStyle w:val="a7"/>
            <w:rFonts w:ascii="Arial" w:hAnsi="Arial" w:cs="Arial"/>
            <w:color w:val="000000" w:themeColor="text1"/>
            <w:u w:val="none"/>
          </w:rPr>
          <w:t>ru</w:t>
        </w:r>
        <w:proofErr w:type="spellEnd"/>
      </w:hyperlink>
    </w:p>
    <w:p w:rsidR="00A9737A" w:rsidRPr="00F43BA0" w:rsidRDefault="00A9737A" w:rsidP="00A9737A">
      <w:pPr>
        <w:ind w:firstLine="709"/>
        <w:jc w:val="both"/>
        <w:rPr>
          <w:rFonts w:ascii="Arial" w:eastAsia="Calibri" w:hAnsi="Arial" w:cs="Arial"/>
          <w:sz w:val="24"/>
          <w:lang w:eastAsia="en-US"/>
        </w:rPr>
      </w:pPr>
      <w:r w:rsidRPr="00CF388C">
        <w:rPr>
          <w:rFonts w:ascii="Arial" w:eastAsia="Calibri" w:hAnsi="Arial" w:cs="Arial"/>
          <w:color w:val="000000" w:themeColor="text1"/>
          <w:sz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Pr="00F43BA0">
        <w:rPr>
          <w:rFonts w:ascii="Arial" w:eastAsia="Calibri" w:hAnsi="Arial" w:cs="Arial"/>
          <w:sz w:val="24"/>
          <w:lang w:eastAsia="en-US"/>
        </w:rPr>
        <w:t>).</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1.3.1.5. Посредством размещения информационных стендов в МФЦ и уполномоченном органе.</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 xml:space="preserve">1.3.1.6. Посредством телефонной связи </w:t>
      </w:r>
      <w:proofErr w:type="spellStart"/>
      <w:r w:rsidRPr="00F43BA0">
        <w:rPr>
          <w:rFonts w:ascii="Arial" w:eastAsia="Calibri" w:hAnsi="Arial" w:cs="Arial"/>
          <w:sz w:val="24"/>
          <w:lang w:eastAsia="en-US"/>
        </w:rPr>
        <w:t>Call</w:t>
      </w:r>
      <w:proofErr w:type="spellEnd"/>
      <w:r w:rsidRPr="00F43BA0">
        <w:rPr>
          <w:rFonts w:ascii="Arial" w:eastAsia="Calibri" w:hAnsi="Arial" w:cs="Arial"/>
          <w:sz w:val="24"/>
          <w:lang w:eastAsia="en-US"/>
        </w:rPr>
        <w:t xml:space="preserve">-центра (горячая линия): </w:t>
      </w:r>
      <w:r w:rsidRPr="00F43BA0">
        <w:rPr>
          <w:rFonts w:ascii="Arial" w:hAnsi="Arial" w:cs="Arial"/>
          <w:sz w:val="24"/>
        </w:rPr>
        <w:t>8(800) 1000-900</w:t>
      </w:r>
      <w:r w:rsidRPr="00F43BA0">
        <w:rPr>
          <w:rFonts w:ascii="Arial" w:eastAsia="Calibri" w:hAnsi="Arial" w:cs="Arial"/>
          <w:sz w:val="24"/>
          <w:lang w:eastAsia="en-US"/>
        </w:rPr>
        <w:t>.</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1.3.2. Консультирование по вопросам предоставления муниципальной услуги осуществляется бесплатно.</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9737A" w:rsidRPr="00F43BA0" w:rsidRDefault="00A9737A" w:rsidP="00A9737A">
      <w:pPr>
        <w:ind w:firstLine="709"/>
        <w:jc w:val="both"/>
        <w:rPr>
          <w:rFonts w:ascii="Arial" w:eastAsia="Calibri" w:hAnsi="Arial" w:cs="Arial"/>
          <w:color w:val="000000"/>
          <w:sz w:val="24"/>
          <w:lang w:eastAsia="en-US"/>
        </w:rPr>
      </w:pPr>
      <w:proofErr w:type="gramStart"/>
      <w:r w:rsidRPr="00F43BA0">
        <w:rPr>
          <w:rFonts w:ascii="Arial" w:eastAsia="Calibri" w:hAnsi="Arial" w:cs="Arial"/>
          <w:color w:val="000000"/>
          <w:sz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Рекомендуемое время для телефонного разговора – не более 10 минут, личного устного информирования – не более 20 минут.</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9737A" w:rsidRPr="00F43BA0" w:rsidRDefault="00A9737A" w:rsidP="00A9737A">
      <w:pPr>
        <w:ind w:firstLine="709"/>
        <w:jc w:val="both"/>
        <w:rPr>
          <w:rFonts w:ascii="Arial" w:eastAsia="Calibri" w:hAnsi="Arial" w:cs="Arial"/>
          <w:color w:val="000000"/>
          <w:sz w:val="24"/>
          <w:lang w:eastAsia="en-US"/>
        </w:rPr>
      </w:pPr>
      <w:r w:rsidRPr="00F43BA0">
        <w:rPr>
          <w:rFonts w:ascii="Arial" w:eastAsia="Calibri" w:hAnsi="Arial" w:cs="Arial"/>
          <w:color w:val="000000"/>
          <w:sz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1.3.3. Информационные стенды, размещенные в МФЦ и Администрации, должны содержать:</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режим работы, адреса Администрации и МФЦ;</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 xml:space="preserve">адрес официального сайта администрации </w:t>
      </w:r>
      <w:r w:rsidRPr="00F43BA0">
        <w:rPr>
          <w:rFonts w:ascii="Arial" w:hAnsi="Arial" w:cs="Arial"/>
          <w:bCs/>
          <w:sz w:val="24"/>
        </w:rPr>
        <w:t>Октябрьского</w:t>
      </w:r>
      <w:r w:rsidRPr="00F43BA0">
        <w:rPr>
          <w:rFonts w:ascii="Arial" w:hAnsi="Arial" w:cs="Arial"/>
          <w:sz w:val="24"/>
        </w:rPr>
        <w:t xml:space="preserve"> сельского поселения Туапсинского района</w:t>
      </w:r>
      <w:r w:rsidRPr="00F43BA0">
        <w:rPr>
          <w:rFonts w:ascii="Arial" w:eastAsia="Calibri" w:hAnsi="Arial" w:cs="Arial"/>
          <w:sz w:val="24"/>
          <w:lang w:eastAsia="en-US"/>
        </w:rPr>
        <w:t>, адрес электронной почты Администрации;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почтовые адреса, телефоны, фамилии руководителей МФЦ и Администрации;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порядок получения консультаций о предоставлении муниципальной услуги;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порядок и сроки предоставления муниципальной услуги;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образцы заявлений о предоставлении муниципальной услуги и образцы заполнения таких заявлений;</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перечень документов, необходимых для предоставления муниципальной услуги;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основания для отказа в приеме документов о предоставлении муниципальной услуги;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основания для отказа в предоставлении муниципальной услуги;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иную информацию, необходимую для получения муниципальной услуги.</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lastRenderedPageBreak/>
        <w:t xml:space="preserve">Такая же информация размещается на официальном сайте администрации </w:t>
      </w:r>
      <w:r w:rsidRPr="00F43BA0">
        <w:rPr>
          <w:rFonts w:ascii="Arial" w:hAnsi="Arial" w:cs="Arial"/>
          <w:bCs/>
          <w:sz w:val="24"/>
        </w:rPr>
        <w:t>Октябрьского</w:t>
      </w:r>
      <w:r w:rsidRPr="00F43BA0">
        <w:rPr>
          <w:rFonts w:ascii="Arial" w:hAnsi="Arial" w:cs="Arial"/>
          <w:sz w:val="24"/>
        </w:rPr>
        <w:t xml:space="preserve"> сельского поселения Туапсинского района</w:t>
      </w:r>
      <w:r w:rsidRPr="00F43BA0">
        <w:rPr>
          <w:rFonts w:ascii="Arial" w:eastAsia="Calibri" w:hAnsi="Arial" w:cs="Arial"/>
          <w:sz w:val="24"/>
          <w:lang w:eastAsia="en-US"/>
        </w:rPr>
        <w:t xml:space="preserve"> и на интернет портале  МФЦ.</w:t>
      </w:r>
    </w:p>
    <w:p w:rsidR="00A9737A" w:rsidRPr="00F43BA0" w:rsidRDefault="00A9737A" w:rsidP="00A9737A">
      <w:pPr>
        <w:ind w:firstLine="709"/>
        <w:jc w:val="both"/>
        <w:rPr>
          <w:rFonts w:ascii="Arial" w:eastAsia="Calibri" w:hAnsi="Arial" w:cs="Arial"/>
          <w:sz w:val="24"/>
          <w:lang w:eastAsia="en-US"/>
        </w:rPr>
      </w:pPr>
      <w:r w:rsidRPr="00F43BA0">
        <w:rPr>
          <w:rFonts w:ascii="Arial" w:eastAsia="Calibri" w:hAnsi="Arial" w:cs="Arial"/>
          <w:sz w:val="24"/>
          <w:lang w:eastAsia="en-US"/>
        </w:rPr>
        <w:t>1.3.4. Информация о местонахождении и графике работы, справочных телефонах Администрации, МФЦ:</w:t>
      </w:r>
    </w:p>
    <w:p w:rsidR="00A9737A" w:rsidRPr="00F43BA0" w:rsidRDefault="00A9737A" w:rsidP="00A9737A">
      <w:pPr>
        <w:ind w:firstLine="709"/>
        <w:jc w:val="both"/>
        <w:rPr>
          <w:rFonts w:ascii="Arial" w:eastAsia="Calibri" w:hAnsi="Arial" w:cs="Arial"/>
          <w:color w:val="000000" w:themeColor="text1"/>
          <w:sz w:val="24"/>
          <w:lang w:eastAsia="en-US"/>
        </w:rPr>
      </w:pPr>
      <w:r w:rsidRPr="00F43BA0">
        <w:rPr>
          <w:rFonts w:ascii="Arial" w:eastAsia="Calibri" w:hAnsi="Arial" w:cs="Arial"/>
          <w:sz w:val="24"/>
          <w:lang w:eastAsia="en-US"/>
        </w:rPr>
        <w:t xml:space="preserve">1.3.4.1. </w:t>
      </w:r>
      <w:r w:rsidRPr="00F43BA0">
        <w:rPr>
          <w:rFonts w:ascii="Arial" w:eastAsia="Calibri" w:hAnsi="Arial" w:cs="Arial"/>
          <w:color w:val="000000" w:themeColor="text1"/>
          <w:sz w:val="24"/>
          <w:lang w:eastAsia="en-US"/>
        </w:rPr>
        <w:t>Краснодарский край, Туапсинский район, п.</w:t>
      </w:r>
      <w:r w:rsidR="00CF388C">
        <w:rPr>
          <w:rFonts w:ascii="Arial" w:eastAsia="Calibri" w:hAnsi="Arial" w:cs="Arial"/>
          <w:color w:val="000000" w:themeColor="text1"/>
          <w:sz w:val="24"/>
          <w:lang w:eastAsia="en-US"/>
        </w:rPr>
        <w:t xml:space="preserve"> </w:t>
      </w:r>
      <w:r w:rsidRPr="00F43BA0">
        <w:rPr>
          <w:rFonts w:ascii="Arial" w:eastAsia="Calibri" w:hAnsi="Arial" w:cs="Arial"/>
          <w:color w:val="000000" w:themeColor="text1"/>
          <w:sz w:val="24"/>
          <w:lang w:eastAsia="en-US"/>
        </w:rPr>
        <w:t xml:space="preserve">Октябрьский, ул. </w:t>
      </w:r>
      <w:proofErr w:type="gramStart"/>
      <w:r w:rsidRPr="00F43BA0">
        <w:rPr>
          <w:rFonts w:ascii="Arial" w:eastAsia="Calibri" w:hAnsi="Arial" w:cs="Arial"/>
          <w:color w:val="000000" w:themeColor="text1"/>
          <w:sz w:val="24"/>
          <w:lang w:eastAsia="en-US"/>
        </w:rPr>
        <w:t>Клубная</w:t>
      </w:r>
      <w:proofErr w:type="gramEnd"/>
      <w:r w:rsidRPr="00F43BA0">
        <w:rPr>
          <w:rFonts w:ascii="Arial" w:eastAsia="Calibri" w:hAnsi="Arial" w:cs="Arial"/>
          <w:color w:val="000000" w:themeColor="text1"/>
          <w:sz w:val="24"/>
          <w:lang w:eastAsia="en-US"/>
        </w:rPr>
        <w:t xml:space="preserve"> 9А, электронный адрес: </w:t>
      </w:r>
      <w:proofErr w:type="spellStart"/>
      <w:r w:rsidRPr="00F43BA0">
        <w:rPr>
          <w:rFonts w:ascii="Arial" w:eastAsia="Calibri" w:hAnsi="Arial" w:cs="Arial"/>
          <w:color w:val="000000" w:themeColor="text1"/>
          <w:sz w:val="24"/>
          <w:lang w:val="en-US" w:eastAsia="en-US"/>
        </w:rPr>
        <w:t>adm</w:t>
      </w:r>
      <w:proofErr w:type="spellEnd"/>
      <w:r w:rsidRPr="00F43BA0">
        <w:rPr>
          <w:rFonts w:ascii="Arial" w:eastAsia="Calibri" w:hAnsi="Arial" w:cs="Arial"/>
          <w:color w:val="000000" w:themeColor="text1"/>
          <w:sz w:val="24"/>
          <w:lang w:eastAsia="en-US"/>
        </w:rPr>
        <w:t>_</w:t>
      </w:r>
      <w:proofErr w:type="spellStart"/>
      <w:r w:rsidRPr="00F43BA0">
        <w:rPr>
          <w:rFonts w:ascii="Arial" w:eastAsia="Calibri" w:hAnsi="Arial" w:cs="Arial"/>
          <w:color w:val="000000" w:themeColor="text1"/>
          <w:sz w:val="24"/>
          <w:lang w:val="en-US" w:eastAsia="en-US"/>
        </w:rPr>
        <w:t>oktyabrskoe</w:t>
      </w:r>
      <w:proofErr w:type="spellEnd"/>
      <w:r w:rsidRPr="00F43BA0">
        <w:rPr>
          <w:rFonts w:ascii="Arial" w:eastAsia="Calibri" w:hAnsi="Arial" w:cs="Arial"/>
          <w:color w:val="000000" w:themeColor="text1"/>
          <w:sz w:val="24"/>
          <w:lang w:eastAsia="en-US"/>
        </w:rPr>
        <w:t>@</w:t>
      </w:r>
      <w:r w:rsidRPr="00F43BA0">
        <w:rPr>
          <w:rFonts w:ascii="Arial" w:eastAsia="Calibri" w:hAnsi="Arial" w:cs="Arial"/>
          <w:color w:val="000000" w:themeColor="text1"/>
          <w:sz w:val="24"/>
          <w:lang w:val="en-US" w:eastAsia="en-US"/>
        </w:rPr>
        <w:t>mail</w:t>
      </w:r>
      <w:r w:rsidRPr="00F43BA0">
        <w:rPr>
          <w:rFonts w:ascii="Arial" w:eastAsia="Calibri" w:hAnsi="Arial" w:cs="Arial"/>
          <w:color w:val="000000" w:themeColor="text1"/>
          <w:sz w:val="24"/>
          <w:lang w:eastAsia="en-US"/>
        </w:rPr>
        <w:t>.</w:t>
      </w:r>
      <w:proofErr w:type="spellStart"/>
      <w:r w:rsidRPr="00F43BA0">
        <w:rPr>
          <w:rFonts w:ascii="Arial" w:eastAsia="Calibri" w:hAnsi="Arial" w:cs="Arial"/>
          <w:color w:val="000000" w:themeColor="text1"/>
          <w:sz w:val="24"/>
          <w:lang w:eastAsia="en-US"/>
        </w:rPr>
        <w:t>ru</w:t>
      </w:r>
      <w:proofErr w:type="spellEnd"/>
      <w:r w:rsidRPr="00F43BA0">
        <w:rPr>
          <w:rFonts w:ascii="Arial" w:eastAsia="Calibri" w:hAnsi="Arial" w:cs="Arial"/>
          <w:color w:val="000000" w:themeColor="text1"/>
          <w:sz w:val="24"/>
          <w:lang w:eastAsia="en-US"/>
        </w:rPr>
        <w:t>.</w:t>
      </w:r>
    </w:p>
    <w:p w:rsidR="00A9737A" w:rsidRPr="00F43BA0" w:rsidRDefault="00A9737A" w:rsidP="00A9737A">
      <w:pPr>
        <w:ind w:firstLine="709"/>
        <w:jc w:val="both"/>
        <w:rPr>
          <w:rFonts w:ascii="Arial" w:eastAsia="Calibri" w:hAnsi="Arial" w:cs="Arial"/>
          <w:color w:val="000000" w:themeColor="text1"/>
          <w:sz w:val="24"/>
          <w:lang w:eastAsia="en-US"/>
        </w:rPr>
      </w:pPr>
      <w:r w:rsidRPr="00F43BA0">
        <w:rPr>
          <w:rFonts w:ascii="Arial" w:eastAsia="Calibri" w:hAnsi="Arial" w:cs="Arial"/>
          <w:color w:val="000000" w:themeColor="text1"/>
          <w:sz w:val="24"/>
          <w:lang w:eastAsia="en-US"/>
        </w:rPr>
        <w:t>Справочные телефоны администрации: 8(86167)96-162, 8(86167)96-130.</w:t>
      </w:r>
    </w:p>
    <w:p w:rsidR="00A9737A" w:rsidRPr="00F43BA0" w:rsidRDefault="00A9737A" w:rsidP="00A9737A">
      <w:pPr>
        <w:ind w:firstLine="709"/>
        <w:jc w:val="both"/>
        <w:rPr>
          <w:rFonts w:ascii="Arial" w:eastAsia="Calibri" w:hAnsi="Arial" w:cs="Arial"/>
          <w:color w:val="000000" w:themeColor="text1"/>
          <w:sz w:val="24"/>
          <w:lang w:eastAsia="en-US"/>
        </w:rPr>
      </w:pPr>
      <w:r w:rsidRPr="00F43BA0">
        <w:rPr>
          <w:rFonts w:ascii="Arial" w:eastAsia="Calibri" w:hAnsi="Arial" w:cs="Arial"/>
          <w:color w:val="000000" w:themeColor="text1"/>
          <w:sz w:val="24"/>
          <w:lang w:eastAsia="en-US"/>
        </w:rPr>
        <w:t xml:space="preserve">График работы уполномоченного органа (пример): понедельник, среда, пятница с 09.00 до 17.30, перерыв с 12.30 до 13.20, перерыв с 12.30 </w:t>
      </w:r>
      <w:proofErr w:type="gramStart"/>
      <w:r w:rsidRPr="00F43BA0">
        <w:rPr>
          <w:rFonts w:ascii="Arial" w:eastAsia="Calibri" w:hAnsi="Arial" w:cs="Arial"/>
          <w:color w:val="000000" w:themeColor="text1"/>
          <w:sz w:val="24"/>
          <w:lang w:eastAsia="en-US"/>
        </w:rPr>
        <w:t>до</w:t>
      </w:r>
      <w:proofErr w:type="gramEnd"/>
      <w:r w:rsidRPr="00F43BA0">
        <w:rPr>
          <w:rFonts w:ascii="Arial" w:eastAsia="Calibri" w:hAnsi="Arial" w:cs="Arial"/>
          <w:color w:val="000000" w:themeColor="text1"/>
          <w:sz w:val="24"/>
          <w:lang w:eastAsia="en-US"/>
        </w:rPr>
        <w:t xml:space="preserve"> 13.30, суббота и воскресенье – выходные.</w:t>
      </w:r>
    </w:p>
    <w:p w:rsidR="00A9737A" w:rsidRPr="00F43BA0" w:rsidRDefault="00A9737A" w:rsidP="00A9737A">
      <w:pPr>
        <w:ind w:firstLine="709"/>
        <w:jc w:val="both"/>
        <w:rPr>
          <w:rFonts w:ascii="Arial" w:eastAsia="Calibri" w:hAnsi="Arial" w:cs="Arial"/>
          <w:color w:val="000000" w:themeColor="text1"/>
          <w:sz w:val="24"/>
          <w:lang w:eastAsia="en-US"/>
        </w:rPr>
      </w:pPr>
      <w:r w:rsidRPr="00F43BA0">
        <w:rPr>
          <w:rFonts w:ascii="Arial" w:eastAsia="Calibri" w:hAnsi="Arial" w:cs="Arial"/>
          <w:color w:val="000000" w:themeColor="text1"/>
          <w:sz w:val="24"/>
          <w:lang w:eastAsia="en-US"/>
        </w:rPr>
        <w:t>Адрес сайта - http://www.</w:t>
      </w:r>
      <w:proofErr w:type="spellStart"/>
      <w:r w:rsidRPr="00F43BA0">
        <w:rPr>
          <w:rFonts w:ascii="Arial" w:eastAsia="Calibri" w:hAnsi="Arial" w:cs="Arial"/>
          <w:color w:val="000000" w:themeColor="text1"/>
          <w:sz w:val="24"/>
          <w:lang w:val="en-US" w:eastAsia="en-US"/>
        </w:rPr>
        <w:t>admop</w:t>
      </w:r>
      <w:proofErr w:type="spellEnd"/>
      <w:r w:rsidRPr="00F43BA0">
        <w:rPr>
          <w:rFonts w:ascii="Arial" w:eastAsia="Calibri" w:hAnsi="Arial" w:cs="Arial"/>
          <w:color w:val="000000" w:themeColor="text1"/>
          <w:sz w:val="24"/>
          <w:lang w:eastAsia="en-US"/>
        </w:rPr>
        <w:t>.</w:t>
      </w:r>
      <w:proofErr w:type="spellStart"/>
      <w:r w:rsidRPr="00F43BA0">
        <w:rPr>
          <w:rFonts w:ascii="Arial" w:eastAsia="Calibri" w:hAnsi="Arial" w:cs="Arial"/>
          <w:color w:val="000000" w:themeColor="text1"/>
          <w:sz w:val="24"/>
          <w:lang w:eastAsia="en-US"/>
        </w:rPr>
        <w:t>ru</w:t>
      </w:r>
      <w:proofErr w:type="spellEnd"/>
      <w:r w:rsidRPr="00F43BA0">
        <w:rPr>
          <w:rFonts w:ascii="Arial" w:eastAsia="Calibri" w:hAnsi="Arial" w:cs="Arial"/>
          <w:color w:val="000000" w:themeColor="text1"/>
          <w:sz w:val="24"/>
          <w:lang w:eastAsia="en-US"/>
        </w:rPr>
        <w:t>.</w:t>
      </w:r>
    </w:p>
    <w:p w:rsidR="00A9737A" w:rsidRPr="00F43BA0" w:rsidRDefault="00A9737A" w:rsidP="00A9737A">
      <w:pPr>
        <w:pStyle w:val="district-infop"/>
        <w:spacing w:before="0" w:beforeAutospacing="0" w:after="0" w:afterAutospacing="0"/>
        <w:ind w:firstLine="709"/>
        <w:jc w:val="both"/>
        <w:rPr>
          <w:rFonts w:ascii="Arial" w:eastAsia="Calibri" w:hAnsi="Arial" w:cs="Arial"/>
          <w:lang w:eastAsia="en-US"/>
        </w:rPr>
      </w:pPr>
      <w:r w:rsidRPr="00F43BA0">
        <w:rPr>
          <w:rFonts w:ascii="Arial" w:eastAsia="Calibri" w:hAnsi="Arial" w:cs="Arial"/>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сайте администрации </w:t>
      </w:r>
      <w:r w:rsidRPr="00F43BA0">
        <w:rPr>
          <w:rFonts w:ascii="Arial" w:hAnsi="Arial" w:cs="Arial"/>
        </w:rPr>
        <w:t>Октябрьского сельского поселения Туапсинского района</w:t>
      </w:r>
      <w:r w:rsidRPr="00F43BA0">
        <w:rPr>
          <w:rFonts w:ascii="Arial" w:eastAsia="Calibri" w:hAnsi="Arial" w:cs="Arial"/>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A9737A" w:rsidRPr="00CF388C" w:rsidRDefault="00A9737A" w:rsidP="00A9737A">
      <w:pPr>
        <w:ind w:firstLine="709"/>
        <w:jc w:val="both"/>
        <w:rPr>
          <w:rFonts w:ascii="Arial" w:eastAsia="Calibri" w:hAnsi="Arial" w:cs="Arial"/>
          <w:color w:val="000000" w:themeColor="text1"/>
          <w:sz w:val="24"/>
          <w:lang w:eastAsia="en-US"/>
        </w:rPr>
      </w:pPr>
      <w:r w:rsidRPr="00F43BA0">
        <w:rPr>
          <w:rFonts w:ascii="Arial" w:eastAsia="Calibri" w:hAnsi="Arial" w:cs="Arial"/>
          <w:sz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r w:rsidRPr="00CF388C">
        <w:rPr>
          <w:rFonts w:ascii="Arial" w:eastAsia="Calibri" w:hAnsi="Arial" w:cs="Arial"/>
          <w:color w:val="000000" w:themeColor="text1"/>
          <w:sz w:val="24"/>
          <w:lang w:eastAsia="en-US"/>
        </w:rPr>
        <w:t xml:space="preserve">» - </w:t>
      </w:r>
      <w:hyperlink r:id="rId10" w:history="1">
        <w:r w:rsidRPr="00CF388C">
          <w:rPr>
            <w:rStyle w:val="a7"/>
            <w:rFonts w:ascii="Arial" w:eastAsia="Calibri" w:hAnsi="Arial" w:cs="Arial"/>
            <w:color w:val="000000" w:themeColor="text1"/>
            <w:sz w:val="24"/>
            <w:u w:val="none"/>
            <w:lang w:eastAsia="en-US"/>
          </w:rPr>
          <w:t>http://www.e-mfc.ru</w:t>
        </w:r>
      </w:hyperlink>
      <w:r w:rsidRPr="00CF388C">
        <w:rPr>
          <w:rFonts w:ascii="Arial" w:eastAsia="Calibri" w:hAnsi="Arial" w:cs="Arial"/>
          <w:color w:val="000000" w:themeColor="text1"/>
          <w:sz w:val="24"/>
          <w:lang w:eastAsia="en-US"/>
        </w:rPr>
        <w:t>.</w:t>
      </w:r>
    </w:p>
    <w:p w:rsidR="008759CA" w:rsidRPr="00F43BA0" w:rsidRDefault="008759CA" w:rsidP="008759CA">
      <w:pPr>
        <w:widowControl w:val="0"/>
        <w:autoSpaceDE w:val="0"/>
        <w:autoSpaceDN w:val="0"/>
        <w:adjustRightInd w:val="0"/>
        <w:ind w:firstLine="720"/>
        <w:jc w:val="center"/>
        <w:outlineLvl w:val="1"/>
        <w:rPr>
          <w:rFonts w:ascii="Arial" w:hAnsi="Arial" w:cs="Arial"/>
          <w:color w:val="000000" w:themeColor="text1"/>
          <w:sz w:val="24"/>
        </w:rPr>
      </w:pPr>
    </w:p>
    <w:p w:rsidR="008759CA" w:rsidRDefault="008759CA" w:rsidP="004A2298">
      <w:pPr>
        <w:widowControl w:val="0"/>
        <w:autoSpaceDE w:val="0"/>
        <w:autoSpaceDN w:val="0"/>
        <w:adjustRightInd w:val="0"/>
        <w:ind w:firstLine="720"/>
        <w:jc w:val="center"/>
        <w:outlineLvl w:val="1"/>
        <w:rPr>
          <w:rFonts w:ascii="Arial" w:hAnsi="Arial" w:cs="Arial"/>
          <w:color w:val="000000" w:themeColor="text1"/>
          <w:sz w:val="24"/>
        </w:rPr>
      </w:pPr>
      <w:r w:rsidRPr="00F43BA0">
        <w:rPr>
          <w:rFonts w:ascii="Arial" w:hAnsi="Arial" w:cs="Arial"/>
          <w:color w:val="000000" w:themeColor="text1"/>
          <w:sz w:val="24"/>
        </w:rPr>
        <w:t xml:space="preserve">Раздел II. </w:t>
      </w:r>
      <w:r w:rsidR="001845F3" w:rsidRPr="00F43BA0">
        <w:rPr>
          <w:rFonts w:ascii="Arial" w:hAnsi="Arial" w:cs="Arial"/>
          <w:color w:val="000000" w:themeColor="text1"/>
          <w:sz w:val="24"/>
        </w:rPr>
        <w:t>Стандарт предоставления муниципальной услуги</w:t>
      </w:r>
    </w:p>
    <w:p w:rsidR="00CF388C" w:rsidRPr="00F43BA0" w:rsidRDefault="00CF388C" w:rsidP="004A2298">
      <w:pPr>
        <w:widowControl w:val="0"/>
        <w:autoSpaceDE w:val="0"/>
        <w:autoSpaceDN w:val="0"/>
        <w:adjustRightInd w:val="0"/>
        <w:ind w:firstLine="720"/>
        <w:jc w:val="center"/>
        <w:outlineLvl w:val="1"/>
        <w:rPr>
          <w:rFonts w:ascii="Arial" w:hAnsi="Arial" w:cs="Arial"/>
          <w:color w:val="000000" w:themeColor="text1"/>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bookmarkStart w:id="1" w:name="Par146"/>
      <w:bookmarkEnd w:id="1"/>
      <w:r w:rsidRPr="00F43BA0">
        <w:rPr>
          <w:rFonts w:ascii="Arial" w:hAnsi="Arial" w:cs="Arial"/>
          <w:color w:val="000000" w:themeColor="text1"/>
          <w:sz w:val="24"/>
        </w:rPr>
        <w:t xml:space="preserve">Подраздел 2.1. </w:t>
      </w:r>
      <w:r w:rsidR="00CF388C" w:rsidRPr="00F43BA0">
        <w:rPr>
          <w:rFonts w:ascii="Arial" w:hAnsi="Arial" w:cs="Arial"/>
          <w:color w:val="000000" w:themeColor="text1"/>
          <w:sz w:val="24"/>
        </w:rPr>
        <w:t>Наименование муниципальной услуги</w:t>
      </w:r>
    </w:p>
    <w:p w:rsidR="00A9737A" w:rsidRPr="00F43BA0" w:rsidRDefault="00A9737A" w:rsidP="00A9737A">
      <w:pPr>
        <w:jc w:val="center"/>
        <w:rPr>
          <w:rFonts w:ascii="Arial" w:hAnsi="Arial" w:cs="Arial"/>
          <w:b/>
          <w:color w:val="000000" w:themeColor="text1"/>
          <w:sz w:val="24"/>
        </w:rPr>
      </w:pPr>
    </w:p>
    <w:p w:rsidR="005E11BD" w:rsidRPr="00F43BA0" w:rsidRDefault="005E11BD" w:rsidP="008759CA">
      <w:pPr>
        <w:jc w:val="both"/>
        <w:rPr>
          <w:rFonts w:ascii="Arial" w:hAnsi="Arial" w:cs="Arial"/>
          <w:sz w:val="24"/>
        </w:rPr>
      </w:pPr>
      <w:r w:rsidRPr="00F43BA0">
        <w:rPr>
          <w:rFonts w:ascii="Arial" w:hAnsi="Arial" w:cs="Arial"/>
          <w:sz w:val="24"/>
        </w:rPr>
        <w:t>Выдача  справки о печном отоплении (далее - муниципальная услуга).</w:t>
      </w:r>
    </w:p>
    <w:p w:rsidR="00584892" w:rsidRPr="00F43BA0" w:rsidRDefault="00584892" w:rsidP="00584892">
      <w:pPr>
        <w:ind w:firstLine="851"/>
        <w:jc w:val="center"/>
        <w:rPr>
          <w:rFonts w:ascii="Arial" w:hAnsi="Arial" w:cs="Arial"/>
          <w:color w:val="000000" w:themeColor="text1"/>
          <w:sz w:val="24"/>
        </w:rPr>
      </w:pPr>
    </w:p>
    <w:p w:rsidR="00CF388C" w:rsidRDefault="00584892" w:rsidP="00584892">
      <w:pPr>
        <w:ind w:firstLine="851"/>
        <w:jc w:val="center"/>
        <w:rPr>
          <w:rFonts w:ascii="Arial" w:hAnsi="Arial" w:cs="Arial"/>
          <w:color w:val="000000" w:themeColor="text1"/>
          <w:sz w:val="24"/>
        </w:rPr>
      </w:pPr>
      <w:r w:rsidRPr="00F43BA0">
        <w:rPr>
          <w:rFonts w:ascii="Arial" w:hAnsi="Arial" w:cs="Arial"/>
          <w:color w:val="000000" w:themeColor="text1"/>
          <w:sz w:val="24"/>
        </w:rPr>
        <w:t xml:space="preserve">Подраздел 2.2. </w:t>
      </w:r>
      <w:r w:rsidR="00CF388C" w:rsidRPr="00F43BA0">
        <w:rPr>
          <w:rFonts w:ascii="Arial" w:hAnsi="Arial" w:cs="Arial"/>
          <w:color w:val="000000" w:themeColor="text1"/>
          <w:sz w:val="24"/>
        </w:rPr>
        <w:t xml:space="preserve">Наименование органа, предоставляющего </w:t>
      </w:r>
    </w:p>
    <w:p w:rsidR="00584892" w:rsidRPr="00F43BA0" w:rsidRDefault="00CF388C" w:rsidP="00584892">
      <w:pPr>
        <w:ind w:firstLine="851"/>
        <w:jc w:val="center"/>
        <w:rPr>
          <w:rFonts w:ascii="Arial" w:hAnsi="Arial" w:cs="Arial"/>
          <w:color w:val="000000" w:themeColor="text1"/>
          <w:sz w:val="24"/>
        </w:rPr>
      </w:pPr>
      <w:r w:rsidRPr="00F43BA0">
        <w:rPr>
          <w:rFonts w:ascii="Arial" w:hAnsi="Arial" w:cs="Arial"/>
          <w:color w:val="000000" w:themeColor="text1"/>
          <w:sz w:val="24"/>
        </w:rPr>
        <w:t>муниципальную</w:t>
      </w:r>
      <w:r>
        <w:rPr>
          <w:rFonts w:ascii="Arial" w:hAnsi="Arial" w:cs="Arial"/>
          <w:color w:val="000000" w:themeColor="text1"/>
          <w:sz w:val="24"/>
        </w:rPr>
        <w:t xml:space="preserve"> </w:t>
      </w:r>
      <w:r w:rsidRPr="00F43BA0">
        <w:rPr>
          <w:rFonts w:ascii="Arial" w:hAnsi="Arial" w:cs="Arial"/>
          <w:color w:val="000000" w:themeColor="text1"/>
          <w:sz w:val="24"/>
        </w:rPr>
        <w:t>услугу</w:t>
      </w:r>
    </w:p>
    <w:p w:rsidR="00584892" w:rsidRPr="00F43BA0" w:rsidRDefault="00584892" w:rsidP="00584892">
      <w:pPr>
        <w:ind w:firstLine="851"/>
        <w:jc w:val="both"/>
        <w:rPr>
          <w:rFonts w:ascii="Arial" w:hAnsi="Arial" w:cs="Arial"/>
          <w:color w:val="000000" w:themeColor="text1"/>
          <w:sz w:val="24"/>
        </w:rPr>
      </w:pPr>
    </w:p>
    <w:p w:rsidR="00E8431A" w:rsidRPr="00F43BA0" w:rsidRDefault="00E8431A" w:rsidP="001C3A46">
      <w:pPr>
        <w:ind w:firstLine="708"/>
        <w:jc w:val="both"/>
        <w:rPr>
          <w:rFonts w:ascii="Arial" w:hAnsi="Arial" w:cs="Arial"/>
          <w:sz w:val="24"/>
        </w:rPr>
      </w:pPr>
      <w:r w:rsidRPr="00F43BA0">
        <w:rPr>
          <w:rFonts w:ascii="Arial" w:hAnsi="Arial" w:cs="Arial"/>
          <w:sz w:val="24"/>
        </w:rPr>
        <w:t xml:space="preserve">Муниципальная услуга предоставляется администрацией </w:t>
      </w:r>
      <w:r w:rsidR="00A9737A" w:rsidRPr="00F43BA0">
        <w:rPr>
          <w:rFonts w:ascii="Arial" w:hAnsi="Arial" w:cs="Arial"/>
          <w:sz w:val="24"/>
        </w:rPr>
        <w:t>Октябрьского</w:t>
      </w:r>
      <w:r w:rsidRPr="00F43BA0">
        <w:rPr>
          <w:rFonts w:ascii="Arial" w:hAnsi="Arial" w:cs="Arial"/>
          <w:sz w:val="24"/>
        </w:rPr>
        <w:t xml:space="preserve"> сельского поселения Туапсинского райо</w:t>
      </w:r>
      <w:r w:rsidR="00A9737A" w:rsidRPr="00F43BA0">
        <w:rPr>
          <w:rFonts w:ascii="Arial" w:hAnsi="Arial" w:cs="Arial"/>
          <w:sz w:val="24"/>
        </w:rPr>
        <w:t xml:space="preserve">на, непосредственно ведущим специалистом  </w:t>
      </w:r>
      <w:r w:rsidRPr="00F43BA0">
        <w:rPr>
          <w:rFonts w:ascii="Arial" w:hAnsi="Arial" w:cs="Arial"/>
          <w:sz w:val="24"/>
        </w:rPr>
        <w:t xml:space="preserve">администрации </w:t>
      </w:r>
      <w:r w:rsidR="00A9737A" w:rsidRPr="00F43BA0">
        <w:rPr>
          <w:rFonts w:ascii="Arial" w:hAnsi="Arial" w:cs="Arial"/>
          <w:sz w:val="24"/>
        </w:rPr>
        <w:t>Октябрьского</w:t>
      </w:r>
      <w:r w:rsidRPr="00F43BA0">
        <w:rPr>
          <w:rFonts w:ascii="Arial" w:hAnsi="Arial" w:cs="Arial"/>
          <w:sz w:val="24"/>
        </w:rPr>
        <w:t xml:space="preserve"> сельского поселения Туапсинского района (далее –  специалистом).</w:t>
      </w:r>
    </w:p>
    <w:p w:rsidR="00584892" w:rsidRPr="00F43BA0" w:rsidRDefault="00584892" w:rsidP="00584892">
      <w:pPr>
        <w:widowControl w:val="0"/>
        <w:autoSpaceDE w:val="0"/>
        <w:autoSpaceDN w:val="0"/>
        <w:adjustRightInd w:val="0"/>
        <w:ind w:firstLine="720"/>
        <w:jc w:val="center"/>
        <w:outlineLvl w:val="2"/>
        <w:rPr>
          <w:rFonts w:ascii="Arial" w:hAnsi="Arial" w:cs="Arial"/>
          <w:color w:val="000000" w:themeColor="text1"/>
          <w:sz w:val="24"/>
        </w:rPr>
      </w:pPr>
    </w:p>
    <w:p w:rsidR="00584892" w:rsidRPr="00F43BA0" w:rsidRDefault="00584892" w:rsidP="00584892">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2.3. </w:t>
      </w:r>
      <w:r w:rsidR="00CF388C">
        <w:rPr>
          <w:rFonts w:ascii="Arial" w:hAnsi="Arial" w:cs="Arial"/>
          <w:color w:val="000000" w:themeColor="text1"/>
          <w:sz w:val="24"/>
        </w:rPr>
        <w:t>О</w:t>
      </w:r>
      <w:r w:rsidR="00CF388C" w:rsidRPr="00F43BA0">
        <w:rPr>
          <w:rFonts w:ascii="Arial" w:hAnsi="Arial" w:cs="Arial"/>
          <w:color w:val="000000" w:themeColor="text1"/>
          <w:sz w:val="24"/>
        </w:rPr>
        <w:t>писание результата</w:t>
      </w:r>
    </w:p>
    <w:p w:rsidR="00584892" w:rsidRPr="00F43BA0" w:rsidRDefault="00CF388C" w:rsidP="00584892">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предоставления муниципальной услуги</w:t>
      </w:r>
    </w:p>
    <w:p w:rsidR="00584892" w:rsidRPr="00F43BA0" w:rsidRDefault="00584892" w:rsidP="001C3A46">
      <w:pPr>
        <w:ind w:firstLine="708"/>
        <w:jc w:val="both"/>
        <w:rPr>
          <w:rFonts w:ascii="Arial" w:hAnsi="Arial" w:cs="Arial"/>
          <w:sz w:val="24"/>
        </w:rPr>
      </w:pPr>
    </w:p>
    <w:p w:rsidR="005E11BD" w:rsidRPr="00F43BA0" w:rsidRDefault="005E11BD" w:rsidP="001C3A46">
      <w:pPr>
        <w:ind w:firstLine="708"/>
        <w:jc w:val="both"/>
        <w:rPr>
          <w:rFonts w:ascii="Arial" w:hAnsi="Arial" w:cs="Arial"/>
          <w:sz w:val="24"/>
        </w:rPr>
      </w:pPr>
      <w:r w:rsidRPr="00F43BA0">
        <w:rPr>
          <w:rFonts w:ascii="Arial" w:hAnsi="Arial" w:cs="Arial"/>
          <w:sz w:val="24"/>
        </w:rPr>
        <w:t>2.3.1. Конечный результат предоставления муниципальной услуги:</w:t>
      </w:r>
    </w:p>
    <w:p w:rsidR="005E11BD" w:rsidRPr="00F43BA0" w:rsidRDefault="005E11BD" w:rsidP="005E11BD">
      <w:pPr>
        <w:ind w:firstLine="708"/>
        <w:jc w:val="both"/>
        <w:rPr>
          <w:rFonts w:ascii="Arial" w:hAnsi="Arial" w:cs="Arial"/>
          <w:sz w:val="24"/>
        </w:rPr>
      </w:pPr>
      <w:r w:rsidRPr="00F43BA0">
        <w:rPr>
          <w:rFonts w:ascii="Arial" w:hAnsi="Arial" w:cs="Arial"/>
          <w:sz w:val="24"/>
        </w:rPr>
        <w:t>- выдача справки о печном отоплении;</w:t>
      </w:r>
    </w:p>
    <w:p w:rsidR="005E11BD" w:rsidRPr="00F43BA0" w:rsidRDefault="005E11BD" w:rsidP="001C3A46">
      <w:pPr>
        <w:ind w:firstLine="708"/>
        <w:jc w:val="both"/>
        <w:rPr>
          <w:rFonts w:ascii="Arial" w:hAnsi="Arial" w:cs="Arial"/>
          <w:sz w:val="24"/>
        </w:rPr>
      </w:pPr>
      <w:r w:rsidRPr="00F43BA0">
        <w:rPr>
          <w:rFonts w:ascii="Arial" w:hAnsi="Arial" w:cs="Arial"/>
          <w:sz w:val="24"/>
        </w:rPr>
        <w:t>- отказ в выдаче справки о печном отоплении.</w:t>
      </w:r>
    </w:p>
    <w:p w:rsidR="00584892" w:rsidRPr="00F43BA0" w:rsidRDefault="00584892" w:rsidP="001C3A46">
      <w:pPr>
        <w:ind w:firstLine="708"/>
        <w:jc w:val="both"/>
        <w:rPr>
          <w:rFonts w:ascii="Arial" w:hAnsi="Arial" w:cs="Arial"/>
          <w:sz w:val="24"/>
        </w:rPr>
      </w:pPr>
    </w:p>
    <w:p w:rsidR="00584892" w:rsidRPr="00F43BA0" w:rsidRDefault="00584892" w:rsidP="00584892">
      <w:pPr>
        <w:widowControl w:val="0"/>
        <w:autoSpaceDE w:val="0"/>
        <w:autoSpaceDN w:val="0"/>
        <w:adjustRightInd w:val="0"/>
        <w:ind w:firstLine="726"/>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2.4. </w:t>
      </w:r>
      <w:r w:rsidR="00CF388C">
        <w:rPr>
          <w:rFonts w:ascii="Arial" w:hAnsi="Arial" w:cs="Arial"/>
          <w:color w:val="000000" w:themeColor="text1"/>
          <w:sz w:val="24"/>
        </w:rPr>
        <w:t>С</w:t>
      </w:r>
      <w:r w:rsidR="00CF388C" w:rsidRPr="00F43BA0">
        <w:rPr>
          <w:rFonts w:ascii="Arial" w:hAnsi="Arial" w:cs="Arial"/>
          <w:color w:val="000000" w:themeColor="text1"/>
          <w:sz w:val="24"/>
        </w:rPr>
        <w:t xml:space="preserve">рок предоставления муниципальной услуги, в том числе с учетом необходимости обращения в организации, участвующие в предоставлении </w:t>
      </w:r>
    </w:p>
    <w:p w:rsidR="00584892" w:rsidRPr="00F43BA0" w:rsidRDefault="00CF388C" w:rsidP="00584892">
      <w:pPr>
        <w:widowControl w:val="0"/>
        <w:autoSpaceDE w:val="0"/>
        <w:autoSpaceDN w:val="0"/>
        <w:adjustRightInd w:val="0"/>
        <w:ind w:firstLine="726"/>
        <w:jc w:val="center"/>
        <w:outlineLvl w:val="2"/>
        <w:rPr>
          <w:rFonts w:ascii="Arial" w:hAnsi="Arial" w:cs="Arial"/>
          <w:color w:val="000000" w:themeColor="text1"/>
          <w:sz w:val="24"/>
        </w:rPr>
      </w:pPr>
      <w:r w:rsidRPr="00F43BA0">
        <w:rPr>
          <w:rFonts w:ascii="Arial" w:hAnsi="Arial" w:cs="Arial"/>
          <w:color w:val="000000" w:themeColor="text1"/>
          <w:sz w:val="24"/>
        </w:rPr>
        <w:t xml:space="preserve">муниципальной услуги, срок приостановления предоставления муниципальной услуги, срок выдачи документов, являющихся результатом </w:t>
      </w:r>
    </w:p>
    <w:p w:rsidR="00584892" w:rsidRPr="00F43BA0" w:rsidRDefault="00CF388C" w:rsidP="00584892">
      <w:pPr>
        <w:widowControl w:val="0"/>
        <w:autoSpaceDE w:val="0"/>
        <w:autoSpaceDN w:val="0"/>
        <w:adjustRightInd w:val="0"/>
        <w:ind w:firstLine="726"/>
        <w:jc w:val="center"/>
        <w:outlineLvl w:val="2"/>
        <w:rPr>
          <w:rFonts w:ascii="Arial" w:hAnsi="Arial" w:cs="Arial"/>
          <w:color w:val="000000" w:themeColor="text1"/>
          <w:sz w:val="24"/>
        </w:rPr>
      </w:pPr>
      <w:r w:rsidRPr="00F43BA0">
        <w:rPr>
          <w:rFonts w:ascii="Arial" w:hAnsi="Arial" w:cs="Arial"/>
          <w:color w:val="000000" w:themeColor="text1"/>
          <w:sz w:val="24"/>
        </w:rPr>
        <w:t>предоставления муниципальной услуги</w:t>
      </w:r>
    </w:p>
    <w:p w:rsidR="00584892" w:rsidRPr="00F43BA0" w:rsidRDefault="00584892" w:rsidP="00584892">
      <w:pPr>
        <w:widowControl w:val="0"/>
        <w:autoSpaceDE w:val="0"/>
        <w:autoSpaceDN w:val="0"/>
        <w:adjustRightInd w:val="0"/>
        <w:ind w:firstLine="726"/>
        <w:jc w:val="center"/>
        <w:outlineLvl w:val="2"/>
        <w:rPr>
          <w:rFonts w:ascii="Arial" w:hAnsi="Arial" w:cs="Arial"/>
          <w:color w:val="000000" w:themeColor="text1"/>
          <w:sz w:val="24"/>
        </w:rPr>
      </w:pPr>
    </w:p>
    <w:p w:rsidR="00E8431A" w:rsidRPr="00F43BA0" w:rsidRDefault="00E8431A" w:rsidP="001C3A46">
      <w:pPr>
        <w:suppressAutoHyphens/>
        <w:autoSpaceDE w:val="0"/>
        <w:autoSpaceDN w:val="0"/>
        <w:adjustRightInd w:val="0"/>
        <w:ind w:firstLine="708"/>
        <w:jc w:val="both"/>
        <w:outlineLvl w:val="0"/>
        <w:rPr>
          <w:rFonts w:ascii="Arial" w:hAnsi="Arial" w:cs="Arial"/>
          <w:sz w:val="24"/>
        </w:rPr>
      </w:pPr>
      <w:r w:rsidRPr="00F43BA0">
        <w:rPr>
          <w:rFonts w:ascii="Arial" w:hAnsi="Arial" w:cs="Arial"/>
          <w:sz w:val="24"/>
        </w:rPr>
        <w:lastRenderedPageBreak/>
        <w:t xml:space="preserve">Срок предоставления муниципальной услуги не превышает 4 календарных дней со дня приема заявления и предоставления необходимых документов, указанных в п. 2.6.  настоящего Административного регламента. </w:t>
      </w:r>
    </w:p>
    <w:p w:rsidR="00584892" w:rsidRPr="00F43BA0" w:rsidRDefault="00584892" w:rsidP="001C3A46">
      <w:pPr>
        <w:suppressAutoHyphens/>
        <w:autoSpaceDE w:val="0"/>
        <w:autoSpaceDN w:val="0"/>
        <w:adjustRightInd w:val="0"/>
        <w:ind w:firstLine="708"/>
        <w:jc w:val="both"/>
        <w:outlineLvl w:val="0"/>
        <w:rPr>
          <w:rFonts w:ascii="Arial" w:hAnsi="Arial" w:cs="Arial"/>
          <w:sz w:val="24"/>
        </w:rPr>
      </w:pPr>
    </w:p>
    <w:p w:rsidR="00584892" w:rsidRPr="00F43BA0" w:rsidRDefault="00584892" w:rsidP="00584892">
      <w:pPr>
        <w:widowControl w:val="0"/>
        <w:autoSpaceDE w:val="0"/>
        <w:autoSpaceDN w:val="0"/>
        <w:adjustRightInd w:val="0"/>
        <w:ind w:firstLine="726"/>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2.5. </w:t>
      </w:r>
      <w:r w:rsidR="00CF388C" w:rsidRPr="00F43BA0">
        <w:rPr>
          <w:rFonts w:ascii="Arial" w:hAnsi="Arial" w:cs="Arial"/>
          <w:color w:val="000000" w:themeColor="text1"/>
          <w:sz w:val="24"/>
        </w:rPr>
        <w:t>Перечень нормативных правовых актов, регулирующих отношения, возникающие в связи с предоставлением муниципальной услуги</w:t>
      </w:r>
    </w:p>
    <w:p w:rsidR="00584892" w:rsidRPr="00F43BA0" w:rsidRDefault="00584892" w:rsidP="00584892">
      <w:pPr>
        <w:widowControl w:val="0"/>
        <w:autoSpaceDE w:val="0"/>
        <w:autoSpaceDN w:val="0"/>
        <w:adjustRightInd w:val="0"/>
        <w:ind w:firstLine="726"/>
        <w:jc w:val="center"/>
        <w:outlineLvl w:val="2"/>
        <w:rPr>
          <w:rFonts w:ascii="Arial" w:hAnsi="Arial" w:cs="Arial"/>
          <w:color w:val="000000" w:themeColor="text1"/>
          <w:sz w:val="24"/>
        </w:rPr>
      </w:pPr>
    </w:p>
    <w:p w:rsidR="005E11BD" w:rsidRPr="00F43BA0" w:rsidRDefault="005E11BD" w:rsidP="005E11BD">
      <w:pPr>
        <w:ind w:firstLine="709"/>
        <w:jc w:val="both"/>
        <w:rPr>
          <w:rFonts w:ascii="Arial" w:hAnsi="Arial" w:cs="Arial"/>
          <w:sz w:val="24"/>
        </w:rPr>
      </w:pPr>
      <w:r w:rsidRPr="00F43BA0">
        <w:rPr>
          <w:rFonts w:ascii="Arial" w:hAnsi="Arial" w:cs="Arial"/>
          <w:sz w:val="24"/>
        </w:rPr>
        <w:t>-  Федеральным законом от 06 октября 2003 года № 131-ФЗ «Об общих принципах организации местного самоуправления в Российской Федерации»;</w:t>
      </w:r>
    </w:p>
    <w:p w:rsidR="005E11BD" w:rsidRPr="00F43BA0" w:rsidRDefault="005E11BD" w:rsidP="005E11BD">
      <w:pPr>
        <w:ind w:firstLine="709"/>
        <w:jc w:val="both"/>
        <w:rPr>
          <w:rFonts w:ascii="Arial" w:hAnsi="Arial" w:cs="Arial"/>
          <w:sz w:val="24"/>
        </w:rPr>
      </w:pPr>
      <w:r w:rsidRPr="00F43BA0">
        <w:rPr>
          <w:rFonts w:ascii="Arial" w:hAnsi="Arial" w:cs="Arial"/>
          <w:sz w:val="24"/>
        </w:rPr>
        <w:t>- Федеральным законом от 02 мая 2006 года № 59-ФЗ «О порядке рассмотрения обращений граждан Российской Федерации»;</w:t>
      </w:r>
    </w:p>
    <w:p w:rsidR="00E8431A" w:rsidRPr="00F43BA0" w:rsidRDefault="00E8431A" w:rsidP="005E11BD">
      <w:pPr>
        <w:suppressAutoHyphens/>
        <w:autoSpaceDE w:val="0"/>
        <w:autoSpaceDN w:val="0"/>
        <w:adjustRightInd w:val="0"/>
        <w:ind w:firstLine="709"/>
        <w:jc w:val="both"/>
        <w:rPr>
          <w:rFonts w:ascii="Arial" w:hAnsi="Arial" w:cs="Arial"/>
          <w:sz w:val="24"/>
        </w:rPr>
      </w:pPr>
      <w:r w:rsidRPr="00F43BA0">
        <w:rPr>
          <w:rFonts w:ascii="Arial" w:hAnsi="Arial" w:cs="Arial"/>
          <w:sz w:val="24"/>
        </w:rPr>
        <w:t>- Законом Краснодарского края от 28 июня 2007 года № 1270-КЗ «О дополнительных гарантиях реализации права граждан на обращение в Краснодарском крае»</w:t>
      </w:r>
      <w:r w:rsidR="00577EBD" w:rsidRPr="00F43BA0">
        <w:rPr>
          <w:rFonts w:ascii="Arial" w:hAnsi="Arial" w:cs="Arial"/>
          <w:sz w:val="24"/>
        </w:rPr>
        <w:t>.</w:t>
      </w:r>
    </w:p>
    <w:p w:rsidR="00584892" w:rsidRPr="00F43BA0" w:rsidRDefault="00584892" w:rsidP="005E11BD">
      <w:pPr>
        <w:suppressAutoHyphens/>
        <w:autoSpaceDE w:val="0"/>
        <w:autoSpaceDN w:val="0"/>
        <w:adjustRightInd w:val="0"/>
        <w:ind w:firstLine="709"/>
        <w:jc w:val="both"/>
        <w:rPr>
          <w:rFonts w:ascii="Arial" w:hAnsi="Arial" w:cs="Arial"/>
          <w:sz w:val="24"/>
        </w:rPr>
      </w:pPr>
    </w:p>
    <w:p w:rsidR="00584892" w:rsidRPr="00F43BA0" w:rsidRDefault="00584892" w:rsidP="00584892">
      <w:pPr>
        <w:widowControl w:val="0"/>
        <w:autoSpaceDE w:val="0"/>
        <w:autoSpaceDN w:val="0"/>
        <w:adjustRightInd w:val="0"/>
        <w:ind w:firstLine="726"/>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2.6. </w:t>
      </w:r>
      <w:r w:rsidR="00CF388C" w:rsidRPr="00F43BA0">
        <w:rPr>
          <w:rFonts w:ascii="Arial" w:hAnsi="Arial" w:cs="Arial"/>
          <w:color w:val="000000" w:themeColor="text1"/>
          <w:sz w:val="24"/>
        </w:rPr>
        <w:t xml:space="preserve">Исчерпывающий перечень документов, </w:t>
      </w:r>
      <w:r w:rsidR="00CF388C">
        <w:rPr>
          <w:rFonts w:ascii="Arial" w:hAnsi="Arial" w:cs="Arial"/>
          <w:color w:val="000000" w:themeColor="text1"/>
          <w:sz w:val="24"/>
        </w:rPr>
        <w:t>н</w:t>
      </w:r>
      <w:r w:rsidR="00CF388C" w:rsidRPr="00F43BA0">
        <w:rPr>
          <w:rFonts w:ascii="Arial" w:hAnsi="Arial" w:cs="Arial"/>
          <w:color w:val="000000" w:themeColor="text1"/>
          <w:sz w:val="24"/>
        </w:rPr>
        <w:t xml:space="preserve">еобходимых в соответствии с нормативными </w:t>
      </w:r>
      <w:r w:rsidR="00CF388C">
        <w:rPr>
          <w:rFonts w:ascii="Arial" w:hAnsi="Arial" w:cs="Arial"/>
          <w:color w:val="000000" w:themeColor="text1"/>
          <w:sz w:val="24"/>
        </w:rPr>
        <w:t>п</w:t>
      </w:r>
      <w:r w:rsidR="00CF388C" w:rsidRPr="00F43BA0">
        <w:rPr>
          <w:rFonts w:ascii="Arial" w:hAnsi="Arial" w:cs="Arial"/>
          <w:color w:val="000000" w:themeColor="text1"/>
          <w:sz w:val="24"/>
        </w:rPr>
        <w:t xml:space="preserve">равовыми актами для предоставления </w:t>
      </w:r>
    </w:p>
    <w:p w:rsidR="00584892" w:rsidRDefault="00CF388C" w:rsidP="00584892">
      <w:pPr>
        <w:widowControl w:val="0"/>
        <w:autoSpaceDE w:val="0"/>
        <w:autoSpaceDN w:val="0"/>
        <w:adjustRightInd w:val="0"/>
        <w:ind w:firstLine="726"/>
        <w:jc w:val="center"/>
        <w:outlineLvl w:val="2"/>
        <w:rPr>
          <w:rFonts w:ascii="Arial" w:hAnsi="Arial" w:cs="Arial"/>
          <w:color w:val="000000" w:themeColor="text1"/>
          <w:sz w:val="24"/>
        </w:rPr>
      </w:pPr>
      <w:r>
        <w:rPr>
          <w:rFonts w:ascii="Arial" w:hAnsi="Arial" w:cs="Arial"/>
          <w:color w:val="000000" w:themeColor="text1"/>
          <w:sz w:val="24"/>
        </w:rPr>
        <w:t>м</w:t>
      </w:r>
      <w:r w:rsidRPr="00F43BA0">
        <w:rPr>
          <w:rFonts w:ascii="Arial" w:hAnsi="Arial" w:cs="Arial"/>
          <w:color w:val="000000" w:themeColor="text1"/>
          <w:sz w:val="24"/>
        </w:rPr>
        <w:t xml:space="preserve">униципальной услуги и услуг, которые являются </w:t>
      </w:r>
      <w:r>
        <w:rPr>
          <w:rFonts w:ascii="Arial" w:hAnsi="Arial" w:cs="Arial"/>
          <w:color w:val="000000" w:themeColor="text1"/>
          <w:sz w:val="24"/>
        </w:rPr>
        <w:t>н</w:t>
      </w:r>
      <w:r w:rsidRPr="00F43BA0">
        <w:rPr>
          <w:rFonts w:ascii="Arial" w:hAnsi="Arial" w:cs="Arial"/>
          <w:color w:val="000000" w:themeColor="text1"/>
          <w:sz w:val="24"/>
        </w:rPr>
        <w:t>еобходимыми и обязательными для предоставления муниципальной услуги, подлежащих представлению</w:t>
      </w:r>
      <w:r>
        <w:rPr>
          <w:rFonts w:ascii="Arial" w:hAnsi="Arial" w:cs="Arial"/>
          <w:color w:val="000000" w:themeColor="text1"/>
          <w:sz w:val="24"/>
        </w:rPr>
        <w:t xml:space="preserve"> з</w:t>
      </w:r>
      <w:r w:rsidRPr="00F43BA0">
        <w:rPr>
          <w:rFonts w:ascii="Arial" w:hAnsi="Arial" w:cs="Arial"/>
          <w:color w:val="000000" w:themeColor="text1"/>
          <w:sz w:val="24"/>
        </w:rPr>
        <w:t>аявителем, способы их получения заявителем, в том числе в электронной форме, порядок их представления</w:t>
      </w:r>
    </w:p>
    <w:p w:rsidR="00CF388C" w:rsidRPr="00F43BA0" w:rsidRDefault="00CF388C" w:rsidP="00584892">
      <w:pPr>
        <w:widowControl w:val="0"/>
        <w:autoSpaceDE w:val="0"/>
        <w:autoSpaceDN w:val="0"/>
        <w:adjustRightInd w:val="0"/>
        <w:ind w:firstLine="726"/>
        <w:jc w:val="center"/>
        <w:outlineLvl w:val="2"/>
        <w:rPr>
          <w:rFonts w:ascii="Arial" w:hAnsi="Arial" w:cs="Arial"/>
          <w:color w:val="000000" w:themeColor="text1"/>
          <w:sz w:val="24"/>
        </w:rPr>
      </w:pPr>
    </w:p>
    <w:p w:rsidR="00E8431A" w:rsidRPr="00F43BA0" w:rsidRDefault="00E8431A" w:rsidP="001C3A46">
      <w:pPr>
        <w:pStyle w:val="a6"/>
        <w:jc w:val="both"/>
        <w:rPr>
          <w:rFonts w:ascii="Arial" w:hAnsi="Arial" w:cs="Arial"/>
          <w:sz w:val="24"/>
        </w:rPr>
      </w:pPr>
      <w:r w:rsidRPr="00F43BA0">
        <w:rPr>
          <w:rFonts w:ascii="Arial" w:hAnsi="Arial" w:cs="Arial"/>
          <w:sz w:val="24"/>
        </w:rPr>
        <w:t xml:space="preserve">Для получения муниципальной услуги необходимо предоставить: </w:t>
      </w:r>
    </w:p>
    <w:p w:rsidR="005E11BD" w:rsidRPr="00F43BA0" w:rsidRDefault="005E11BD" w:rsidP="001C3A46">
      <w:pPr>
        <w:pStyle w:val="a6"/>
        <w:jc w:val="both"/>
        <w:rPr>
          <w:rFonts w:ascii="Arial" w:hAnsi="Arial" w:cs="Arial"/>
          <w:sz w:val="24"/>
        </w:rPr>
      </w:pPr>
    </w:p>
    <w:tbl>
      <w:tblPr>
        <w:tblW w:w="0" w:type="auto"/>
        <w:tblInd w:w="108" w:type="dxa"/>
        <w:tblCellMar>
          <w:left w:w="0" w:type="dxa"/>
          <w:right w:w="0" w:type="dxa"/>
        </w:tblCellMar>
        <w:tblLook w:val="00A0" w:firstRow="1" w:lastRow="0" w:firstColumn="1" w:lastColumn="0" w:noHBand="0" w:noVBand="0"/>
      </w:tblPr>
      <w:tblGrid>
        <w:gridCol w:w="709"/>
        <w:gridCol w:w="4678"/>
        <w:gridCol w:w="2268"/>
        <w:gridCol w:w="2091"/>
      </w:tblGrid>
      <w:tr w:rsidR="00E8431A" w:rsidRPr="00F43BA0" w:rsidTr="00C350EC">
        <w:trPr>
          <w:trHeight w:val="23"/>
        </w:trPr>
        <w:tc>
          <w:tcPr>
            <w:tcW w:w="709"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 xml:space="preserve">№ </w:t>
            </w:r>
            <w:proofErr w:type="gramStart"/>
            <w:r w:rsidRPr="00F43BA0">
              <w:rPr>
                <w:rFonts w:ascii="Arial" w:hAnsi="Arial" w:cs="Arial"/>
                <w:sz w:val="24"/>
              </w:rPr>
              <w:t>п</w:t>
            </w:r>
            <w:proofErr w:type="gramEnd"/>
            <w:r w:rsidRPr="00F43BA0">
              <w:rPr>
                <w:rFonts w:ascii="Arial" w:hAnsi="Arial" w:cs="Arial"/>
                <w:sz w:val="24"/>
              </w:rPr>
              <w:t>/п</w:t>
            </w:r>
          </w:p>
        </w:tc>
        <w:tc>
          <w:tcPr>
            <w:tcW w:w="4678"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Наименование документа</w:t>
            </w:r>
          </w:p>
        </w:tc>
        <w:tc>
          <w:tcPr>
            <w:tcW w:w="2268"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Тип документа (Оригинал, копия)</w:t>
            </w:r>
          </w:p>
        </w:tc>
        <w:tc>
          <w:tcPr>
            <w:tcW w:w="2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Примечание</w:t>
            </w:r>
          </w:p>
        </w:tc>
      </w:tr>
      <w:tr w:rsidR="00E8431A" w:rsidRPr="00F43BA0" w:rsidTr="00C350EC">
        <w:trPr>
          <w:trHeight w:val="23"/>
        </w:trPr>
        <w:tc>
          <w:tcPr>
            <w:tcW w:w="7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1</w:t>
            </w:r>
          </w:p>
        </w:tc>
        <w:tc>
          <w:tcPr>
            <w:tcW w:w="4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2</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3</w:t>
            </w:r>
          </w:p>
        </w:tc>
        <w:tc>
          <w:tcPr>
            <w:tcW w:w="2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4</w:t>
            </w:r>
          </w:p>
        </w:tc>
      </w:tr>
      <w:tr w:rsidR="00E8431A" w:rsidRPr="00F43BA0" w:rsidTr="00C350EC">
        <w:trPr>
          <w:trHeight w:val="23"/>
        </w:trPr>
        <w:tc>
          <w:tcPr>
            <w:tcW w:w="7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1.</w:t>
            </w:r>
          </w:p>
        </w:tc>
        <w:tc>
          <w:tcPr>
            <w:tcW w:w="4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4661A9">
            <w:pPr>
              <w:spacing w:before="100" w:beforeAutospacing="1" w:after="100" w:afterAutospacing="1" w:line="23" w:lineRule="atLeast"/>
              <w:rPr>
                <w:rFonts w:ascii="Arial" w:hAnsi="Arial" w:cs="Arial"/>
                <w:sz w:val="24"/>
              </w:rPr>
            </w:pPr>
            <w:r w:rsidRPr="00F43BA0">
              <w:rPr>
                <w:rFonts w:ascii="Arial" w:hAnsi="Arial" w:cs="Arial"/>
                <w:sz w:val="24"/>
              </w:rPr>
              <w:t>Заявление (приложение №1)</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оригинал</w:t>
            </w:r>
          </w:p>
        </w:tc>
        <w:tc>
          <w:tcPr>
            <w:tcW w:w="2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Для использования в работе</w:t>
            </w:r>
          </w:p>
        </w:tc>
      </w:tr>
      <w:tr w:rsidR="00E8431A" w:rsidRPr="00F43BA0" w:rsidTr="00C350EC">
        <w:trPr>
          <w:trHeight w:val="23"/>
        </w:trPr>
        <w:tc>
          <w:tcPr>
            <w:tcW w:w="7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2.</w:t>
            </w:r>
          </w:p>
        </w:tc>
        <w:tc>
          <w:tcPr>
            <w:tcW w:w="4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line="23" w:lineRule="atLeast"/>
              <w:jc w:val="both"/>
              <w:rPr>
                <w:rFonts w:ascii="Arial" w:hAnsi="Arial" w:cs="Arial"/>
                <w:sz w:val="24"/>
              </w:rPr>
            </w:pPr>
            <w:r w:rsidRPr="00F43BA0">
              <w:rPr>
                <w:rFonts w:ascii="Arial" w:hAnsi="Arial" w:cs="Arial"/>
                <w:sz w:val="24"/>
              </w:rPr>
              <w:t>Документ, удостоверяющий личность заявителя (представителя заявителя)</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 xml:space="preserve">оригинал </w:t>
            </w:r>
          </w:p>
        </w:tc>
        <w:tc>
          <w:tcPr>
            <w:tcW w:w="2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Для использования в работе</w:t>
            </w:r>
          </w:p>
        </w:tc>
      </w:tr>
      <w:tr w:rsidR="00E8431A" w:rsidRPr="00F43BA0" w:rsidTr="00C350EC">
        <w:trPr>
          <w:trHeight w:val="23"/>
        </w:trPr>
        <w:tc>
          <w:tcPr>
            <w:tcW w:w="7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3</w:t>
            </w:r>
          </w:p>
        </w:tc>
        <w:tc>
          <w:tcPr>
            <w:tcW w:w="4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line="23" w:lineRule="atLeast"/>
              <w:jc w:val="both"/>
              <w:rPr>
                <w:rFonts w:ascii="Arial" w:hAnsi="Arial" w:cs="Arial"/>
                <w:sz w:val="24"/>
              </w:rPr>
            </w:pPr>
            <w:r w:rsidRPr="00F43BA0">
              <w:rPr>
                <w:rFonts w:ascii="Arial" w:hAnsi="Arial" w:cs="Arial"/>
                <w:sz w:val="24"/>
              </w:rPr>
              <w:t>Документ, удостоверяющий полномочия представителя заявителя (доверенность и т.п.)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оригинал</w:t>
            </w:r>
          </w:p>
        </w:tc>
        <w:tc>
          <w:tcPr>
            <w:tcW w:w="2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Для использования в работе</w:t>
            </w:r>
          </w:p>
        </w:tc>
      </w:tr>
      <w:tr w:rsidR="00E8431A" w:rsidRPr="00F43BA0" w:rsidTr="00C350EC">
        <w:trPr>
          <w:trHeight w:val="23"/>
        </w:trPr>
        <w:tc>
          <w:tcPr>
            <w:tcW w:w="709" w:type="dxa"/>
            <w:tcBorders>
              <w:top w:val="nil"/>
              <w:left w:val="single" w:sz="8" w:space="0" w:color="auto"/>
              <w:bottom w:val="nil"/>
              <w:right w:val="nil"/>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4</w:t>
            </w:r>
          </w:p>
        </w:tc>
        <w:tc>
          <w:tcPr>
            <w:tcW w:w="4678" w:type="dxa"/>
            <w:tcBorders>
              <w:top w:val="nil"/>
              <w:left w:val="single" w:sz="8" w:space="0" w:color="auto"/>
              <w:bottom w:val="nil"/>
              <w:right w:val="nil"/>
            </w:tcBorders>
            <w:shd w:val="clear" w:color="auto" w:fill="FFFFFF"/>
            <w:tcMar>
              <w:top w:w="0" w:type="dxa"/>
              <w:left w:w="108" w:type="dxa"/>
              <w:bottom w:w="0" w:type="dxa"/>
              <w:right w:w="108" w:type="dxa"/>
            </w:tcMar>
          </w:tcPr>
          <w:p w:rsidR="00E8431A" w:rsidRPr="00F43BA0" w:rsidRDefault="00E8431A" w:rsidP="004661A9">
            <w:pPr>
              <w:rPr>
                <w:rFonts w:ascii="Arial" w:hAnsi="Arial" w:cs="Arial"/>
                <w:sz w:val="24"/>
              </w:rPr>
            </w:pPr>
            <w:r w:rsidRPr="00F43BA0">
              <w:rPr>
                <w:rFonts w:ascii="Arial" w:hAnsi="Arial" w:cs="Arial"/>
                <w:sz w:val="24"/>
              </w:rPr>
              <w:t>Копия домовой книги</w:t>
            </w:r>
          </w:p>
          <w:p w:rsidR="00E8431A" w:rsidRPr="00F43BA0" w:rsidRDefault="00E8431A" w:rsidP="005C0638">
            <w:pPr>
              <w:spacing w:line="23" w:lineRule="atLeast"/>
              <w:jc w:val="both"/>
              <w:rPr>
                <w:rFonts w:ascii="Arial" w:hAnsi="Arial" w:cs="Arial"/>
                <w:sz w:val="24"/>
              </w:rPr>
            </w:pPr>
            <w:r w:rsidRPr="00F43BA0">
              <w:rPr>
                <w:rFonts w:ascii="Arial" w:hAnsi="Arial" w:cs="Arial"/>
                <w:sz w:val="24"/>
              </w:rPr>
              <w:t xml:space="preserve">   </w:t>
            </w:r>
          </w:p>
        </w:tc>
        <w:tc>
          <w:tcPr>
            <w:tcW w:w="2268" w:type="dxa"/>
            <w:tcBorders>
              <w:top w:val="nil"/>
              <w:left w:val="single" w:sz="8" w:space="0" w:color="auto"/>
              <w:bottom w:val="nil"/>
              <w:right w:val="nil"/>
            </w:tcBorders>
            <w:shd w:val="clear" w:color="auto" w:fill="FFFFFF"/>
            <w:tcMar>
              <w:top w:w="0" w:type="dxa"/>
              <w:left w:w="108" w:type="dxa"/>
              <w:bottom w:w="0" w:type="dxa"/>
              <w:right w:w="108" w:type="dxa"/>
            </w:tcMar>
          </w:tcPr>
          <w:p w:rsidR="00E8431A" w:rsidRPr="00F43BA0" w:rsidRDefault="00CF388C" w:rsidP="005C0638">
            <w:pPr>
              <w:spacing w:before="100" w:beforeAutospacing="1" w:after="100" w:afterAutospacing="1" w:line="23" w:lineRule="atLeast"/>
              <w:jc w:val="center"/>
              <w:rPr>
                <w:rFonts w:ascii="Arial" w:hAnsi="Arial" w:cs="Arial"/>
                <w:sz w:val="24"/>
              </w:rPr>
            </w:pPr>
            <w:r>
              <w:rPr>
                <w:rFonts w:ascii="Arial" w:hAnsi="Arial" w:cs="Arial"/>
                <w:sz w:val="24"/>
              </w:rPr>
              <w:t>копии с предоставле</w:t>
            </w:r>
            <w:r w:rsidR="00E8431A" w:rsidRPr="00F43BA0">
              <w:rPr>
                <w:rFonts w:ascii="Arial" w:hAnsi="Arial" w:cs="Arial"/>
                <w:sz w:val="24"/>
              </w:rPr>
              <w:t>нием оригинала</w:t>
            </w:r>
          </w:p>
        </w:tc>
        <w:tc>
          <w:tcPr>
            <w:tcW w:w="209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E8431A" w:rsidRPr="00F43BA0" w:rsidRDefault="00E8431A" w:rsidP="005C0638">
            <w:pPr>
              <w:spacing w:before="100" w:beforeAutospacing="1" w:after="100" w:afterAutospacing="1" w:line="23" w:lineRule="atLeast"/>
              <w:jc w:val="center"/>
              <w:rPr>
                <w:rFonts w:ascii="Arial" w:hAnsi="Arial" w:cs="Arial"/>
                <w:sz w:val="24"/>
              </w:rPr>
            </w:pPr>
            <w:r w:rsidRPr="00F43BA0">
              <w:rPr>
                <w:rFonts w:ascii="Arial" w:hAnsi="Arial" w:cs="Arial"/>
                <w:sz w:val="24"/>
              </w:rPr>
              <w:t>Для использования в работе</w:t>
            </w:r>
          </w:p>
        </w:tc>
      </w:tr>
      <w:tr w:rsidR="00A9737A" w:rsidRPr="00F43BA0" w:rsidTr="00C350EC">
        <w:trPr>
          <w:trHeight w:val="23"/>
        </w:trPr>
        <w:tc>
          <w:tcPr>
            <w:tcW w:w="7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A9737A" w:rsidRPr="00F43BA0" w:rsidRDefault="00A9737A" w:rsidP="00A9737A">
            <w:pPr>
              <w:spacing w:before="100" w:beforeAutospacing="1" w:after="100" w:afterAutospacing="1" w:line="23" w:lineRule="atLeast"/>
              <w:rPr>
                <w:rFonts w:ascii="Arial" w:hAnsi="Arial" w:cs="Arial"/>
                <w:sz w:val="24"/>
              </w:rPr>
            </w:pPr>
          </w:p>
        </w:tc>
        <w:tc>
          <w:tcPr>
            <w:tcW w:w="4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A9737A" w:rsidRPr="00F43BA0" w:rsidRDefault="00A9737A" w:rsidP="004661A9">
            <w:pPr>
              <w:rPr>
                <w:rFonts w:ascii="Arial" w:hAnsi="Arial" w:cs="Arial"/>
                <w:sz w:val="24"/>
              </w:rPr>
            </w:pP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tcPr>
          <w:p w:rsidR="00A9737A" w:rsidRPr="00F43BA0" w:rsidRDefault="00A9737A" w:rsidP="005C0638">
            <w:pPr>
              <w:spacing w:before="100" w:beforeAutospacing="1" w:after="100" w:afterAutospacing="1" w:line="23" w:lineRule="atLeast"/>
              <w:jc w:val="center"/>
              <w:rPr>
                <w:rFonts w:ascii="Arial" w:hAnsi="Arial" w:cs="Arial"/>
                <w:sz w:val="24"/>
              </w:rPr>
            </w:pPr>
          </w:p>
        </w:tc>
        <w:tc>
          <w:tcPr>
            <w:tcW w:w="20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737A" w:rsidRPr="00F43BA0" w:rsidRDefault="00A9737A" w:rsidP="005C0638">
            <w:pPr>
              <w:spacing w:before="100" w:beforeAutospacing="1" w:after="100" w:afterAutospacing="1" w:line="23" w:lineRule="atLeast"/>
              <w:jc w:val="center"/>
              <w:rPr>
                <w:rFonts w:ascii="Arial" w:hAnsi="Arial" w:cs="Arial"/>
                <w:sz w:val="24"/>
              </w:rPr>
            </w:pPr>
          </w:p>
        </w:tc>
      </w:tr>
    </w:tbl>
    <w:p w:rsidR="00A9737A" w:rsidRPr="00F43BA0" w:rsidRDefault="00A9737A" w:rsidP="001C3A46">
      <w:pPr>
        <w:autoSpaceDE w:val="0"/>
        <w:autoSpaceDN w:val="0"/>
        <w:adjustRightInd w:val="0"/>
        <w:ind w:firstLine="540"/>
        <w:jc w:val="both"/>
        <w:rPr>
          <w:rFonts w:ascii="Arial" w:hAnsi="Arial" w:cs="Arial"/>
          <w:sz w:val="24"/>
        </w:rPr>
      </w:pPr>
    </w:p>
    <w:p w:rsidR="00E8431A" w:rsidRPr="00F43BA0" w:rsidRDefault="00E8431A" w:rsidP="001C3A46">
      <w:pPr>
        <w:autoSpaceDE w:val="0"/>
        <w:autoSpaceDN w:val="0"/>
        <w:adjustRightInd w:val="0"/>
        <w:ind w:firstLine="540"/>
        <w:jc w:val="both"/>
        <w:rPr>
          <w:rFonts w:ascii="Arial" w:hAnsi="Arial" w:cs="Arial"/>
          <w:sz w:val="24"/>
        </w:rPr>
      </w:pPr>
      <w:r w:rsidRPr="00F43BA0">
        <w:rPr>
          <w:rFonts w:ascii="Arial" w:hAnsi="Arial" w:cs="Arial"/>
          <w:sz w:val="24"/>
        </w:rPr>
        <w:t>При изменении законодательства Российской Федерации перечень документов может быть изменен.</w:t>
      </w:r>
    </w:p>
    <w:p w:rsidR="00E8431A" w:rsidRPr="00F43BA0" w:rsidRDefault="00E8431A" w:rsidP="001C3A46">
      <w:pPr>
        <w:autoSpaceDE w:val="0"/>
        <w:autoSpaceDN w:val="0"/>
        <w:adjustRightInd w:val="0"/>
        <w:ind w:firstLine="540"/>
        <w:jc w:val="both"/>
        <w:rPr>
          <w:rFonts w:ascii="Arial" w:hAnsi="Arial" w:cs="Arial"/>
          <w:sz w:val="24"/>
        </w:rPr>
      </w:pPr>
      <w:r w:rsidRPr="00F43BA0">
        <w:rPr>
          <w:rFonts w:ascii="Arial" w:hAnsi="Arial" w:cs="Arial"/>
          <w:sz w:val="24"/>
        </w:rPr>
        <w:t>При предоставлении копий, для удостоверения их подлинности необходимо предоставить  для сверки  оригиналы документов, если копии нотариально не заверены.</w:t>
      </w:r>
    </w:p>
    <w:p w:rsidR="00134DA5" w:rsidRPr="00F43BA0" w:rsidRDefault="00134DA5" w:rsidP="001C3A46">
      <w:pPr>
        <w:autoSpaceDE w:val="0"/>
        <w:autoSpaceDN w:val="0"/>
        <w:adjustRightInd w:val="0"/>
        <w:ind w:firstLine="540"/>
        <w:jc w:val="both"/>
        <w:rPr>
          <w:rFonts w:ascii="Arial" w:hAnsi="Arial" w:cs="Arial"/>
          <w:sz w:val="24"/>
        </w:rPr>
      </w:pPr>
    </w:p>
    <w:p w:rsidR="00584892" w:rsidRPr="00F43BA0" w:rsidRDefault="00584892" w:rsidP="00584892">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2.7. </w:t>
      </w:r>
      <w:r w:rsidR="00C350EC" w:rsidRPr="00F43BA0">
        <w:rPr>
          <w:rFonts w:ascii="Arial" w:hAnsi="Arial" w:cs="Arial"/>
          <w:color w:val="000000" w:themeColor="text1"/>
          <w:sz w:val="24"/>
        </w:rPr>
        <w:t xml:space="preserve">Исчерпывающий перечень документов, </w:t>
      </w:r>
      <w:r w:rsidR="00C350EC">
        <w:rPr>
          <w:rFonts w:ascii="Arial" w:hAnsi="Arial" w:cs="Arial"/>
          <w:color w:val="000000" w:themeColor="text1"/>
          <w:sz w:val="24"/>
        </w:rPr>
        <w:t>н</w:t>
      </w:r>
      <w:r w:rsidR="00C350EC" w:rsidRPr="00F43BA0">
        <w:rPr>
          <w:rFonts w:ascii="Arial" w:hAnsi="Arial" w:cs="Arial"/>
          <w:color w:val="000000" w:themeColor="text1"/>
          <w:sz w:val="24"/>
        </w:rPr>
        <w:t>еобходимых в соответствии</w:t>
      </w:r>
      <w:r w:rsidR="00C350EC">
        <w:rPr>
          <w:rFonts w:ascii="Arial" w:hAnsi="Arial" w:cs="Arial"/>
          <w:color w:val="000000" w:themeColor="text1"/>
          <w:sz w:val="24"/>
        </w:rPr>
        <w:t xml:space="preserve"> </w:t>
      </w:r>
      <w:r w:rsidR="001946B3">
        <w:rPr>
          <w:rFonts w:ascii="Arial" w:hAnsi="Arial" w:cs="Arial"/>
          <w:color w:val="000000" w:themeColor="text1"/>
          <w:sz w:val="24"/>
        </w:rPr>
        <w:t>с нормативными п</w:t>
      </w:r>
      <w:r w:rsidR="00C350EC" w:rsidRPr="00F43BA0">
        <w:rPr>
          <w:rFonts w:ascii="Arial" w:hAnsi="Arial" w:cs="Arial"/>
          <w:color w:val="000000" w:themeColor="text1"/>
          <w:sz w:val="24"/>
        </w:rPr>
        <w:t xml:space="preserve">равовыми актами для предоставления </w:t>
      </w:r>
    </w:p>
    <w:p w:rsidR="00584892" w:rsidRPr="00F43BA0" w:rsidRDefault="001946B3" w:rsidP="00584892">
      <w:pPr>
        <w:widowControl w:val="0"/>
        <w:autoSpaceDE w:val="0"/>
        <w:autoSpaceDN w:val="0"/>
        <w:adjustRightInd w:val="0"/>
        <w:ind w:firstLine="720"/>
        <w:jc w:val="center"/>
        <w:outlineLvl w:val="2"/>
        <w:rPr>
          <w:rFonts w:ascii="Arial" w:hAnsi="Arial" w:cs="Arial"/>
          <w:color w:val="000000" w:themeColor="text1"/>
          <w:sz w:val="24"/>
        </w:rPr>
      </w:pPr>
      <w:r>
        <w:rPr>
          <w:rFonts w:ascii="Arial" w:hAnsi="Arial" w:cs="Arial"/>
          <w:color w:val="000000" w:themeColor="text1"/>
          <w:sz w:val="24"/>
        </w:rPr>
        <w:t>м</w:t>
      </w:r>
      <w:r w:rsidR="00C350EC" w:rsidRPr="00F43BA0">
        <w:rPr>
          <w:rFonts w:ascii="Arial" w:hAnsi="Arial" w:cs="Arial"/>
          <w:color w:val="000000" w:themeColor="text1"/>
          <w:sz w:val="24"/>
        </w:rPr>
        <w:t xml:space="preserve">униципальной услуги, которые находятся в </w:t>
      </w:r>
      <w:r>
        <w:rPr>
          <w:rFonts w:ascii="Arial" w:hAnsi="Arial" w:cs="Arial"/>
          <w:color w:val="000000" w:themeColor="text1"/>
          <w:sz w:val="24"/>
        </w:rPr>
        <w:t>р</w:t>
      </w:r>
      <w:r w:rsidR="00C350EC" w:rsidRPr="00F43BA0">
        <w:rPr>
          <w:rFonts w:ascii="Arial" w:hAnsi="Arial" w:cs="Arial"/>
          <w:color w:val="000000" w:themeColor="text1"/>
          <w:sz w:val="24"/>
        </w:rPr>
        <w:t xml:space="preserve">аспоряжении государственных органов, органов местного самоуправления муниципальных </w:t>
      </w:r>
    </w:p>
    <w:p w:rsidR="00584892" w:rsidRPr="00F43BA0" w:rsidRDefault="001946B3" w:rsidP="00584892">
      <w:pPr>
        <w:widowControl w:val="0"/>
        <w:autoSpaceDE w:val="0"/>
        <w:autoSpaceDN w:val="0"/>
        <w:adjustRightInd w:val="0"/>
        <w:ind w:firstLine="720"/>
        <w:jc w:val="center"/>
        <w:outlineLvl w:val="2"/>
        <w:rPr>
          <w:rFonts w:ascii="Arial" w:hAnsi="Arial" w:cs="Arial"/>
          <w:color w:val="000000" w:themeColor="text1"/>
          <w:sz w:val="24"/>
        </w:rPr>
      </w:pPr>
      <w:r>
        <w:rPr>
          <w:rFonts w:ascii="Arial" w:hAnsi="Arial" w:cs="Arial"/>
          <w:color w:val="000000" w:themeColor="text1"/>
          <w:sz w:val="24"/>
        </w:rPr>
        <w:t>о</w:t>
      </w:r>
      <w:r w:rsidR="00C350EC" w:rsidRPr="00F43BA0">
        <w:rPr>
          <w:rFonts w:ascii="Arial" w:hAnsi="Arial" w:cs="Arial"/>
          <w:color w:val="000000" w:themeColor="text1"/>
          <w:sz w:val="24"/>
        </w:rPr>
        <w:t xml:space="preserve">бразований краснодарского края и иных органов, участвующих в </w:t>
      </w:r>
      <w:r w:rsidR="00C350EC" w:rsidRPr="00F43BA0">
        <w:rPr>
          <w:rFonts w:ascii="Arial" w:hAnsi="Arial" w:cs="Arial"/>
          <w:color w:val="000000" w:themeColor="text1"/>
          <w:sz w:val="24"/>
        </w:rPr>
        <w:lastRenderedPageBreak/>
        <w:t xml:space="preserve">предоставлении государственных или </w:t>
      </w:r>
      <w:r>
        <w:rPr>
          <w:rFonts w:ascii="Arial" w:hAnsi="Arial" w:cs="Arial"/>
          <w:color w:val="000000" w:themeColor="text1"/>
          <w:sz w:val="24"/>
        </w:rPr>
        <w:t>м</w:t>
      </w:r>
      <w:r w:rsidR="00C350EC" w:rsidRPr="00F43BA0">
        <w:rPr>
          <w:rFonts w:ascii="Arial" w:hAnsi="Arial" w:cs="Arial"/>
          <w:color w:val="000000" w:themeColor="text1"/>
          <w:sz w:val="24"/>
        </w:rPr>
        <w:t>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84892" w:rsidRPr="00F43BA0" w:rsidRDefault="00584892" w:rsidP="00584892">
      <w:pPr>
        <w:autoSpaceDE w:val="0"/>
        <w:autoSpaceDN w:val="0"/>
        <w:adjustRightInd w:val="0"/>
        <w:ind w:firstLine="851"/>
        <w:jc w:val="both"/>
        <w:rPr>
          <w:rFonts w:ascii="Arial" w:hAnsi="Arial" w:cs="Arial"/>
          <w:b/>
          <w:color w:val="000000" w:themeColor="text1"/>
          <w:sz w:val="24"/>
        </w:rPr>
      </w:pPr>
    </w:p>
    <w:p w:rsidR="00584892" w:rsidRPr="00F43BA0" w:rsidRDefault="00584892" w:rsidP="00584892">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584892" w:rsidRPr="00F43BA0" w:rsidRDefault="00584892" w:rsidP="00584892">
      <w:pPr>
        <w:autoSpaceDE w:val="0"/>
        <w:autoSpaceDN w:val="0"/>
        <w:adjustRightInd w:val="0"/>
        <w:ind w:firstLine="709"/>
        <w:jc w:val="both"/>
        <w:outlineLvl w:val="2"/>
        <w:rPr>
          <w:rFonts w:ascii="Arial" w:hAnsi="Arial" w:cs="Arial"/>
          <w:color w:val="000000" w:themeColor="text1"/>
          <w:sz w:val="24"/>
        </w:rPr>
      </w:pPr>
    </w:p>
    <w:p w:rsidR="00584892" w:rsidRPr="00F43BA0" w:rsidRDefault="005E11BD" w:rsidP="00584892">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sz w:val="24"/>
        </w:rPr>
        <w:t xml:space="preserve">           </w:t>
      </w:r>
      <w:r w:rsidR="00584892" w:rsidRPr="00F43BA0">
        <w:rPr>
          <w:rFonts w:ascii="Arial" w:hAnsi="Arial" w:cs="Arial"/>
          <w:sz w:val="24"/>
        </w:rPr>
        <w:t xml:space="preserve">Подраздел </w:t>
      </w:r>
      <w:r w:rsidR="00E8431A" w:rsidRPr="00F43BA0">
        <w:rPr>
          <w:rFonts w:ascii="Arial" w:hAnsi="Arial" w:cs="Arial"/>
          <w:sz w:val="24"/>
        </w:rPr>
        <w:t>2.</w:t>
      </w:r>
      <w:r w:rsidRPr="00F43BA0">
        <w:rPr>
          <w:rFonts w:ascii="Arial" w:hAnsi="Arial" w:cs="Arial"/>
          <w:sz w:val="24"/>
        </w:rPr>
        <w:t>8</w:t>
      </w:r>
      <w:r w:rsidR="00E8431A" w:rsidRPr="00F43BA0">
        <w:rPr>
          <w:rFonts w:ascii="Arial" w:hAnsi="Arial" w:cs="Arial"/>
          <w:sz w:val="24"/>
        </w:rPr>
        <w:t xml:space="preserve">. </w:t>
      </w:r>
      <w:r w:rsidR="00584892" w:rsidRPr="00F43BA0">
        <w:rPr>
          <w:rFonts w:ascii="Arial" w:hAnsi="Arial" w:cs="Arial"/>
          <w:sz w:val="24"/>
        </w:rPr>
        <w:t xml:space="preserve"> </w:t>
      </w:r>
      <w:r w:rsidRPr="00F43BA0">
        <w:rPr>
          <w:rFonts w:ascii="Arial" w:hAnsi="Arial" w:cs="Arial"/>
          <w:sz w:val="24"/>
        </w:rPr>
        <w:t xml:space="preserve"> </w:t>
      </w:r>
      <w:r w:rsidR="001946B3" w:rsidRPr="00F43BA0">
        <w:rPr>
          <w:rFonts w:ascii="Arial" w:hAnsi="Arial" w:cs="Arial"/>
          <w:color w:val="000000" w:themeColor="text1"/>
          <w:sz w:val="24"/>
        </w:rPr>
        <w:t xml:space="preserve">Исчерпывающий перечень оснований для отказа в приеме документов, необходимых для </w:t>
      </w:r>
      <w:r w:rsidR="001946B3">
        <w:rPr>
          <w:rFonts w:ascii="Arial" w:hAnsi="Arial" w:cs="Arial"/>
          <w:color w:val="000000" w:themeColor="text1"/>
          <w:sz w:val="24"/>
        </w:rPr>
        <w:t>п</w:t>
      </w:r>
      <w:r w:rsidR="001946B3" w:rsidRPr="00F43BA0">
        <w:rPr>
          <w:rFonts w:ascii="Arial" w:hAnsi="Arial" w:cs="Arial"/>
          <w:color w:val="000000" w:themeColor="text1"/>
          <w:sz w:val="24"/>
        </w:rPr>
        <w:t>редоставления муниципальной услуги</w:t>
      </w:r>
    </w:p>
    <w:p w:rsidR="00584892" w:rsidRPr="00F43BA0" w:rsidRDefault="00584892" w:rsidP="00584892">
      <w:pPr>
        <w:widowControl w:val="0"/>
        <w:autoSpaceDE w:val="0"/>
        <w:autoSpaceDN w:val="0"/>
        <w:adjustRightInd w:val="0"/>
        <w:ind w:firstLine="720"/>
        <w:jc w:val="center"/>
        <w:outlineLvl w:val="2"/>
        <w:rPr>
          <w:rFonts w:ascii="Arial" w:hAnsi="Arial" w:cs="Arial"/>
          <w:color w:val="000000" w:themeColor="text1"/>
          <w:sz w:val="24"/>
        </w:rPr>
      </w:pPr>
    </w:p>
    <w:p w:rsidR="00E8431A" w:rsidRPr="00F43BA0" w:rsidRDefault="00905175" w:rsidP="00905175">
      <w:pPr>
        <w:jc w:val="both"/>
        <w:rPr>
          <w:rFonts w:ascii="Arial" w:hAnsi="Arial" w:cs="Arial"/>
          <w:sz w:val="24"/>
        </w:rPr>
      </w:pPr>
      <w:r w:rsidRPr="00F43BA0">
        <w:rPr>
          <w:rFonts w:ascii="Arial" w:hAnsi="Arial" w:cs="Arial"/>
          <w:sz w:val="24"/>
        </w:rPr>
        <w:t xml:space="preserve">     </w:t>
      </w:r>
      <w:r w:rsidR="00E8431A" w:rsidRPr="00F43BA0">
        <w:rPr>
          <w:rFonts w:ascii="Arial" w:hAnsi="Arial" w:cs="Arial"/>
          <w:sz w:val="24"/>
        </w:rPr>
        <w:t xml:space="preserve">  Специалист отказывает заявителю в приеме документов, имеющих подчистки, исправления, а также документов с серьезными повреждениями, не позволяющими однозначно истолковать их содержание. Данные в предоставленных документах не должны противоречить данным документов, удостоверяющих личность заявителя. </w:t>
      </w:r>
    </w:p>
    <w:p w:rsidR="00584892" w:rsidRPr="00F43BA0" w:rsidRDefault="00584892" w:rsidP="00905175">
      <w:pPr>
        <w:jc w:val="both"/>
        <w:rPr>
          <w:rFonts w:ascii="Arial" w:hAnsi="Arial" w:cs="Arial"/>
          <w:sz w:val="24"/>
        </w:rPr>
      </w:pPr>
    </w:p>
    <w:p w:rsidR="00584892" w:rsidRPr="00F43BA0" w:rsidRDefault="00E8431A" w:rsidP="00584892">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sz w:val="24"/>
        </w:rPr>
        <w:t xml:space="preserve"> </w:t>
      </w:r>
      <w:r w:rsidR="00584892" w:rsidRPr="00F43BA0">
        <w:rPr>
          <w:rFonts w:ascii="Arial" w:hAnsi="Arial" w:cs="Arial"/>
          <w:color w:val="000000" w:themeColor="text1"/>
          <w:sz w:val="24"/>
        </w:rPr>
        <w:t xml:space="preserve">Подраздел 2.9. </w:t>
      </w:r>
      <w:r w:rsidR="001946B3">
        <w:rPr>
          <w:rFonts w:ascii="Arial" w:hAnsi="Arial" w:cs="Arial"/>
          <w:color w:val="000000" w:themeColor="text1"/>
          <w:sz w:val="24"/>
        </w:rPr>
        <w:t>И</w:t>
      </w:r>
      <w:r w:rsidR="001946B3" w:rsidRPr="00F43BA0">
        <w:rPr>
          <w:rFonts w:ascii="Arial" w:hAnsi="Arial" w:cs="Arial"/>
          <w:color w:val="000000" w:themeColor="text1"/>
          <w:sz w:val="24"/>
        </w:rPr>
        <w:t>счерпывающий перечень оснований для приостановления или отказа в предоставлении</w:t>
      </w:r>
      <w:r w:rsidR="001946B3">
        <w:rPr>
          <w:rFonts w:ascii="Arial" w:hAnsi="Arial" w:cs="Arial"/>
          <w:color w:val="000000" w:themeColor="text1"/>
          <w:sz w:val="24"/>
        </w:rPr>
        <w:t xml:space="preserve"> </w:t>
      </w:r>
      <w:r w:rsidR="001946B3" w:rsidRPr="00F43BA0">
        <w:rPr>
          <w:rFonts w:ascii="Arial" w:hAnsi="Arial" w:cs="Arial"/>
          <w:color w:val="000000" w:themeColor="text1"/>
          <w:sz w:val="24"/>
        </w:rPr>
        <w:t>муниципальной услуги</w:t>
      </w:r>
    </w:p>
    <w:p w:rsidR="00584892" w:rsidRPr="00F43BA0" w:rsidRDefault="00584892" w:rsidP="00584892">
      <w:pPr>
        <w:autoSpaceDE w:val="0"/>
        <w:autoSpaceDN w:val="0"/>
        <w:adjustRightInd w:val="0"/>
        <w:ind w:firstLine="851"/>
        <w:jc w:val="both"/>
        <w:rPr>
          <w:rFonts w:ascii="Arial" w:hAnsi="Arial" w:cs="Arial"/>
          <w:color w:val="000000" w:themeColor="text1"/>
          <w:sz w:val="24"/>
        </w:rPr>
      </w:pPr>
    </w:p>
    <w:p w:rsidR="00E8431A" w:rsidRPr="00F43BA0" w:rsidRDefault="00E8431A" w:rsidP="00584892">
      <w:pPr>
        <w:ind w:firstLine="720"/>
        <w:jc w:val="both"/>
        <w:rPr>
          <w:rFonts w:ascii="Arial" w:hAnsi="Arial" w:cs="Arial"/>
          <w:sz w:val="24"/>
        </w:rPr>
      </w:pPr>
      <w:r w:rsidRPr="00F43BA0">
        <w:rPr>
          <w:rFonts w:ascii="Arial" w:hAnsi="Arial" w:cs="Arial"/>
          <w:sz w:val="24"/>
        </w:rPr>
        <w:t xml:space="preserve">В предоставлении муниципальной услуги может быть отказано в случае: </w:t>
      </w:r>
    </w:p>
    <w:p w:rsidR="00E8431A" w:rsidRPr="00F43BA0" w:rsidRDefault="00E8431A" w:rsidP="001C3A46">
      <w:pPr>
        <w:pStyle w:val="a6"/>
        <w:ind w:firstLine="708"/>
        <w:jc w:val="both"/>
        <w:rPr>
          <w:rFonts w:ascii="Arial" w:hAnsi="Arial" w:cs="Arial"/>
          <w:sz w:val="24"/>
        </w:rPr>
      </w:pPr>
      <w:r w:rsidRPr="00F43BA0">
        <w:rPr>
          <w:rFonts w:ascii="Arial" w:hAnsi="Arial" w:cs="Arial"/>
          <w:sz w:val="24"/>
        </w:rPr>
        <w:t>- обращение лица, не относящегося к категории заявителей (представителей заявителя);</w:t>
      </w:r>
    </w:p>
    <w:p w:rsidR="00E8431A" w:rsidRPr="00F43BA0" w:rsidRDefault="00E8431A" w:rsidP="001C3A46">
      <w:pPr>
        <w:pStyle w:val="a6"/>
        <w:ind w:firstLine="708"/>
        <w:jc w:val="both"/>
        <w:rPr>
          <w:rFonts w:ascii="Arial" w:hAnsi="Arial" w:cs="Arial"/>
          <w:sz w:val="24"/>
        </w:rPr>
      </w:pPr>
      <w:r w:rsidRPr="00F43BA0">
        <w:rPr>
          <w:rFonts w:ascii="Arial" w:hAnsi="Arial" w:cs="Arial"/>
          <w:sz w:val="24"/>
        </w:rPr>
        <w:t>- заявителем не представлены необходимые документы;</w:t>
      </w:r>
    </w:p>
    <w:p w:rsidR="00E8431A" w:rsidRPr="00F43BA0" w:rsidRDefault="00E8431A" w:rsidP="001C3A46">
      <w:pPr>
        <w:pStyle w:val="a6"/>
        <w:ind w:firstLine="708"/>
        <w:jc w:val="both"/>
        <w:rPr>
          <w:rFonts w:ascii="Arial" w:hAnsi="Arial" w:cs="Arial"/>
          <w:sz w:val="24"/>
        </w:rPr>
      </w:pPr>
      <w:r w:rsidRPr="00F43BA0">
        <w:rPr>
          <w:rFonts w:ascii="Arial" w:hAnsi="Arial" w:cs="Arial"/>
          <w:sz w:val="24"/>
        </w:rPr>
        <w:t>- отказа самого заявителя о предоставлении муниципальной услуги;</w:t>
      </w:r>
    </w:p>
    <w:p w:rsidR="00E8431A" w:rsidRPr="00F43BA0" w:rsidRDefault="00E8431A" w:rsidP="001C3A46">
      <w:pPr>
        <w:pStyle w:val="a6"/>
        <w:ind w:firstLine="708"/>
        <w:jc w:val="both"/>
        <w:rPr>
          <w:rFonts w:ascii="Arial" w:hAnsi="Arial" w:cs="Arial"/>
          <w:sz w:val="24"/>
        </w:rPr>
      </w:pPr>
      <w:r w:rsidRPr="00F43BA0">
        <w:rPr>
          <w:rFonts w:ascii="Arial" w:hAnsi="Arial" w:cs="Arial"/>
          <w:sz w:val="24"/>
        </w:rPr>
        <w:t>- выяснения обстоятельств о предоставлении заявителем ложных данных;</w:t>
      </w:r>
    </w:p>
    <w:p w:rsidR="00E8431A" w:rsidRPr="00F43BA0" w:rsidRDefault="00E8431A" w:rsidP="001C3A46">
      <w:pPr>
        <w:ind w:firstLine="708"/>
        <w:rPr>
          <w:rFonts w:ascii="Arial" w:hAnsi="Arial" w:cs="Arial"/>
          <w:sz w:val="24"/>
        </w:rPr>
      </w:pPr>
      <w:r w:rsidRPr="00F43BA0">
        <w:rPr>
          <w:rFonts w:ascii="Arial" w:hAnsi="Arial" w:cs="Arial"/>
          <w:sz w:val="24"/>
        </w:rPr>
        <w:t>- смерти заявителя (представителя заявителя);</w:t>
      </w:r>
    </w:p>
    <w:p w:rsidR="00584892" w:rsidRPr="00F43BA0" w:rsidRDefault="00584892" w:rsidP="001C3A46">
      <w:pPr>
        <w:ind w:firstLine="708"/>
        <w:rPr>
          <w:rFonts w:ascii="Arial" w:hAnsi="Arial" w:cs="Arial"/>
          <w:sz w:val="24"/>
        </w:rPr>
      </w:pPr>
    </w:p>
    <w:p w:rsidR="00134DA5" w:rsidRPr="00F43BA0" w:rsidRDefault="00584892" w:rsidP="00134DA5">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sz w:val="24"/>
        </w:rPr>
        <w:t xml:space="preserve">Подраздел </w:t>
      </w:r>
      <w:r w:rsidR="00E8431A" w:rsidRPr="00F43BA0">
        <w:rPr>
          <w:rFonts w:ascii="Arial" w:hAnsi="Arial" w:cs="Arial"/>
          <w:sz w:val="24"/>
        </w:rPr>
        <w:t>2.</w:t>
      </w:r>
      <w:r w:rsidR="005E11BD" w:rsidRPr="00F43BA0">
        <w:rPr>
          <w:rFonts w:ascii="Arial" w:hAnsi="Arial" w:cs="Arial"/>
          <w:sz w:val="24"/>
        </w:rPr>
        <w:t>10</w:t>
      </w:r>
      <w:r w:rsidR="00E8431A" w:rsidRPr="00F43BA0">
        <w:rPr>
          <w:rFonts w:ascii="Arial" w:hAnsi="Arial" w:cs="Arial"/>
          <w:sz w:val="24"/>
        </w:rPr>
        <w:t xml:space="preserve">. </w:t>
      </w:r>
      <w:r w:rsidR="001946B3">
        <w:rPr>
          <w:rFonts w:ascii="Arial" w:hAnsi="Arial" w:cs="Arial"/>
          <w:color w:val="000000" w:themeColor="text1"/>
          <w:sz w:val="24"/>
        </w:rPr>
        <w:t>П</w:t>
      </w:r>
      <w:r w:rsidR="001946B3" w:rsidRPr="00F43BA0">
        <w:rPr>
          <w:rFonts w:ascii="Arial" w:hAnsi="Arial" w:cs="Arial"/>
          <w:color w:val="000000" w:themeColor="text1"/>
          <w:sz w:val="24"/>
        </w:rPr>
        <w:t>орядок, размер и основания взимания государственной пошлины или иной платы, взимаемой за предоставление муниципальной услуги</w:t>
      </w:r>
    </w:p>
    <w:p w:rsidR="00134DA5" w:rsidRPr="00F43BA0" w:rsidRDefault="00134DA5" w:rsidP="00134DA5">
      <w:pPr>
        <w:widowControl w:val="0"/>
        <w:autoSpaceDE w:val="0"/>
        <w:autoSpaceDN w:val="0"/>
        <w:adjustRightInd w:val="0"/>
        <w:ind w:firstLine="720"/>
        <w:jc w:val="center"/>
        <w:outlineLvl w:val="2"/>
        <w:rPr>
          <w:rFonts w:ascii="Arial" w:hAnsi="Arial" w:cs="Arial"/>
          <w:color w:val="000000" w:themeColor="text1"/>
          <w:sz w:val="24"/>
        </w:rPr>
      </w:pPr>
    </w:p>
    <w:p w:rsidR="00584892" w:rsidRPr="00F43BA0" w:rsidRDefault="00584892" w:rsidP="00134DA5">
      <w:pPr>
        <w:widowControl w:val="0"/>
        <w:autoSpaceDE w:val="0"/>
        <w:autoSpaceDN w:val="0"/>
        <w:adjustRightInd w:val="0"/>
        <w:ind w:firstLine="720"/>
        <w:jc w:val="both"/>
        <w:outlineLvl w:val="2"/>
        <w:rPr>
          <w:rFonts w:ascii="Arial" w:hAnsi="Arial" w:cs="Arial"/>
          <w:color w:val="000000" w:themeColor="text1"/>
          <w:sz w:val="24"/>
        </w:rPr>
      </w:pPr>
      <w:r w:rsidRPr="00F43BA0">
        <w:rPr>
          <w:rFonts w:ascii="Arial" w:hAnsi="Arial" w:cs="Arial"/>
          <w:color w:val="000000" w:themeColor="text1"/>
          <w:sz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84892" w:rsidRPr="00F43BA0" w:rsidRDefault="00584892" w:rsidP="00B236F6">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2.11. </w:t>
      </w:r>
      <w:r w:rsidR="001946B3">
        <w:rPr>
          <w:rFonts w:ascii="Arial" w:hAnsi="Arial" w:cs="Arial"/>
          <w:color w:val="000000" w:themeColor="text1"/>
          <w:sz w:val="24"/>
        </w:rPr>
        <w:t>М</w:t>
      </w:r>
      <w:r w:rsidR="001946B3" w:rsidRPr="00F43BA0">
        <w:rPr>
          <w:rFonts w:ascii="Arial" w:hAnsi="Arial" w:cs="Arial"/>
          <w:color w:val="000000" w:themeColor="text1"/>
          <w:sz w:val="24"/>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4892" w:rsidRPr="00F43BA0" w:rsidRDefault="00584892" w:rsidP="00584892">
      <w:pPr>
        <w:autoSpaceDE w:val="0"/>
        <w:autoSpaceDN w:val="0"/>
        <w:adjustRightInd w:val="0"/>
        <w:ind w:firstLine="851"/>
        <w:jc w:val="center"/>
        <w:outlineLvl w:val="1"/>
        <w:rPr>
          <w:rFonts w:ascii="Arial" w:hAnsi="Arial" w:cs="Arial"/>
          <w:b/>
          <w:color w:val="000000" w:themeColor="text1"/>
          <w:sz w:val="24"/>
        </w:rPr>
      </w:pPr>
    </w:p>
    <w:p w:rsidR="00584892" w:rsidRPr="00F43BA0" w:rsidRDefault="00584892" w:rsidP="00584892">
      <w:pPr>
        <w:autoSpaceDE w:val="0"/>
        <w:autoSpaceDN w:val="0"/>
        <w:adjustRightInd w:val="0"/>
        <w:ind w:firstLine="709"/>
        <w:jc w:val="both"/>
        <w:outlineLvl w:val="1"/>
        <w:rPr>
          <w:rFonts w:ascii="Arial" w:hAnsi="Arial" w:cs="Arial"/>
          <w:color w:val="000000" w:themeColor="text1"/>
          <w:sz w:val="24"/>
        </w:rPr>
      </w:pPr>
      <w:r w:rsidRPr="00F43BA0">
        <w:rPr>
          <w:rFonts w:ascii="Arial" w:hAnsi="Arial" w:cs="Arial"/>
          <w:color w:val="000000" w:themeColor="text1"/>
          <w:sz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84892" w:rsidRPr="00F43BA0" w:rsidRDefault="00584892" w:rsidP="00584892">
      <w:pPr>
        <w:autoSpaceDE w:val="0"/>
        <w:autoSpaceDN w:val="0"/>
        <w:adjustRightInd w:val="0"/>
        <w:jc w:val="center"/>
        <w:outlineLvl w:val="1"/>
        <w:rPr>
          <w:rFonts w:ascii="Arial" w:hAnsi="Arial" w:cs="Arial"/>
          <w:b/>
          <w:color w:val="000000" w:themeColor="text1"/>
          <w:sz w:val="24"/>
        </w:rPr>
      </w:pPr>
    </w:p>
    <w:p w:rsidR="001946B3" w:rsidRDefault="00E8431A"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sz w:val="24"/>
        </w:rPr>
        <w:t>2.1</w:t>
      </w:r>
      <w:r w:rsidR="00584892" w:rsidRPr="00F43BA0">
        <w:rPr>
          <w:rFonts w:ascii="Arial" w:hAnsi="Arial" w:cs="Arial"/>
          <w:sz w:val="24"/>
        </w:rPr>
        <w:t>2</w:t>
      </w:r>
      <w:r w:rsidRPr="00F43BA0">
        <w:rPr>
          <w:rFonts w:ascii="Arial" w:hAnsi="Arial" w:cs="Arial"/>
          <w:sz w:val="24"/>
        </w:rPr>
        <w:t xml:space="preserve">. </w:t>
      </w:r>
      <w:r w:rsidR="001946B3">
        <w:rPr>
          <w:rFonts w:ascii="Arial" w:hAnsi="Arial" w:cs="Arial"/>
          <w:color w:val="000000" w:themeColor="text1"/>
          <w:sz w:val="24"/>
        </w:rPr>
        <w:t>Т</w:t>
      </w:r>
      <w:r w:rsidR="001946B3" w:rsidRPr="00F43BA0">
        <w:rPr>
          <w:rFonts w:ascii="Arial" w:hAnsi="Arial" w:cs="Arial"/>
          <w:color w:val="000000" w:themeColor="text1"/>
          <w:sz w:val="24"/>
        </w:rPr>
        <w:t xml:space="preserve">ребования к помещениям, в которых предоставляются </w:t>
      </w:r>
      <w:proofErr w:type="gramStart"/>
      <w:r w:rsidR="001946B3" w:rsidRPr="00F43BA0">
        <w:rPr>
          <w:rFonts w:ascii="Arial" w:hAnsi="Arial" w:cs="Arial"/>
          <w:color w:val="000000" w:themeColor="text1"/>
          <w:sz w:val="24"/>
        </w:rPr>
        <w:t>муниципальная</w:t>
      </w:r>
      <w:proofErr w:type="gramEnd"/>
      <w:r w:rsidR="001946B3" w:rsidRPr="00F43BA0">
        <w:rPr>
          <w:rFonts w:ascii="Arial" w:hAnsi="Arial" w:cs="Arial"/>
          <w:color w:val="000000" w:themeColor="text1"/>
          <w:sz w:val="24"/>
        </w:rPr>
        <w:t xml:space="preserve"> </w:t>
      </w:r>
    </w:p>
    <w:p w:rsidR="008759CA" w:rsidRPr="00F43BA0" w:rsidRDefault="001946B3"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услуга, услуга,</w:t>
      </w:r>
      <w:r>
        <w:rPr>
          <w:rFonts w:ascii="Arial" w:hAnsi="Arial" w:cs="Arial"/>
          <w:color w:val="000000" w:themeColor="text1"/>
          <w:sz w:val="24"/>
        </w:rPr>
        <w:t xml:space="preserve"> </w:t>
      </w:r>
      <w:r w:rsidRPr="00F43BA0">
        <w:rPr>
          <w:rFonts w:ascii="Arial" w:hAnsi="Arial" w:cs="Arial"/>
          <w:color w:val="000000" w:themeColor="text1"/>
          <w:sz w:val="24"/>
        </w:rPr>
        <w:t xml:space="preserve">предоставляемая организацией, участвующей в предоставлении муниципальной услуги, к месту ожидания и приема заявителей, размещению </w:t>
      </w:r>
    </w:p>
    <w:p w:rsidR="008759CA" w:rsidRPr="00F43BA0" w:rsidRDefault="001946B3"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8759CA" w:rsidRPr="00F43BA0" w:rsidRDefault="001946B3"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указанных объектов в соответствии с </w:t>
      </w:r>
      <w:hyperlink r:id="rId11" w:history="1">
        <w:r w:rsidRPr="00F43BA0">
          <w:rPr>
            <w:rFonts w:ascii="Arial" w:hAnsi="Arial" w:cs="Arial"/>
            <w:color w:val="000000" w:themeColor="text1"/>
            <w:sz w:val="24"/>
          </w:rPr>
          <w:t>законодательством</w:t>
        </w:r>
      </w:hyperlink>
      <w:r w:rsidRPr="00F43BA0">
        <w:rPr>
          <w:rFonts w:ascii="Arial" w:hAnsi="Arial" w:cs="Arial"/>
          <w:color w:val="000000" w:themeColor="text1"/>
          <w:sz w:val="24"/>
        </w:rPr>
        <w:t xml:space="preserve"> российской федерации о социальной защите инвалидов</w:t>
      </w:r>
    </w:p>
    <w:p w:rsidR="008759CA" w:rsidRPr="00F43BA0" w:rsidRDefault="008759CA" w:rsidP="008759CA">
      <w:pPr>
        <w:autoSpaceDE w:val="0"/>
        <w:autoSpaceDN w:val="0"/>
        <w:adjustRightInd w:val="0"/>
        <w:jc w:val="center"/>
        <w:outlineLvl w:val="1"/>
        <w:rPr>
          <w:rFonts w:ascii="Arial" w:hAnsi="Arial" w:cs="Arial"/>
          <w:b/>
          <w:color w:val="000000" w:themeColor="text1"/>
          <w:sz w:val="24"/>
        </w:rPr>
      </w:pP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lastRenderedPageBreak/>
        <w:t>2.12</w:t>
      </w:r>
      <w:r w:rsidR="008759CA" w:rsidRPr="00F43BA0">
        <w:rPr>
          <w:rFonts w:ascii="Arial" w:hAnsi="Arial" w:cs="Arial"/>
          <w:color w:val="000000" w:themeColor="text1"/>
          <w:sz w:val="24"/>
        </w:rPr>
        <w:t xml:space="preserve">.1. Информация о графике (режиме) работы </w:t>
      </w:r>
      <w:r w:rsidR="008759CA" w:rsidRPr="00F43BA0">
        <w:rPr>
          <w:rFonts w:ascii="Arial" w:eastAsia="Calibri" w:hAnsi="Arial" w:cs="Arial"/>
          <w:sz w:val="24"/>
          <w:lang w:eastAsia="en-US"/>
        </w:rPr>
        <w:t>Администрации</w:t>
      </w:r>
      <w:r w:rsidR="008759CA" w:rsidRPr="00F43BA0">
        <w:rPr>
          <w:rFonts w:ascii="Arial" w:hAnsi="Arial" w:cs="Arial"/>
          <w:color w:val="000000" w:themeColor="text1"/>
          <w:sz w:val="24"/>
        </w:rPr>
        <w:t xml:space="preserve"> и МФЦ размещается при входе в здания, в которых  они осуществляют свою деятельность, на видном месте.</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Вход в здание должен быть оборудован информационной табличкой (вывеской), содержащей информацию об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 xml:space="preserve">Места предоставления муниципальной услуги оборудуются </w:t>
      </w:r>
      <w:proofErr w:type="gramStart"/>
      <w:r w:rsidRPr="00F43BA0">
        <w:rPr>
          <w:rFonts w:ascii="Arial" w:hAnsi="Arial" w:cs="Arial"/>
          <w:color w:val="000000" w:themeColor="text1"/>
          <w:sz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43BA0">
        <w:rPr>
          <w:rFonts w:ascii="Arial" w:hAnsi="Arial" w:cs="Arial"/>
          <w:color w:val="000000" w:themeColor="text1"/>
          <w:sz w:val="24"/>
        </w:rPr>
        <w:t xml:space="preserve"> инвалидов, в том числе обеспечиваются:</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оказание работниками </w:t>
      </w:r>
      <w:r w:rsidRPr="00F43BA0">
        <w:rPr>
          <w:rFonts w:ascii="Arial" w:hAnsi="Arial" w:cs="Arial"/>
          <w:color w:val="000000"/>
          <w:sz w:val="24"/>
        </w:rPr>
        <w:t>Администрации и МФЦ</w:t>
      </w:r>
      <w:r w:rsidRPr="00F43BA0">
        <w:rPr>
          <w:rFonts w:ascii="Arial" w:hAnsi="Arial" w:cs="Arial"/>
          <w:color w:val="000000" w:themeColor="text1"/>
          <w:sz w:val="24"/>
        </w:rPr>
        <w:t>, предоставляющими услуги населению, помощи инвалидам в преодолении барьеров, мешающих получению ими услуг наравне с другими органами.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дополнительным соглашением к договору о взаимодействии между уполномоченным многофункциональным центром в Краснодарском крае и иным многофункциональным центром предоставления государственных и муниципальных услуг, находящихся на территории Краснодарского края от 09 апреля 2014 года № 6.</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lastRenderedPageBreak/>
        <w:t>2.12</w:t>
      </w:r>
      <w:r w:rsidR="008759CA" w:rsidRPr="00F43BA0">
        <w:rPr>
          <w:rFonts w:ascii="Arial" w:hAnsi="Arial" w:cs="Arial"/>
          <w:color w:val="000000" w:themeColor="text1"/>
          <w:sz w:val="24"/>
        </w:rPr>
        <w:t xml:space="preserve">.2. Прием документов в </w:t>
      </w:r>
      <w:r w:rsidR="008759CA" w:rsidRPr="00F43BA0">
        <w:rPr>
          <w:rFonts w:ascii="Arial" w:eastAsia="Calibri" w:hAnsi="Arial" w:cs="Arial"/>
          <w:sz w:val="24"/>
          <w:lang w:eastAsia="en-US"/>
        </w:rPr>
        <w:t>Администрации</w:t>
      </w:r>
      <w:r w:rsidR="008759CA" w:rsidRPr="00F43BA0">
        <w:rPr>
          <w:rFonts w:ascii="Arial" w:hAnsi="Arial" w:cs="Arial"/>
          <w:color w:val="000000" w:themeColor="text1"/>
          <w:sz w:val="24"/>
        </w:rPr>
        <w:t xml:space="preserve"> осуществляется в специально отведенных для этого кабинетах, а в МФЦ в специально оборудованных помещениях.</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2.12</w:t>
      </w:r>
      <w:r w:rsidR="008759CA" w:rsidRPr="00F43BA0">
        <w:rPr>
          <w:rFonts w:ascii="Arial" w:hAnsi="Arial" w:cs="Arial"/>
          <w:color w:val="000000" w:themeColor="text1"/>
          <w:sz w:val="24"/>
        </w:rPr>
        <w:t>.3. Помещения, предназначенные для приема заявителей, оборудуются информационными стендами.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Информационные стенды размещаются на видном, доступном месте.</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Оформление информационных листов осуществляется удобным для чтения шрифтом – </w:t>
      </w:r>
      <w:proofErr w:type="spellStart"/>
      <w:r w:rsidRPr="00F43BA0">
        <w:rPr>
          <w:rFonts w:ascii="Arial" w:hAnsi="Arial" w:cs="Arial"/>
          <w:color w:val="000000" w:themeColor="text1"/>
          <w:sz w:val="24"/>
        </w:rPr>
        <w:t>Times</w:t>
      </w:r>
      <w:proofErr w:type="spellEnd"/>
      <w:r w:rsidRPr="00F43BA0">
        <w:rPr>
          <w:rFonts w:ascii="Arial" w:hAnsi="Arial" w:cs="Arial"/>
          <w:color w:val="000000" w:themeColor="text1"/>
          <w:sz w:val="24"/>
        </w:rPr>
        <w:t xml:space="preserve"> </w:t>
      </w:r>
      <w:proofErr w:type="spellStart"/>
      <w:r w:rsidRPr="00F43BA0">
        <w:rPr>
          <w:rFonts w:ascii="Arial" w:hAnsi="Arial" w:cs="Arial"/>
          <w:color w:val="000000" w:themeColor="text1"/>
          <w:sz w:val="24"/>
        </w:rPr>
        <w:t>New</w:t>
      </w:r>
      <w:proofErr w:type="spellEnd"/>
      <w:r w:rsidRPr="00F43BA0">
        <w:rPr>
          <w:rFonts w:ascii="Arial" w:hAnsi="Arial" w:cs="Arial"/>
          <w:color w:val="000000" w:themeColor="text1"/>
          <w:sz w:val="24"/>
        </w:rPr>
        <w:t xml:space="preserve"> </w:t>
      </w:r>
      <w:proofErr w:type="spellStart"/>
      <w:r w:rsidRPr="00F43BA0">
        <w:rPr>
          <w:rFonts w:ascii="Arial" w:hAnsi="Arial" w:cs="Arial"/>
          <w:color w:val="000000" w:themeColor="text1"/>
          <w:sz w:val="24"/>
        </w:rPr>
        <w:t>Roman</w:t>
      </w:r>
      <w:proofErr w:type="spellEnd"/>
      <w:r w:rsidRPr="00F43BA0">
        <w:rPr>
          <w:rFonts w:ascii="Arial" w:hAnsi="Arial" w:cs="Arial"/>
          <w:color w:val="000000" w:themeColor="text1"/>
          <w:sz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2.12</w:t>
      </w:r>
      <w:r w:rsidR="008759CA" w:rsidRPr="00F43BA0">
        <w:rPr>
          <w:rFonts w:ascii="Arial" w:hAnsi="Arial" w:cs="Arial"/>
          <w:color w:val="000000" w:themeColor="text1"/>
          <w:sz w:val="24"/>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комфортное расположение заявителя и должностного лица Администрации, либо сотрудника МФЦ;</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возможность и удобство оформления заявителем письменного обращения;</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телефонную связь;</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возможность копирования документов;</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доступ к нормативным правовым актам, регулирующим предоставление муниципальной услуги;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наличие письменных принадлежностей и бумаги формата A4.</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2.12</w:t>
      </w:r>
      <w:r w:rsidR="008759CA" w:rsidRPr="00F43BA0">
        <w:rPr>
          <w:rFonts w:ascii="Arial" w:hAnsi="Arial" w:cs="Arial"/>
          <w:color w:val="000000" w:themeColor="text1"/>
          <w:sz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2.12</w:t>
      </w:r>
      <w:r w:rsidR="008759CA" w:rsidRPr="00F43BA0">
        <w:rPr>
          <w:rFonts w:ascii="Arial" w:hAnsi="Arial" w:cs="Arial"/>
          <w:color w:val="000000" w:themeColor="text1"/>
          <w:sz w:val="24"/>
        </w:rPr>
        <w:t>.6.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2.12</w:t>
      </w:r>
      <w:r w:rsidR="008759CA" w:rsidRPr="00F43BA0">
        <w:rPr>
          <w:rFonts w:ascii="Arial" w:hAnsi="Arial" w:cs="Arial"/>
          <w:color w:val="000000" w:themeColor="text1"/>
          <w:sz w:val="24"/>
        </w:rPr>
        <w:t>.7.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43BA0">
        <w:rPr>
          <w:rFonts w:ascii="Arial" w:hAnsi="Arial" w:cs="Arial"/>
          <w:color w:val="000000" w:themeColor="text1"/>
          <w:sz w:val="24"/>
        </w:rPr>
        <w:t>бэйджами</w:t>
      </w:r>
      <w:proofErr w:type="spellEnd"/>
      <w:r w:rsidRPr="00F43BA0">
        <w:rPr>
          <w:rFonts w:ascii="Arial" w:hAnsi="Arial" w:cs="Arial"/>
          <w:color w:val="000000" w:themeColor="text1"/>
          <w:sz w:val="24"/>
        </w:rPr>
        <w:t>) и (или) настольными табличками.</w:t>
      </w:r>
    </w:p>
    <w:p w:rsidR="00E8431A" w:rsidRPr="00F43BA0" w:rsidRDefault="00E8431A" w:rsidP="008759CA">
      <w:pPr>
        <w:jc w:val="both"/>
        <w:rPr>
          <w:rFonts w:ascii="Arial" w:hAnsi="Arial" w:cs="Arial"/>
          <w:sz w:val="24"/>
        </w:rPr>
      </w:pPr>
    </w:p>
    <w:p w:rsidR="0050261E" w:rsidRDefault="00584892" w:rsidP="008759CA">
      <w:pPr>
        <w:autoSpaceDE w:val="0"/>
        <w:autoSpaceDN w:val="0"/>
        <w:adjustRightInd w:val="0"/>
        <w:jc w:val="center"/>
        <w:outlineLvl w:val="1"/>
        <w:rPr>
          <w:rFonts w:ascii="Arial" w:hAnsi="Arial" w:cs="Arial"/>
          <w:color w:val="000000" w:themeColor="text1"/>
          <w:sz w:val="24"/>
        </w:rPr>
      </w:pPr>
      <w:r w:rsidRPr="00F43BA0">
        <w:rPr>
          <w:rFonts w:ascii="Arial" w:hAnsi="Arial" w:cs="Arial"/>
          <w:color w:val="000000" w:themeColor="text1"/>
          <w:sz w:val="24"/>
        </w:rPr>
        <w:t>Подраздел 2.13</w:t>
      </w:r>
      <w:r w:rsidR="008759CA" w:rsidRPr="00F43BA0">
        <w:rPr>
          <w:rFonts w:ascii="Arial" w:hAnsi="Arial" w:cs="Arial"/>
          <w:color w:val="000000" w:themeColor="text1"/>
          <w:sz w:val="24"/>
        </w:rPr>
        <w:t xml:space="preserve">. </w:t>
      </w:r>
      <w:r w:rsidR="0050261E">
        <w:rPr>
          <w:rFonts w:ascii="Arial" w:hAnsi="Arial" w:cs="Arial"/>
          <w:color w:val="000000" w:themeColor="text1"/>
          <w:sz w:val="24"/>
        </w:rPr>
        <w:t>П</w:t>
      </w:r>
      <w:r w:rsidR="0050261E" w:rsidRPr="00F43BA0">
        <w:rPr>
          <w:rFonts w:ascii="Arial" w:hAnsi="Arial" w:cs="Arial"/>
          <w:color w:val="000000" w:themeColor="text1"/>
          <w:sz w:val="24"/>
        </w:rPr>
        <w:t>оказатели доступности</w:t>
      </w:r>
      <w:r w:rsidR="0050261E">
        <w:rPr>
          <w:rFonts w:ascii="Arial" w:hAnsi="Arial" w:cs="Arial"/>
          <w:color w:val="000000" w:themeColor="text1"/>
          <w:sz w:val="24"/>
        </w:rPr>
        <w:t xml:space="preserve"> </w:t>
      </w:r>
      <w:r w:rsidR="0050261E" w:rsidRPr="00F43BA0">
        <w:rPr>
          <w:rFonts w:ascii="Arial" w:hAnsi="Arial" w:cs="Arial"/>
          <w:color w:val="000000" w:themeColor="text1"/>
          <w:sz w:val="24"/>
        </w:rPr>
        <w:t>и качества муниципальной услуги,</w:t>
      </w:r>
    </w:p>
    <w:p w:rsidR="008759CA" w:rsidRPr="00F43BA0" w:rsidRDefault="0050261E" w:rsidP="008759CA">
      <w:pPr>
        <w:autoSpaceDE w:val="0"/>
        <w:autoSpaceDN w:val="0"/>
        <w:adjustRightInd w:val="0"/>
        <w:jc w:val="center"/>
        <w:outlineLvl w:val="1"/>
        <w:rPr>
          <w:rFonts w:ascii="Arial" w:hAnsi="Arial" w:cs="Arial"/>
          <w:color w:val="000000" w:themeColor="text1"/>
          <w:sz w:val="24"/>
        </w:rPr>
      </w:pPr>
      <w:r w:rsidRPr="00F43BA0">
        <w:rPr>
          <w:rFonts w:ascii="Arial" w:hAnsi="Arial" w:cs="Arial"/>
          <w:color w:val="000000" w:themeColor="text1"/>
          <w:sz w:val="24"/>
        </w:rPr>
        <w:t xml:space="preserve"> в том числе количество взаимодействий заявителя с должностными лицами </w:t>
      </w:r>
    </w:p>
    <w:p w:rsidR="008759CA" w:rsidRPr="00F43BA0" w:rsidRDefault="0050261E" w:rsidP="008759CA">
      <w:pPr>
        <w:autoSpaceDE w:val="0"/>
        <w:autoSpaceDN w:val="0"/>
        <w:adjustRightInd w:val="0"/>
        <w:jc w:val="center"/>
        <w:outlineLvl w:val="1"/>
        <w:rPr>
          <w:rFonts w:ascii="Arial" w:hAnsi="Arial" w:cs="Arial"/>
          <w:color w:val="000000" w:themeColor="text1"/>
          <w:sz w:val="24"/>
        </w:rPr>
      </w:pPr>
      <w:r w:rsidRPr="00F43BA0">
        <w:rPr>
          <w:rFonts w:ascii="Arial" w:hAnsi="Arial" w:cs="Arial"/>
          <w:color w:val="000000" w:themeColor="text1"/>
          <w:sz w:val="24"/>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59CA" w:rsidRPr="00F43BA0" w:rsidRDefault="008759CA" w:rsidP="008759CA">
      <w:pPr>
        <w:autoSpaceDE w:val="0"/>
        <w:autoSpaceDN w:val="0"/>
        <w:adjustRightInd w:val="0"/>
        <w:ind w:firstLine="851"/>
        <w:jc w:val="both"/>
        <w:outlineLvl w:val="1"/>
        <w:rPr>
          <w:rFonts w:ascii="Arial" w:hAnsi="Arial" w:cs="Arial"/>
          <w:b/>
          <w:color w:val="000000" w:themeColor="text1"/>
          <w:sz w:val="24"/>
        </w:rPr>
      </w:pPr>
    </w:p>
    <w:p w:rsidR="008759CA" w:rsidRPr="00F43BA0" w:rsidRDefault="008759CA" w:rsidP="008759CA">
      <w:pPr>
        <w:widowControl w:val="0"/>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lastRenderedPageBreak/>
        <w:t>Основными показателями доступности и качества муниципальной услуги являются:</w:t>
      </w:r>
    </w:p>
    <w:p w:rsidR="008759CA" w:rsidRPr="00F43BA0" w:rsidRDefault="008759CA" w:rsidP="008759CA">
      <w:pPr>
        <w:tabs>
          <w:tab w:val="num" w:pos="0"/>
          <w:tab w:val="left" w:pos="720"/>
          <w:tab w:val="left" w:pos="1260"/>
        </w:tabs>
        <w:ind w:firstLine="709"/>
        <w:jc w:val="both"/>
        <w:rPr>
          <w:rFonts w:ascii="Arial" w:hAnsi="Arial" w:cs="Arial"/>
          <w:color w:val="000000" w:themeColor="text1"/>
          <w:sz w:val="24"/>
        </w:rPr>
      </w:pPr>
      <w:r w:rsidRPr="00F43BA0">
        <w:rPr>
          <w:rFonts w:ascii="Arial" w:hAnsi="Arial" w:cs="Arial"/>
          <w:color w:val="000000" w:themeColor="text1"/>
          <w:sz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возможность получения информации о ходе предоставления муниципальной услуги, в том числе с использованием Портала;</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установление должностных лиц, ответственных за предоставление муниципальной услуги;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установление и соблюдение требований к помещениям, в которых предоставляется услуга;</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759CA" w:rsidRPr="00F43BA0" w:rsidRDefault="008759CA" w:rsidP="008759CA">
      <w:pPr>
        <w:tabs>
          <w:tab w:val="num" w:pos="0"/>
          <w:tab w:val="left" w:pos="720"/>
          <w:tab w:val="left" w:pos="1260"/>
        </w:tabs>
        <w:jc w:val="both"/>
        <w:rPr>
          <w:rFonts w:ascii="Arial" w:hAnsi="Arial" w:cs="Arial"/>
          <w:color w:val="000000" w:themeColor="text1"/>
          <w:sz w:val="24"/>
        </w:rPr>
      </w:pPr>
    </w:p>
    <w:p w:rsidR="008759CA" w:rsidRPr="00F43BA0" w:rsidRDefault="00584892" w:rsidP="008759CA">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Подраздел 2.14</w:t>
      </w:r>
      <w:r w:rsidR="008759CA" w:rsidRPr="00F43BA0">
        <w:rPr>
          <w:rFonts w:ascii="Arial" w:hAnsi="Arial" w:cs="Arial"/>
          <w:color w:val="000000" w:themeColor="text1"/>
          <w:sz w:val="24"/>
        </w:rPr>
        <w:t xml:space="preserve">. </w:t>
      </w:r>
      <w:r w:rsidR="004A403B" w:rsidRPr="00F43BA0">
        <w:rPr>
          <w:rFonts w:ascii="Arial" w:hAnsi="Arial" w:cs="Arial"/>
          <w:color w:val="000000" w:themeColor="text1"/>
          <w:sz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4A403B">
        <w:rPr>
          <w:rFonts w:ascii="Arial" w:hAnsi="Arial" w:cs="Arial"/>
          <w:color w:val="000000" w:themeColor="text1"/>
          <w:sz w:val="24"/>
        </w:rPr>
        <w:t xml:space="preserve"> </w:t>
      </w:r>
      <w:r w:rsidR="004A403B" w:rsidRPr="00F43BA0">
        <w:rPr>
          <w:rFonts w:ascii="Arial" w:hAnsi="Arial" w:cs="Arial"/>
          <w:color w:val="000000" w:themeColor="text1"/>
          <w:sz w:val="24"/>
        </w:rPr>
        <w:t>муниципальных услуг и особенности предоставления муниципальной услуги в электронной форме</w:t>
      </w: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2.14</w:t>
      </w:r>
      <w:r w:rsidR="008759CA" w:rsidRPr="00F43BA0">
        <w:rPr>
          <w:rFonts w:ascii="Arial" w:hAnsi="Arial" w:cs="Arial"/>
          <w:color w:val="000000" w:themeColor="text1"/>
          <w:sz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в Администрацию;</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через МФЦ в Администрацию;</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2.14</w:t>
      </w:r>
      <w:r w:rsidR="008759CA" w:rsidRPr="00F43BA0">
        <w:rPr>
          <w:rFonts w:ascii="Arial" w:hAnsi="Arial" w:cs="Arial"/>
          <w:color w:val="000000" w:themeColor="text1"/>
          <w:sz w:val="24"/>
        </w:rPr>
        <w:t>.2. Заявителям обеспечивается возможность получения информации о предоставляемой муниципальной услуге на Портале.</w:t>
      </w:r>
    </w:p>
    <w:p w:rsidR="008759CA" w:rsidRPr="00F43BA0" w:rsidRDefault="008759CA" w:rsidP="008759CA">
      <w:pPr>
        <w:ind w:firstLine="709"/>
        <w:jc w:val="both"/>
        <w:rPr>
          <w:rFonts w:ascii="Arial" w:hAnsi="Arial" w:cs="Arial"/>
          <w:color w:val="000000" w:themeColor="text1"/>
          <w:sz w:val="24"/>
        </w:rPr>
      </w:pPr>
      <w:proofErr w:type="gramStart"/>
      <w:r w:rsidRPr="00F43BA0">
        <w:rPr>
          <w:rFonts w:ascii="Arial" w:hAnsi="Arial" w:cs="Arial"/>
          <w:color w:val="000000" w:themeColor="text1"/>
          <w:sz w:val="24"/>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Октябрьского сельского поселения Туапсинского района  Краснодарского края с перечнем оказываемых муниципальных услуг и информацией по каждой услуге. </w:t>
      </w:r>
      <w:proofErr w:type="gramEnd"/>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для оформления документов посредством сети «Интернет» заявителю необходимо пройти процедуру авторизации на Портале;</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2.14</w:t>
      </w:r>
      <w:r w:rsidR="008759CA" w:rsidRPr="00F43BA0">
        <w:rPr>
          <w:rFonts w:ascii="Arial" w:hAnsi="Arial" w:cs="Arial"/>
          <w:color w:val="000000" w:themeColor="text1"/>
          <w:sz w:val="24"/>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759CA" w:rsidRPr="00F43BA0" w:rsidRDefault="00584892" w:rsidP="008759CA">
      <w:pPr>
        <w:ind w:firstLine="709"/>
        <w:jc w:val="both"/>
        <w:rPr>
          <w:rFonts w:ascii="Arial" w:hAnsi="Arial" w:cs="Arial"/>
          <w:color w:val="000000" w:themeColor="text1"/>
          <w:sz w:val="24"/>
        </w:rPr>
      </w:pPr>
      <w:r w:rsidRPr="00F43BA0">
        <w:rPr>
          <w:rFonts w:ascii="Arial" w:hAnsi="Arial" w:cs="Arial"/>
          <w:color w:val="000000" w:themeColor="text1"/>
          <w:sz w:val="24"/>
        </w:rPr>
        <w:t>2.14</w:t>
      </w:r>
      <w:r w:rsidR="008759CA" w:rsidRPr="00F43BA0">
        <w:rPr>
          <w:rFonts w:ascii="Arial" w:hAnsi="Arial" w:cs="Arial"/>
          <w:color w:val="000000" w:themeColor="text1"/>
          <w:sz w:val="24"/>
        </w:rPr>
        <w:t>.4.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759CA" w:rsidRPr="00F43BA0" w:rsidRDefault="00584892"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2.14</w:t>
      </w:r>
      <w:r w:rsidR="008759CA" w:rsidRPr="00F43BA0">
        <w:rPr>
          <w:rFonts w:ascii="Arial" w:hAnsi="Arial" w:cs="Arial"/>
          <w:color w:val="000000" w:themeColor="text1"/>
          <w:sz w:val="24"/>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43BA0">
        <w:rPr>
          <w:rFonts w:ascii="Arial" w:hAnsi="Arial" w:cs="Arial"/>
          <w:color w:val="000000" w:themeColor="text1"/>
          <w:sz w:val="24"/>
        </w:rPr>
        <w:t>ии и ау</w:t>
      </w:r>
      <w:proofErr w:type="gramEnd"/>
      <w:r w:rsidRPr="00F43BA0">
        <w:rPr>
          <w:rFonts w:ascii="Arial" w:hAnsi="Arial" w:cs="Arial"/>
          <w:color w:val="000000" w:themeColor="text1"/>
          <w:sz w:val="24"/>
        </w:rPr>
        <w:t xml:space="preserve">тентификации в инфраструктуре, обеспечивающей информационно-технологическое </w:t>
      </w:r>
      <w:r w:rsidRPr="00F43BA0">
        <w:rPr>
          <w:rFonts w:ascii="Arial" w:hAnsi="Arial" w:cs="Arial"/>
          <w:color w:val="000000" w:themeColor="text1"/>
          <w:sz w:val="24"/>
        </w:rPr>
        <w:lastRenderedPageBreak/>
        <w:t>взаимодействие информационных систем, используемых для предоставления государственных и муниципальных услуг в электронном виде».</w:t>
      </w:r>
    </w:p>
    <w:p w:rsidR="008759CA" w:rsidRPr="00F43BA0" w:rsidRDefault="008759CA" w:rsidP="008759CA">
      <w:pPr>
        <w:autoSpaceDE w:val="0"/>
        <w:autoSpaceDN w:val="0"/>
        <w:adjustRightInd w:val="0"/>
        <w:jc w:val="center"/>
        <w:outlineLvl w:val="1"/>
        <w:rPr>
          <w:rFonts w:ascii="Arial" w:hAnsi="Arial" w:cs="Arial"/>
          <w:color w:val="000000" w:themeColor="text1"/>
          <w:sz w:val="24"/>
        </w:rPr>
      </w:pPr>
    </w:p>
    <w:p w:rsidR="004A403B" w:rsidRDefault="008759CA" w:rsidP="008759CA">
      <w:pPr>
        <w:widowControl w:val="0"/>
        <w:autoSpaceDE w:val="0"/>
        <w:autoSpaceDN w:val="0"/>
        <w:adjustRightInd w:val="0"/>
        <w:ind w:firstLine="720"/>
        <w:jc w:val="center"/>
        <w:outlineLvl w:val="1"/>
        <w:rPr>
          <w:rFonts w:ascii="Arial" w:hAnsi="Arial" w:cs="Arial"/>
          <w:color w:val="000000" w:themeColor="text1"/>
          <w:sz w:val="24"/>
        </w:rPr>
      </w:pPr>
      <w:r w:rsidRPr="00F43BA0">
        <w:rPr>
          <w:rFonts w:ascii="Arial" w:hAnsi="Arial" w:cs="Arial"/>
          <w:color w:val="000000" w:themeColor="text1"/>
          <w:sz w:val="24"/>
        </w:rPr>
        <w:t xml:space="preserve">Раздел III. </w:t>
      </w:r>
      <w:r w:rsidR="004A403B" w:rsidRPr="00F43BA0">
        <w:rPr>
          <w:rFonts w:ascii="Arial" w:hAnsi="Arial" w:cs="Arial"/>
          <w:color w:val="000000" w:themeColor="text1"/>
          <w:sz w:val="24"/>
        </w:rPr>
        <w:t>Состав, последовательность и сроки</w:t>
      </w:r>
      <w:r w:rsidR="004A403B">
        <w:rPr>
          <w:rFonts w:ascii="Arial" w:hAnsi="Arial" w:cs="Arial"/>
          <w:color w:val="000000" w:themeColor="text1"/>
          <w:sz w:val="24"/>
        </w:rPr>
        <w:t xml:space="preserve"> </w:t>
      </w:r>
      <w:r w:rsidR="004A403B" w:rsidRPr="00F43BA0">
        <w:rPr>
          <w:rFonts w:ascii="Arial" w:hAnsi="Arial" w:cs="Arial"/>
          <w:color w:val="000000" w:themeColor="text1"/>
          <w:sz w:val="24"/>
        </w:rPr>
        <w:t xml:space="preserve">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4A403B" w:rsidRPr="00F43BA0">
        <w:rPr>
          <w:rFonts w:ascii="Arial" w:hAnsi="Arial" w:cs="Arial"/>
          <w:color w:val="000000" w:themeColor="text1"/>
          <w:sz w:val="24"/>
        </w:rPr>
        <w:br/>
        <w:t xml:space="preserve">а также особенности выполнения административных процедур в многофункциональных центрах предоставления государственных </w:t>
      </w:r>
    </w:p>
    <w:p w:rsidR="008759CA" w:rsidRPr="00F43BA0" w:rsidRDefault="004A403B" w:rsidP="008759CA">
      <w:pPr>
        <w:widowControl w:val="0"/>
        <w:autoSpaceDE w:val="0"/>
        <w:autoSpaceDN w:val="0"/>
        <w:adjustRightInd w:val="0"/>
        <w:ind w:firstLine="720"/>
        <w:jc w:val="center"/>
        <w:outlineLvl w:val="1"/>
        <w:rPr>
          <w:rFonts w:ascii="Arial" w:hAnsi="Arial" w:cs="Arial"/>
          <w:color w:val="000000" w:themeColor="text1"/>
          <w:sz w:val="24"/>
        </w:rPr>
      </w:pPr>
      <w:r w:rsidRPr="00F43BA0">
        <w:rPr>
          <w:rFonts w:ascii="Arial" w:hAnsi="Arial" w:cs="Arial"/>
          <w:color w:val="000000" w:themeColor="text1"/>
          <w:sz w:val="24"/>
        </w:rPr>
        <w:t>и муниципальных услуг</w:t>
      </w:r>
    </w:p>
    <w:p w:rsidR="008759CA" w:rsidRPr="00F43BA0" w:rsidRDefault="008759CA" w:rsidP="008759CA">
      <w:pPr>
        <w:autoSpaceDE w:val="0"/>
        <w:autoSpaceDN w:val="0"/>
        <w:adjustRightInd w:val="0"/>
        <w:jc w:val="both"/>
        <w:outlineLvl w:val="1"/>
        <w:rPr>
          <w:rFonts w:ascii="Arial" w:hAnsi="Arial" w:cs="Arial"/>
          <w:color w:val="000000" w:themeColor="text1"/>
          <w:sz w:val="24"/>
        </w:rPr>
      </w:pPr>
      <w:bookmarkStart w:id="2" w:name="Par343"/>
      <w:bookmarkEnd w:id="2"/>
    </w:p>
    <w:p w:rsidR="008759CA" w:rsidRPr="00F43BA0" w:rsidRDefault="008759CA" w:rsidP="008759CA">
      <w:pPr>
        <w:autoSpaceDE w:val="0"/>
        <w:autoSpaceDN w:val="0"/>
        <w:adjustRightInd w:val="0"/>
        <w:jc w:val="center"/>
        <w:outlineLvl w:val="1"/>
        <w:rPr>
          <w:rFonts w:ascii="Arial" w:hAnsi="Arial" w:cs="Arial"/>
          <w:color w:val="000000" w:themeColor="text1"/>
          <w:sz w:val="24"/>
        </w:rPr>
      </w:pPr>
      <w:r w:rsidRPr="00F43BA0">
        <w:rPr>
          <w:rFonts w:ascii="Arial" w:hAnsi="Arial" w:cs="Arial"/>
          <w:color w:val="000000" w:themeColor="text1"/>
          <w:sz w:val="24"/>
        </w:rPr>
        <w:t xml:space="preserve">Подраздел 3.1. </w:t>
      </w:r>
      <w:r w:rsidR="004A403B">
        <w:rPr>
          <w:rFonts w:ascii="Arial" w:hAnsi="Arial" w:cs="Arial"/>
          <w:color w:val="000000" w:themeColor="text1"/>
          <w:sz w:val="24"/>
        </w:rPr>
        <w:t>С</w:t>
      </w:r>
      <w:r w:rsidR="004A403B" w:rsidRPr="00F43BA0">
        <w:rPr>
          <w:rFonts w:ascii="Arial" w:hAnsi="Arial" w:cs="Arial"/>
          <w:color w:val="000000" w:themeColor="text1"/>
          <w:sz w:val="24"/>
        </w:rPr>
        <w:t>остав и последовательность административных процедур</w:t>
      </w:r>
    </w:p>
    <w:p w:rsidR="008759CA" w:rsidRPr="00F43BA0" w:rsidRDefault="008759CA" w:rsidP="008759CA">
      <w:pPr>
        <w:autoSpaceDE w:val="0"/>
        <w:autoSpaceDN w:val="0"/>
        <w:adjustRightInd w:val="0"/>
        <w:ind w:firstLine="851"/>
        <w:jc w:val="both"/>
        <w:outlineLvl w:val="1"/>
        <w:rPr>
          <w:rFonts w:ascii="Arial" w:hAnsi="Arial" w:cs="Arial"/>
          <w:color w:val="000000" w:themeColor="text1"/>
          <w:sz w:val="24"/>
        </w:rPr>
      </w:pPr>
    </w:p>
    <w:p w:rsidR="008759CA" w:rsidRPr="00F43BA0" w:rsidRDefault="008759CA" w:rsidP="008759CA">
      <w:pPr>
        <w:autoSpaceDE w:val="0"/>
        <w:autoSpaceDN w:val="0"/>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Предоставление муниципальной услуги включает в себя следующие административные процедуры:</w:t>
      </w:r>
    </w:p>
    <w:p w:rsidR="008759CA" w:rsidRPr="00F43BA0" w:rsidRDefault="008759CA" w:rsidP="008759CA">
      <w:pPr>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 xml:space="preserve">прием заявления и прилагаемых к нему документов, в </w:t>
      </w:r>
      <w:r w:rsidRPr="00F43BA0">
        <w:rPr>
          <w:rFonts w:ascii="Arial" w:hAnsi="Arial" w:cs="Arial"/>
          <w:color w:val="000000" w:themeColor="text1"/>
          <w:sz w:val="24"/>
        </w:rPr>
        <w:t>Администрации</w:t>
      </w:r>
      <w:r w:rsidRPr="00F43BA0">
        <w:rPr>
          <w:rFonts w:ascii="Arial" w:eastAsia="Calibri" w:hAnsi="Arial" w:cs="Arial"/>
          <w:color w:val="000000" w:themeColor="text1"/>
          <w:sz w:val="24"/>
        </w:rPr>
        <w:t xml:space="preserve">  или МФЦ, регистрация заявления и выдача заявителю расписки в получении заявления и документов;</w:t>
      </w:r>
    </w:p>
    <w:p w:rsidR="008759CA" w:rsidRPr="00F43BA0" w:rsidRDefault="008759CA" w:rsidP="008759CA">
      <w:pPr>
        <w:autoSpaceDE w:val="0"/>
        <w:autoSpaceDN w:val="0"/>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 xml:space="preserve">передача курьером пакета документов из МФЦ в </w:t>
      </w:r>
      <w:r w:rsidRPr="00F43BA0">
        <w:rPr>
          <w:rFonts w:ascii="Arial" w:hAnsi="Arial" w:cs="Arial"/>
          <w:color w:val="000000" w:themeColor="text1"/>
          <w:sz w:val="24"/>
        </w:rPr>
        <w:t>Администрацию</w:t>
      </w:r>
      <w:r w:rsidRPr="00F43BA0">
        <w:rPr>
          <w:rFonts w:ascii="Arial" w:eastAsia="Calibri" w:hAnsi="Arial" w:cs="Arial"/>
          <w:color w:val="000000" w:themeColor="text1"/>
          <w:sz w:val="24"/>
        </w:rPr>
        <w:t>;</w:t>
      </w:r>
    </w:p>
    <w:p w:rsidR="008759CA" w:rsidRPr="00F43BA0" w:rsidRDefault="008759CA" w:rsidP="008759CA">
      <w:pPr>
        <w:autoSpaceDE w:val="0"/>
        <w:autoSpaceDN w:val="0"/>
        <w:ind w:firstLine="720"/>
        <w:jc w:val="both"/>
        <w:rPr>
          <w:rFonts w:ascii="Arial" w:eastAsia="Calibri" w:hAnsi="Arial" w:cs="Arial"/>
          <w:color w:val="000000" w:themeColor="text1"/>
          <w:sz w:val="24"/>
        </w:rPr>
      </w:pPr>
      <w:r w:rsidRPr="00F43BA0">
        <w:rPr>
          <w:rFonts w:ascii="Arial" w:eastAsia="Calibri" w:hAnsi="Arial" w:cs="Arial"/>
          <w:color w:val="000000" w:themeColor="text1"/>
          <w:sz w:val="24"/>
        </w:rPr>
        <w:t xml:space="preserve">проведение рассмотрения заявления и документов </w:t>
      </w:r>
      <w:r w:rsidRPr="00F43BA0">
        <w:rPr>
          <w:rFonts w:ascii="Arial" w:hAnsi="Arial" w:cs="Arial"/>
          <w:color w:val="000000" w:themeColor="text1"/>
          <w:sz w:val="24"/>
        </w:rPr>
        <w:t>Администрацией</w:t>
      </w:r>
      <w:r w:rsidRPr="00F43BA0">
        <w:rPr>
          <w:rFonts w:ascii="Arial" w:eastAsia="Calibri" w:hAnsi="Arial" w:cs="Arial"/>
          <w:color w:val="000000" w:themeColor="text1"/>
          <w:sz w:val="24"/>
        </w:rPr>
        <w:t>;</w:t>
      </w:r>
    </w:p>
    <w:p w:rsidR="008759CA" w:rsidRPr="00F43BA0" w:rsidRDefault="008759CA" w:rsidP="008759CA">
      <w:pPr>
        <w:autoSpaceDE w:val="0"/>
        <w:autoSpaceDN w:val="0"/>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формирование и направление запросов в органы (организации), участвующие в предоставлении муниципальной услуги;</w:t>
      </w:r>
    </w:p>
    <w:p w:rsidR="008759CA" w:rsidRPr="00F43BA0" w:rsidRDefault="008759CA" w:rsidP="008759CA">
      <w:pPr>
        <w:autoSpaceDE w:val="0"/>
        <w:autoSpaceDN w:val="0"/>
        <w:ind w:firstLine="720"/>
        <w:jc w:val="both"/>
        <w:rPr>
          <w:rFonts w:ascii="Arial" w:eastAsia="Calibri" w:hAnsi="Arial" w:cs="Arial"/>
          <w:color w:val="000000" w:themeColor="text1"/>
          <w:sz w:val="24"/>
        </w:rPr>
      </w:pPr>
      <w:r w:rsidRPr="00F43BA0">
        <w:rPr>
          <w:rFonts w:ascii="Arial" w:eastAsia="Calibri" w:hAnsi="Arial" w:cs="Arial"/>
          <w:color w:val="000000" w:themeColor="text1"/>
          <w:sz w:val="24"/>
        </w:rPr>
        <w:t xml:space="preserve">подготовка решения о предоставлении (об отказе в предоставлении) муниципальной услуги; </w:t>
      </w:r>
    </w:p>
    <w:p w:rsidR="008759CA" w:rsidRPr="00F43BA0" w:rsidRDefault="008759CA" w:rsidP="008759CA">
      <w:pPr>
        <w:autoSpaceDE w:val="0"/>
        <w:autoSpaceDN w:val="0"/>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 xml:space="preserve">передача </w:t>
      </w:r>
      <w:r w:rsidRPr="00F43BA0">
        <w:rPr>
          <w:rFonts w:ascii="Arial" w:hAnsi="Arial" w:cs="Arial"/>
          <w:color w:val="000000" w:themeColor="text1"/>
          <w:sz w:val="24"/>
        </w:rPr>
        <w:t>Администрацией</w:t>
      </w:r>
      <w:r w:rsidRPr="00F43BA0">
        <w:rPr>
          <w:rFonts w:ascii="Arial" w:eastAsia="Calibri" w:hAnsi="Arial" w:cs="Arial"/>
          <w:color w:val="000000" w:themeColor="text1"/>
          <w:sz w:val="24"/>
        </w:rPr>
        <w:t xml:space="preserve"> результата предоставления муниципальной услуги в МФЦ;</w:t>
      </w:r>
    </w:p>
    <w:p w:rsidR="008759CA" w:rsidRPr="00F43BA0" w:rsidRDefault="008759CA" w:rsidP="008759CA">
      <w:pPr>
        <w:autoSpaceDE w:val="0"/>
        <w:autoSpaceDN w:val="0"/>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выдача (направление) заявителю результата предоставления муниципальной услуги.</w:t>
      </w:r>
    </w:p>
    <w:p w:rsidR="008759CA" w:rsidRPr="00F43BA0" w:rsidRDefault="008759CA" w:rsidP="008759CA">
      <w:pPr>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Последовательность административных процедур при предоставлении муниципальной услуги отражена в блок-схеме (приложение № 5 к Регламенту).</w:t>
      </w:r>
    </w:p>
    <w:p w:rsidR="008759CA" w:rsidRPr="00F43BA0" w:rsidRDefault="008759CA" w:rsidP="008759CA">
      <w:pPr>
        <w:autoSpaceDE w:val="0"/>
        <w:autoSpaceDN w:val="0"/>
        <w:ind w:firstLine="709"/>
        <w:jc w:val="both"/>
        <w:rPr>
          <w:rFonts w:ascii="Arial" w:eastAsia="Calibri" w:hAnsi="Arial" w:cs="Arial"/>
          <w:color w:val="000000" w:themeColor="text1"/>
          <w:sz w:val="24"/>
        </w:rPr>
      </w:pPr>
      <w:r w:rsidRPr="00F43BA0">
        <w:rPr>
          <w:rFonts w:ascii="Arial" w:eastAsia="Calibri" w:hAnsi="Arial" w:cs="Arial"/>
          <w:color w:val="000000" w:themeColor="text1"/>
          <w:sz w:val="24"/>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w:t>
      </w:r>
      <w:r w:rsidRPr="00F43BA0">
        <w:rPr>
          <w:rFonts w:ascii="Arial" w:hAnsi="Arial" w:cs="Arial"/>
          <w:color w:val="000000" w:themeColor="text1"/>
          <w:sz w:val="24"/>
        </w:rPr>
        <w:t>Администрацию,</w:t>
      </w:r>
      <w:r w:rsidRPr="00F43BA0">
        <w:rPr>
          <w:rFonts w:ascii="Arial" w:eastAsia="Calibri" w:hAnsi="Arial" w:cs="Arial"/>
          <w:color w:val="000000" w:themeColor="text1"/>
          <w:sz w:val="24"/>
        </w:rPr>
        <w:t xml:space="preserve"> либо МФЦ.</w:t>
      </w:r>
    </w:p>
    <w:p w:rsidR="008759CA" w:rsidRPr="00F43BA0" w:rsidRDefault="008759CA" w:rsidP="008759CA">
      <w:pPr>
        <w:autoSpaceDE w:val="0"/>
        <w:autoSpaceDN w:val="0"/>
        <w:adjustRightInd w:val="0"/>
        <w:jc w:val="center"/>
        <w:outlineLvl w:val="1"/>
        <w:rPr>
          <w:rFonts w:ascii="Arial" w:hAnsi="Arial" w:cs="Arial"/>
          <w:color w:val="000000" w:themeColor="text1"/>
          <w:sz w:val="24"/>
        </w:rPr>
      </w:pPr>
    </w:p>
    <w:p w:rsidR="008759CA" w:rsidRPr="00F43BA0" w:rsidRDefault="008759CA" w:rsidP="008759CA">
      <w:pPr>
        <w:autoSpaceDE w:val="0"/>
        <w:autoSpaceDN w:val="0"/>
        <w:adjustRightInd w:val="0"/>
        <w:jc w:val="center"/>
        <w:outlineLvl w:val="1"/>
        <w:rPr>
          <w:rFonts w:ascii="Arial" w:hAnsi="Arial" w:cs="Arial"/>
          <w:color w:val="000000" w:themeColor="text1"/>
          <w:sz w:val="24"/>
        </w:rPr>
      </w:pPr>
      <w:r w:rsidRPr="00F43BA0">
        <w:rPr>
          <w:rFonts w:ascii="Arial" w:hAnsi="Arial" w:cs="Arial"/>
          <w:color w:val="000000" w:themeColor="text1"/>
          <w:sz w:val="24"/>
        </w:rPr>
        <w:t xml:space="preserve">Подраздел 3.2. </w:t>
      </w:r>
      <w:r w:rsidR="004A403B">
        <w:rPr>
          <w:rFonts w:ascii="Arial" w:hAnsi="Arial" w:cs="Arial"/>
          <w:color w:val="000000" w:themeColor="text1"/>
          <w:sz w:val="24"/>
        </w:rPr>
        <w:t>П</w:t>
      </w:r>
      <w:r w:rsidR="004A403B" w:rsidRPr="00F43BA0">
        <w:rPr>
          <w:rFonts w:ascii="Arial" w:hAnsi="Arial" w:cs="Arial"/>
          <w:color w:val="000000" w:themeColor="text1"/>
          <w:sz w:val="24"/>
        </w:rPr>
        <w:t>оследовательность выполнения административных процедур</w:t>
      </w:r>
    </w:p>
    <w:p w:rsidR="008759CA" w:rsidRPr="00F43BA0" w:rsidRDefault="008759CA" w:rsidP="008759CA">
      <w:pPr>
        <w:autoSpaceDE w:val="0"/>
        <w:autoSpaceDN w:val="0"/>
        <w:adjustRightInd w:val="0"/>
        <w:ind w:firstLine="851"/>
        <w:jc w:val="center"/>
        <w:outlineLvl w:val="1"/>
        <w:rPr>
          <w:rFonts w:ascii="Arial" w:hAnsi="Arial" w:cs="Arial"/>
          <w:b/>
          <w:color w:val="000000" w:themeColor="text1"/>
          <w:sz w:val="24"/>
        </w:rPr>
      </w:pP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3.2.1. Прием заявления и прилагаемых к нему документов, регистрация заявления и выдача заявителю расписки в получении заявления и документов.</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Основанием для начала административной процедуры является обращение гражданина в Администрацию, через МФЦ в Администрацию,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3.2.1.1. Порядок приема документов в МФЦ:</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при приеме заявления и прилагаемых к нему документов работник МФЦ:</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проверяет соответствие представленных документов установленным требованиям, удостоверяясь, что:</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тексты документов написаны разборчиво;</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фамилии, имена и отчества физических лиц, адреса их мест жительства написаны полностью;</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в документах нет подчисток, приписок, зачеркнутых слов и иных не оговоренных в них исправлений;</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документы не исполнены карандашом;</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документы не имеют серьезных повреждений, наличие которых не позволяет однозначно истолковать их содержание;</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срок действия документов не истек;</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документы содержат информацию, необходимую для предоставления муниципальной услуги, указанной в заявлении;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документы представлены в полном объеме;</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Заявитель, представивший документы для получения муниципальной услуги, в обязательном порядке информируется работником МФЦ:</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о сроке предоставления муниципальной услуги;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о возможности отказа в предоставлении муниципальной услуги.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43BA0">
        <w:rPr>
          <w:rFonts w:ascii="Arial" w:hAnsi="Arial" w:cs="Arial"/>
          <w:color w:val="000000" w:themeColor="text1"/>
          <w:sz w:val="24"/>
          <w:lang w:val="en-US"/>
        </w:rPr>
        <w:t>II</w:t>
      </w:r>
      <w:r w:rsidRPr="00F43BA0">
        <w:rPr>
          <w:rFonts w:ascii="Arial" w:hAnsi="Arial" w:cs="Arial"/>
          <w:color w:val="000000" w:themeColor="text1"/>
          <w:sz w:val="24"/>
        </w:rPr>
        <w:t xml:space="preserve"> Регламента, направляются в уполномоченный орган.</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proofErr w:type="gramStart"/>
      <w:r w:rsidRPr="00F43BA0">
        <w:rPr>
          <w:rFonts w:ascii="Arial" w:hAnsi="Arial" w:cs="Arial"/>
          <w:color w:val="000000" w:themeColor="text1"/>
          <w:sz w:val="24"/>
        </w:rPr>
        <w:t xml:space="preserve">В случае поступления заявления и документов, указанных в подразделе 2.6 раздела </w:t>
      </w:r>
      <w:r w:rsidRPr="00F43BA0">
        <w:rPr>
          <w:rFonts w:ascii="Arial" w:hAnsi="Arial" w:cs="Arial"/>
          <w:color w:val="000000" w:themeColor="text1"/>
          <w:sz w:val="24"/>
          <w:lang w:val="en-US"/>
        </w:rPr>
        <w:t>II</w:t>
      </w:r>
      <w:r w:rsidRPr="00F43BA0">
        <w:rPr>
          <w:rFonts w:ascii="Arial" w:hAnsi="Arial" w:cs="Arial"/>
          <w:color w:val="000000" w:themeColor="text1"/>
          <w:sz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759CA" w:rsidRPr="00F43BA0" w:rsidRDefault="008759CA" w:rsidP="008759CA">
      <w:pPr>
        <w:autoSpaceDE w:val="0"/>
        <w:autoSpaceDN w:val="0"/>
        <w:adjustRightInd w:val="0"/>
        <w:ind w:firstLine="709"/>
        <w:jc w:val="both"/>
        <w:rPr>
          <w:rFonts w:ascii="Arial" w:hAnsi="Arial" w:cs="Arial"/>
          <w:color w:val="000000" w:themeColor="text1"/>
          <w:sz w:val="24"/>
        </w:rPr>
      </w:pPr>
      <w:proofErr w:type="gramStart"/>
      <w:r w:rsidRPr="00F43BA0">
        <w:rPr>
          <w:rFonts w:ascii="Arial" w:hAnsi="Arial" w:cs="Arial"/>
          <w:color w:val="000000" w:themeColor="text1"/>
          <w:sz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F43BA0">
        <w:rPr>
          <w:rFonts w:ascii="Arial" w:hAnsi="Arial" w:cs="Arial"/>
          <w:color w:val="000000" w:themeColor="text1"/>
          <w:sz w:val="24"/>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lastRenderedPageBreak/>
        <w:t>3.2.2. Передача курьером пакета документов из МФЦ в Администрацию (при подаче заявления о предоставлении муниципальной услуги через МФЦ).</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Порядок передачи курьером пакета документов в Администрацию:</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3.2.2.1. 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3.2.2.2. График приема-передачи документов из МФЦ в Администрацию  и из Администрации в МФЦ согласовывается с руководителями МФЦ.</w:t>
      </w:r>
    </w:p>
    <w:p w:rsidR="008759CA" w:rsidRPr="00F43BA0" w:rsidRDefault="008759CA" w:rsidP="008759CA">
      <w:pPr>
        <w:autoSpaceDE w:val="0"/>
        <w:autoSpaceDN w:val="0"/>
        <w:adjustRightInd w:val="0"/>
        <w:ind w:firstLine="709"/>
        <w:jc w:val="both"/>
        <w:rPr>
          <w:rFonts w:ascii="Arial" w:hAnsi="Arial" w:cs="Arial"/>
          <w:color w:val="000000" w:themeColor="text1"/>
          <w:sz w:val="24"/>
        </w:rPr>
      </w:pPr>
      <w:r w:rsidRPr="00F43BA0">
        <w:rPr>
          <w:rFonts w:ascii="Arial" w:hAnsi="Arial" w:cs="Arial"/>
          <w:color w:val="000000" w:themeColor="text1"/>
          <w:sz w:val="24"/>
        </w:rPr>
        <w:t>3.2.2.3.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3.2.3. Должностное лицо Администрации в течение 4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 xml:space="preserve">3.2.4. Подготовка решения о предоставлении (об отказе в предоставлении) муниципальной услуги. </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Должностное лицо Администрации после рассмотрения документов в течение 20 календарных дней подготавливает соответствующий проект документа о предоставлении (об отказе в предоставлении) муниципальной услуги.</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Согласование проекта производится в следующие сроки - 5 календарных дней.</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3.2.5. Передача Администрации документа о предоставлении (об отказе в предоставлении) муниципальной услуги.</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3.2.6. Порядок передачи курьером пакета документов в МФЦ:</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Передача документов из Администрации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 xml:space="preserve">3.2.7.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8759CA" w:rsidRPr="00F43BA0" w:rsidRDefault="008759CA" w:rsidP="008759CA">
      <w:pPr>
        <w:ind w:firstLine="709"/>
        <w:jc w:val="both"/>
        <w:rPr>
          <w:rFonts w:ascii="Arial" w:hAnsi="Arial" w:cs="Arial"/>
          <w:color w:val="000000" w:themeColor="text1"/>
          <w:sz w:val="24"/>
        </w:rPr>
      </w:pPr>
      <w:r w:rsidRPr="00F43BA0">
        <w:rPr>
          <w:rFonts w:ascii="Arial" w:hAnsi="Arial" w:cs="Arial"/>
          <w:color w:val="000000" w:themeColor="text1"/>
          <w:sz w:val="24"/>
        </w:rPr>
        <w:t>3.2.8. Выдача заявителю результата предоставления муниципальной услуги.</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3.2.8.1.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lastRenderedPageBreak/>
        <w:t>Для получения документов заявитель прибывает в МФЦ лично с документом, удостоверяющим личность.</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При выдаче документов должностное лицо МФЦ:</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знакомит с содержанием документов и выдает их.</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3.2.8.2.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Администрацию лично с документом, удостоверяющим личность.</w:t>
      </w:r>
    </w:p>
    <w:p w:rsidR="008759CA" w:rsidRPr="00F43BA0" w:rsidRDefault="008759CA" w:rsidP="008759CA">
      <w:pPr>
        <w:pStyle w:val="ConsPlusNormal"/>
        <w:ind w:firstLine="709"/>
        <w:jc w:val="both"/>
        <w:rPr>
          <w:color w:val="000000" w:themeColor="text1"/>
          <w:sz w:val="24"/>
          <w:szCs w:val="24"/>
        </w:rPr>
      </w:pPr>
      <w:r w:rsidRPr="00F43BA0">
        <w:rPr>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759CA" w:rsidRPr="00F43BA0" w:rsidRDefault="008759CA" w:rsidP="008759CA">
      <w:pPr>
        <w:autoSpaceDE w:val="0"/>
        <w:autoSpaceDN w:val="0"/>
        <w:adjustRightInd w:val="0"/>
        <w:ind w:firstLine="709"/>
        <w:jc w:val="both"/>
        <w:outlineLvl w:val="1"/>
        <w:rPr>
          <w:rFonts w:ascii="Arial" w:hAnsi="Arial" w:cs="Arial"/>
          <w:color w:val="000000" w:themeColor="text1"/>
          <w:sz w:val="24"/>
        </w:rPr>
      </w:pPr>
      <w:r w:rsidRPr="00F43BA0">
        <w:rPr>
          <w:rFonts w:ascii="Arial" w:hAnsi="Arial" w:cs="Arial"/>
          <w:color w:val="000000" w:themeColor="text1"/>
          <w:sz w:val="24"/>
        </w:rPr>
        <w:t xml:space="preserve">Обращение заявителя с документами, предусмотренными подразделом 2.6 раздела </w:t>
      </w:r>
      <w:r w:rsidRPr="00F43BA0">
        <w:rPr>
          <w:rFonts w:ascii="Arial" w:hAnsi="Arial" w:cs="Arial"/>
          <w:color w:val="000000" w:themeColor="text1"/>
          <w:sz w:val="24"/>
          <w:lang w:val="en-US"/>
        </w:rPr>
        <w:t>II</w:t>
      </w:r>
      <w:r w:rsidRPr="00F43BA0">
        <w:rPr>
          <w:rFonts w:ascii="Arial" w:hAnsi="Arial" w:cs="Arial"/>
          <w:color w:val="000000" w:themeColor="text1"/>
          <w:sz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8759CA" w:rsidRPr="00F43BA0" w:rsidRDefault="008759CA" w:rsidP="008759CA">
      <w:pPr>
        <w:autoSpaceDE w:val="0"/>
        <w:autoSpaceDN w:val="0"/>
        <w:adjustRightInd w:val="0"/>
        <w:jc w:val="center"/>
        <w:outlineLvl w:val="1"/>
        <w:rPr>
          <w:rFonts w:ascii="Arial" w:hAnsi="Arial" w:cs="Arial"/>
          <w:color w:val="000000" w:themeColor="text1"/>
          <w:sz w:val="24"/>
        </w:rPr>
      </w:pPr>
    </w:p>
    <w:p w:rsidR="008759CA" w:rsidRPr="00F43BA0" w:rsidRDefault="008759CA"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Раздел IV. </w:t>
      </w:r>
      <w:r w:rsidR="004A403B" w:rsidRPr="00F43BA0">
        <w:rPr>
          <w:rFonts w:ascii="Arial" w:hAnsi="Arial" w:cs="Arial"/>
          <w:color w:val="000000" w:themeColor="text1"/>
          <w:sz w:val="24"/>
        </w:rPr>
        <w:t xml:space="preserve">Формы </w:t>
      </w:r>
      <w:proofErr w:type="gramStart"/>
      <w:r w:rsidR="004A403B" w:rsidRPr="00F43BA0">
        <w:rPr>
          <w:rFonts w:ascii="Arial" w:hAnsi="Arial" w:cs="Arial"/>
          <w:color w:val="000000" w:themeColor="text1"/>
          <w:sz w:val="24"/>
        </w:rPr>
        <w:t xml:space="preserve">контроля </w:t>
      </w:r>
      <w:r w:rsidR="004A403B">
        <w:rPr>
          <w:rFonts w:ascii="Arial" w:hAnsi="Arial" w:cs="Arial"/>
          <w:color w:val="000000" w:themeColor="text1"/>
          <w:sz w:val="24"/>
        </w:rPr>
        <w:t xml:space="preserve"> </w:t>
      </w:r>
      <w:r w:rsidR="004A403B" w:rsidRPr="00F43BA0">
        <w:rPr>
          <w:rFonts w:ascii="Arial" w:hAnsi="Arial" w:cs="Arial"/>
          <w:color w:val="000000" w:themeColor="text1"/>
          <w:sz w:val="24"/>
        </w:rPr>
        <w:t>за</w:t>
      </w:r>
      <w:proofErr w:type="gramEnd"/>
      <w:r w:rsidR="004A403B" w:rsidRPr="00F43BA0">
        <w:rPr>
          <w:rFonts w:ascii="Arial" w:hAnsi="Arial" w:cs="Arial"/>
          <w:color w:val="000000" w:themeColor="text1"/>
          <w:sz w:val="24"/>
        </w:rPr>
        <w:t xml:space="preserve"> предоставлением муниципальной услуги</w:t>
      </w: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bookmarkStart w:id="3" w:name="Par413"/>
      <w:bookmarkEnd w:id="3"/>
      <w:r w:rsidRPr="00F43BA0">
        <w:rPr>
          <w:rFonts w:ascii="Arial" w:hAnsi="Arial" w:cs="Arial"/>
          <w:color w:val="000000" w:themeColor="text1"/>
          <w:sz w:val="24"/>
        </w:rPr>
        <w:t xml:space="preserve">Подраздел 4.1. </w:t>
      </w:r>
      <w:r w:rsidR="004A403B" w:rsidRPr="00F43BA0">
        <w:rPr>
          <w:rFonts w:ascii="Arial" w:hAnsi="Arial" w:cs="Arial"/>
          <w:color w:val="000000" w:themeColor="text1"/>
          <w:sz w:val="24"/>
        </w:rPr>
        <w:t xml:space="preserve">Порядок осуществления текущего </w:t>
      </w:r>
      <w:proofErr w:type="gramStart"/>
      <w:r w:rsidR="004A403B" w:rsidRPr="00F43BA0">
        <w:rPr>
          <w:rFonts w:ascii="Arial" w:hAnsi="Arial" w:cs="Arial"/>
          <w:color w:val="000000" w:themeColor="text1"/>
          <w:sz w:val="24"/>
        </w:rPr>
        <w:t>контроля за</w:t>
      </w:r>
      <w:proofErr w:type="gramEnd"/>
      <w:r w:rsidR="004A403B" w:rsidRPr="00F43BA0">
        <w:rPr>
          <w:rFonts w:ascii="Arial" w:hAnsi="Arial" w:cs="Arial"/>
          <w:color w:val="000000" w:themeColor="text1"/>
          <w:sz w:val="24"/>
        </w:rPr>
        <w:t xml:space="preserve"> соблюдением и исполнением ответственными должностными лицами положений административного </w:t>
      </w:r>
      <w:r w:rsidR="004A403B" w:rsidRPr="00F43BA0">
        <w:rPr>
          <w:rFonts w:ascii="Arial" w:hAnsi="Arial" w:cs="Arial"/>
          <w:color w:val="000000" w:themeColor="text1"/>
          <w:sz w:val="24"/>
        </w:rPr>
        <w:b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9CA" w:rsidRPr="00F43BA0" w:rsidRDefault="008759CA" w:rsidP="008759CA">
      <w:pPr>
        <w:autoSpaceDE w:val="0"/>
        <w:autoSpaceDN w:val="0"/>
        <w:adjustRightInd w:val="0"/>
        <w:ind w:firstLine="851"/>
        <w:jc w:val="both"/>
        <w:outlineLvl w:val="2"/>
        <w:rPr>
          <w:rFonts w:ascii="Arial" w:hAnsi="Arial" w:cs="Arial"/>
          <w:color w:val="000000" w:themeColor="text1"/>
          <w:sz w:val="24"/>
        </w:rPr>
      </w:pP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w:t>
      </w:r>
      <w:r w:rsidRPr="00F43BA0">
        <w:rPr>
          <w:rFonts w:ascii="Arial" w:hAnsi="Arial" w:cs="Arial"/>
          <w:color w:val="000000" w:themeColor="text1"/>
          <w:sz w:val="24"/>
        </w:rPr>
        <w:lastRenderedPageBreak/>
        <w:t>должностных лиц Администрации, ответственных за предоставление муниципальной услуги.</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4.2. </w:t>
      </w:r>
      <w:r w:rsidR="00BF76E7" w:rsidRPr="00F43BA0">
        <w:rPr>
          <w:rFonts w:ascii="Arial" w:hAnsi="Arial" w:cs="Arial"/>
          <w:color w:val="000000" w:themeColor="text1"/>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F76E7" w:rsidRPr="00F43BA0">
        <w:rPr>
          <w:rFonts w:ascii="Arial" w:hAnsi="Arial" w:cs="Arial"/>
          <w:color w:val="000000" w:themeColor="text1"/>
          <w:sz w:val="24"/>
        </w:rPr>
        <w:t>контроля</w:t>
      </w:r>
      <w:r w:rsidR="00BF76E7">
        <w:rPr>
          <w:rFonts w:ascii="Arial" w:hAnsi="Arial" w:cs="Arial"/>
          <w:color w:val="000000" w:themeColor="text1"/>
          <w:sz w:val="24"/>
        </w:rPr>
        <w:t xml:space="preserve"> </w:t>
      </w:r>
      <w:r w:rsidR="00BF76E7" w:rsidRPr="00F43BA0">
        <w:rPr>
          <w:rFonts w:ascii="Arial" w:hAnsi="Arial" w:cs="Arial"/>
          <w:color w:val="000000" w:themeColor="text1"/>
          <w:sz w:val="24"/>
        </w:rPr>
        <w:t>за</w:t>
      </w:r>
      <w:proofErr w:type="gramEnd"/>
      <w:r w:rsidR="00BF76E7" w:rsidRPr="00F43BA0">
        <w:rPr>
          <w:rFonts w:ascii="Arial" w:hAnsi="Arial" w:cs="Arial"/>
          <w:color w:val="000000" w:themeColor="text1"/>
          <w:sz w:val="24"/>
        </w:rPr>
        <w:t xml:space="preserve"> полнотой и качеством </w:t>
      </w:r>
      <w:r w:rsidR="00BF76E7" w:rsidRPr="00F43BA0">
        <w:rPr>
          <w:rFonts w:ascii="Arial" w:hAnsi="Arial" w:cs="Arial"/>
          <w:color w:val="000000" w:themeColor="text1"/>
          <w:sz w:val="24"/>
        </w:rPr>
        <w:br/>
        <w:t>предоставления муниципальной услуги</w:t>
      </w:r>
    </w:p>
    <w:p w:rsidR="008759CA" w:rsidRPr="00F43BA0" w:rsidRDefault="008759CA" w:rsidP="008759CA">
      <w:pPr>
        <w:autoSpaceDE w:val="0"/>
        <w:autoSpaceDN w:val="0"/>
        <w:adjustRightInd w:val="0"/>
        <w:ind w:firstLine="851"/>
        <w:jc w:val="center"/>
        <w:outlineLvl w:val="1"/>
        <w:rPr>
          <w:rFonts w:ascii="Arial" w:hAnsi="Arial" w:cs="Arial"/>
          <w:b/>
          <w:color w:val="000000" w:themeColor="text1"/>
          <w:sz w:val="24"/>
        </w:rPr>
      </w:pPr>
    </w:p>
    <w:p w:rsidR="008759CA" w:rsidRPr="00F43BA0" w:rsidRDefault="008759CA" w:rsidP="008759CA">
      <w:pPr>
        <w:autoSpaceDE w:val="0"/>
        <w:autoSpaceDN w:val="0"/>
        <w:adjustRightInd w:val="0"/>
        <w:ind w:firstLine="709"/>
        <w:jc w:val="both"/>
        <w:outlineLvl w:val="2"/>
        <w:rPr>
          <w:rFonts w:ascii="Arial" w:hAnsi="Arial" w:cs="Arial"/>
          <w:color w:val="000000"/>
          <w:sz w:val="24"/>
        </w:rPr>
      </w:pPr>
      <w:proofErr w:type="gramStart"/>
      <w:r w:rsidRPr="00F43BA0">
        <w:rPr>
          <w:rFonts w:ascii="Arial" w:hAnsi="Arial" w:cs="Arial"/>
          <w:color w:val="000000"/>
          <w:sz w:val="24"/>
        </w:rPr>
        <w:t>Контроль за</w:t>
      </w:r>
      <w:proofErr w:type="gramEnd"/>
      <w:r w:rsidRPr="00F43BA0">
        <w:rPr>
          <w:rFonts w:ascii="Arial" w:hAnsi="Arial" w:cs="Arial"/>
          <w:color w:val="000000"/>
          <w:sz w:val="24"/>
        </w:rPr>
        <w:t xml:space="preserve"> полнотой и качеством предоставления муниципальной услуги включает в себя проведение плановых и внеплановых проверок.</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 xml:space="preserve">Плановые и внеплановые проверки могут </w:t>
      </w:r>
      <w:r w:rsidRPr="00F43BA0">
        <w:rPr>
          <w:rFonts w:ascii="Arial" w:hAnsi="Arial" w:cs="Arial"/>
          <w:sz w:val="24"/>
        </w:rPr>
        <w:t>проводиться главой Октябрьского сельского поселения Туапсинского района</w:t>
      </w:r>
      <w:r w:rsidRPr="00F43BA0">
        <w:rPr>
          <w:rFonts w:ascii="Arial" w:hAnsi="Arial" w:cs="Arial"/>
          <w:color w:val="000000"/>
          <w:sz w:val="24"/>
        </w:rPr>
        <w:t>.</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В ходе плановых и внеплановых проверок:</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проверяется соблюдение сроков и последовательности исполнения административных процедур;</w:t>
      </w:r>
    </w:p>
    <w:p w:rsidR="008759CA" w:rsidRPr="00F43BA0" w:rsidRDefault="008759CA" w:rsidP="008759CA">
      <w:pPr>
        <w:autoSpaceDE w:val="0"/>
        <w:autoSpaceDN w:val="0"/>
        <w:adjustRightInd w:val="0"/>
        <w:ind w:firstLine="709"/>
        <w:jc w:val="both"/>
        <w:outlineLvl w:val="2"/>
        <w:rPr>
          <w:rFonts w:ascii="Arial" w:hAnsi="Arial" w:cs="Arial"/>
          <w:color w:val="000000"/>
          <w:sz w:val="24"/>
        </w:rPr>
      </w:pPr>
      <w:r w:rsidRPr="00F43BA0">
        <w:rPr>
          <w:rFonts w:ascii="Arial" w:hAnsi="Arial" w:cs="Arial"/>
          <w:color w:val="000000"/>
          <w:sz w:val="24"/>
        </w:rPr>
        <w:t>выявляются нарушения прав заявителей, недостатки, допущенные в ходе предоставления муниципальной услуги.</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4.3. </w:t>
      </w:r>
      <w:r w:rsidR="00EC04CC">
        <w:rPr>
          <w:rFonts w:ascii="Arial" w:hAnsi="Arial" w:cs="Arial"/>
          <w:color w:val="000000" w:themeColor="text1"/>
          <w:sz w:val="24"/>
        </w:rPr>
        <w:t>О</w:t>
      </w:r>
      <w:r w:rsidR="00EC04CC" w:rsidRPr="00F43BA0">
        <w:rPr>
          <w:rFonts w:ascii="Arial" w:hAnsi="Arial" w:cs="Arial"/>
          <w:color w:val="000000" w:themeColor="text1"/>
          <w:sz w:val="24"/>
        </w:rPr>
        <w:t xml:space="preserve">тветственность должностных лиц органа местного самоуправления за решения и действия (бездействие), </w:t>
      </w:r>
      <w:r w:rsidR="00EC04CC">
        <w:rPr>
          <w:rFonts w:ascii="Arial" w:hAnsi="Arial" w:cs="Arial"/>
          <w:color w:val="000000" w:themeColor="text1"/>
          <w:sz w:val="24"/>
        </w:rPr>
        <w:t>п</w:t>
      </w:r>
      <w:r w:rsidR="00EC04CC" w:rsidRPr="00F43BA0">
        <w:rPr>
          <w:rFonts w:ascii="Arial" w:hAnsi="Arial" w:cs="Arial"/>
          <w:color w:val="000000" w:themeColor="text1"/>
          <w:sz w:val="24"/>
        </w:rPr>
        <w:t>ринимаемые (осуществляемые) ими в ходе предоставления муниципальной услуги</w:t>
      </w:r>
    </w:p>
    <w:p w:rsidR="008759CA" w:rsidRPr="00F43BA0" w:rsidRDefault="008759CA" w:rsidP="008759CA">
      <w:pPr>
        <w:autoSpaceDE w:val="0"/>
        <w:autoSpaceDN w:val="0"/>
        <w:adjustRightInd w:val="0"/>
        <w:ind w:firstLine="851"/>
        <w:jc w:val="both"/>
        <w:outlineLvl w:val="2"/>
        <w:rPr>
          <w:rFonts w:ascii="Arial" w:hAnsi="Arial" w:cs="Arial"/>
          <w:color w:val="000000" w:themeColor="text1"/>
          <w:sz w:val="24"/>
        </w:rPr>
      </w:pP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759CA" w:rsidRPr="00F43BA0" w:rsidRDefault="008759CA" w:rsidP="008759CA">
      <w:pPr>
        <w:autoSpaceDE w:val="0"/>
        <w:autoSpaceDN w:val="0"/>
        <w:adjustRightInd w:val="0"/>
        <w:jc w:val="center"/>
        <w:outlineLvl w:val="1"/>
        <w:rPr>
          <w:rFonts w:ascii="Arial" w:hAnsi="Arial" w:cs="Arial"/>
          <w:color w:val="000000" w:themeColor="text1"/>
          <w:sz w:val="24"/>
        </w:rPr>
      </w:pPr>
    </w:p>
    <w:p w:rsidR="008759CA" w:rsidRPr="00F43BA0" w:rsidRDefault="008759CA" w:rsidP="008759CA">
      <w:pPr>
        <w:widowControl w:val="0"/>
        <w:autoSpaceDE w:val="0"/>
        <w:autoSpaceDN w:val="0"/>
        <w:adjustRightInd w:val="0"/>
        <w:ind w:firstLine="72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4.4. </w:t>
      </w:r>
      <w:r w:rsidR="00965394">
        <w:rPr>
          <w:rFonts w:ascii="Arial" w:hAnsi="Arial" w:cs="Arial"/>
          <w:color w:val="000000" w:themeColor="text1"/>
          <w:sz w:val="24"/>
        </w:rPr>
        <w:t>П</w:t>
      </w:r>
      <w:r w:rsidR="00965394" w:rsidRPr="00F43BA0">
        <w:rPr>
          <w:rFonts w:ascii="Arial" w:hAnsi="Arial" w:cs="Arial"/>
          <w:color w:val="000000" w:themeColor="text1"/>
          <w:sz w:val="24"/>
        </w:rPr>
        <w:t xml:space="preserve">оложения, характеризующие требования к порядку и формам </w:t>
      </w:r>
      <w:proofErr w:type="gramStart"/>
      <w:r w:rsidR="00965394" w:rsidRPr="00F43BA0">
        <w:rPr>
          <w:rFonts w:ascii="Arial" w:hAnsi="Arial" w:cs="Arial"/>
          <w:color w:val="000000" w:themeColor="text1"/>
          <w:sz w:val="24"/>
        </w:rPr>
        <w:t>контроля за</w:t>
      </w:r>
      <w:proofErr w:type="gramEnd"/>
      <w:r w:rsidR="00965394" w:rsidRPr="00F43BA0">
        <w:rPr>
          <w:rFonts w:ascii="Arial" w:hAnsi="Arial" w:cs="Arial"/>
          <w:color w:val="000000" w:themeColor="text1"/>
          <w:sz w:val="24"/>
        </w:rPr>
        <w:t xml:space="preserve"> предоставлением муниципальной услуги, в том числе со стороны </w:t>
      </w:r>
      <w:r w:rsidR="00965394" w:rsidRPr="00F43BA0">
        <w:rPr>
          <w:rFonts w:ascii="Arial" w:hAnsi="Arial" w:cs="Arial"/>
          <w:color w:val="000000" w:themeColor="text1"/>
          <w:sz w:val="24"/>
        </w:rPr>
        <w:br/>
        <w:t>граждан, их объединений и организаций</w:t>
      </w:r>
    </w:p>
    <w:p w:rsidR="008759CA" w:rsidRPr="00F43BA0" w:rsidRDefault="008759CA" w:rsidP="008759CA">
      <w:pPr>
        <w:autoSpaceDE w:val="0"/>
        <w:autoSpaceDN w:val="0"/>
        <w:adjustRightInd w:val="0"/>
        <w:ind w:firstLine="851"/>
        <w:jc w:val="both"/>
        <w:rPr>
          <w:rFonts w:ascii="Arial" w:hAnsi="Arial" w:cs="Arial"/>
          <w:color w:val="000000" w:themeColor="text1"/>
          <w:sz w:val="24"/>
        </w:rPr>
      </w:pPr>
    </w:p>
    <w:p w:rsidR="008759CA" w:rsidRPr="00F43BA0" w:rsidRDefault="008759CA" w:rsidP="008759CA">
      <w:pPr>
        <w:autoSpaceDE w:val="0"/>
        <w:autoSpaceDN w:val="0"/>
        <w:adjustRightInd w:val="0"/>
        <w:ind w:firstLine="709"/>
        <w:jc w:val="both"/>
        <w:rPr>
          <w:rFonts w:ascii="Arial" w:hAnsi="Arial" w:cs="Arial"/>
          <w:color w:val="000000" w:themeColor="text1"/>
          <w:sz w:val="24"/>
        </w:rPr>
      </w:pPr>
      <w:proofErr w:type="gramStart"/>
      <w:r w:rsidRPr="00F43BA0">
        <w:rPr>
          <w:rFonts w:ascii="Arial" w:hAnsi="Arial" w:cs="Arial"/>
          <w:color w:val="000000" w:themeColor="text1"/>
          <w:sz w:val="24"/>
        </w:rPr>
        <w:t>Контроль за</w:t>
      </w:r>
      <w:proofErr w:type="gramEnd"/>
      <w:r w:rsidRPr="00F43BA0">
        <w:rPr>
          <w:rFonts w:ascii="Arial" w:hAnsi="Arial" w:cs="Arial"/>
          <w:color w:val="000000" w:themeColor="text1"/>
          <w:sz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r w:rsidRPr="00F43BA0">
        <w:rPr>
          <w:rFonts w:ascii="Arial" w:hAnsi="Arial" w:cs="Arial"/>
          <w:color w:val="000000" w:themeColor="text1"/>
          <w:sz w:val="24"/>
        </w:rPr>
        <w:lastRenderedPageBreak/>
        <w:t>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Проверка также может проводиться по конкретному обращению гражданина или организации.</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 xml:space="preserve">Порядок и формы </w:t>
      </w:r>
      <w:proofErr w:type="gramStart"/>
      <w:r w:rsidRPr="00F43BA0">
        <w:rPr>
          <w:rFonts w:ascii="Arial" w:hAnsi="Arial" w:cs="Arial"/>
          <w:color w:val="000000" w:themeColor="text1"/>
          <w:sz w:val="24"/>
        </w:rPr>
        <w:t>контроля за</w:t>
      </w:r>
      <w:proofErr w:type="gramEnd"/>
      <w:r w:rsidRPr="00F43BA0">
        <w:rPr>
          <w:rFonts w:ascii="Arial" w:hAnsi="Arial" w:cs="Arial"/>
          <w:color w:val="000000" w:themeColor="text1"/>
          <w:sz w:val="24"/>
        </w:rPr>
        <w:t xml:space="preserve"> предоставлением муниципальной услуги должны отвечать требованиям непрерывности и действенности (эффективности).</w:t>
      </w:r>
    </w:p>
    <w:p w:rsidR="008759CA" w:rsidRPr="00F43BA0" w:rsidRDefault="008759CA" w:rsidP="008759CA">
      <w:pPr>
        <w:autoSpaceDE w:val="0"/>
        <w:autoSpaceDN w:val="0"/>
        <w:adjustRightInd w:val="0"/>
        <w:ind w:firstLine="709"/>
        <w:jc w:val="both"/>
        <w:outlineLvl w:val="2"/>
        <w:rPr>
          <w:rFonts w:ascii="Arial" w:hAnsi="Arial" w:cs="Arial"/>
          <w:color w:val="000000" w:themeColor="text1"/>
          <w:sz w:val="24"/>
        </w:rPr>
      </w:pPr>
      <w:r w:rsidRPr="00F43BA0">
        <w:rPr>
          <w:rFonts w:ascii="Arial" w:hAnsi="Arial" w:cs="Arial"/>
          <w:color w:val="000000" w:themeColor="text1"/>
          <w:sz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759CA" w:rsidRPr="00F43BA0" w:rsidRDefault="008759CA" w:rsidP="008759CA">
      <w:pPr>
        <w:autoSpaceDE w:val="0"/>
        <w:autoSpaceDN w:val="0"/>
        <w:adjustRightInd w:val="0"/>
        <w:jc w:val="center"/>
        <w:outlineLvl w:val="1"/>
        <w:rPr>
          <w:rFonts w:ascii="Arial" w:hAnsi="Arial" w:cs="Arial"/>
          <w:color w:val="000000" w:themeColor="text1"/>
          <w:sz w:val="24"/>
        </w:rPr>
      </w:pPr>
    </w:p>
    <w:p w:rsidR="008759CA" w:rsidRPr="00F43BA0" w:rsidRDefault="008759CA"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Раздел V. </w:t>
      </w:r>
      <w:r w:rsidR="00965394" w:rsidRPr="00F43BA0">
        <w:rPr>
          <w:rFonts w:ascii="Arial" w:hAnsi="Arial" w:cs="Arial"/>
          <w:color w:val="000000" w:themeColor="text1"/>
          <w:sz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00965394" w:rsidRPr="00F43BA0">
        <w:rPr>
          <w:rFonts w:ascii="Arial" w:hAnsi="Arial" w:cs="Arial"/>
          <w:color w:val="000000" w:themeColor="text1"/>
          <w:sz w:val="24"/>
        </w:rPr>
        <w:br/>
        <w:t>должностных лиц, муниципальных служащих</w:t>
      </w:r>
    </w:p>
    <w:p w:rsidR="008759CA" w:rsidRPr="00F43BA0" w:rsidRDefault="008759CA" w:rsidP="008759CA">
      <w:pPr>
        <w:widowControl w:val="0"/>
        <w:autoSpaceDE w:val="0"/>
        <w:autoSpaceDN w:val="0"/>
        <w:adjustRightInd w:val="0"/>
        <w:jc w:val="center"/>
        <w:outlineLvl w:val="2"/>
        <w:rPr>
          <w:rFonts w:ascii="Arial" w:hAnsi="Arial" w:cs="Arial"/>
          <w:color w:val="000000" w:themeColor="text1"/>
          <w:sz w:val="24"/>
        </w:rPr>
      </w:pPr>
    </w:p>
    <w:p w:rsidR="00965394" w:rsidRDefault="008759CA" w:rsidP="00965394">
      <w:pPr>
        <w:widowControl w:val="0"/>
        <w:autoSpaceDE w:val="0"/>
        <w:autoSpaceDN w:val="0"/>
        <w:adjustRightInd w:val="0"/>
        <w:jc w:val="center"/>
        <w:outlineLvl w:val="2"/>
        <w:rPr>
          <w:rFonts w:ascii="Arial" w:hAnsi="Arial" w:cs="Arial"/>
          <w:color w:val="000000" w:themeColor="text1"/>
          <w:sz w:val="24"/>
        </w:rPr>
      </w:pPr>
      <w:bookmarkStart w:id="4" w:name="Par459"/>
      <w:bookmarkEnd w:id="4"/>
      <w:r w:rsidRPr="00F43BA0">
        <w:rPr>
          <w:rFonts w:ascii="Arial" w:hAnsi="Arial" w:cs="Arial"/>
          <w:color w:val="000000" w:themeColor="text1"/>
          <w:sz w:val="24"/>
        </w:rPr>
        <w:t xml:space="preserve">Подраздел 5.1. </w:t>
      </w:r>
      <w:r w:rsidR="00965394">
        <w:rPr>
          <w:rFonts w:ascii="Arial" w:hAnsi="Arial" w:cs="Arial"/>
          <w:color w:val="000000" w:themeColor="text1"/>
          <w:sz w:val="24"/>
        </w:rPr>
        <w:t>И</w:t>
      </w:r>
      <w:r w:rsidR="00965394" w:rsidRPr="00F43BA0">
        <w:rPr>
          <w:rFonts w:ascii="Arial" w:hAnsi="Arial" w:cs="Arial"/>
          <w:color w:val="000000" w:themeColor="text1"/>
          <w:sz w:val="24"/>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w:t>
      </w:r>
      <w:r w:rsidR="00965394" w:rsidRPr="00F43BA0">
        <w:rPr>
          <w:rFonts w:ascii="Arial" w:hAnsi="Arial" w:cs="Arial"/>
          <w:color w:val="000000" w:themeColor="text1"/>
          <w:sz w:val="24"/>
        </w:rPr>
        <w:br/>
        <w:t xml:space="preserve">предоставляющего муниципальную услугу, а также должностных лиц, муниципальных служащих краснодарского края при предоставлении </w:t>
      </w:r>
    </w:p>
    <w:p w:rsidR="008759CA" w:rsidRPr="00F43BA0" w:rsidRDefault="00965394" w:rsidP="00965394">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муниципальной услуги</w:t>
      </w:r>
    </w:p>
    <w:p w:rsidR="008759CA" w:rsidRPr="00F43BA0" w:rsidRDefault="008759CA" w:rsidP="008759CA">
      <w:pPr>
        <w:ind w:firstLine="851"/>
        <w:jc w:val="both"/>
        <w:rPr>
          <w:rFonts w:ascii="Arial" w:hAnsi="Arial" w:cs="Arial"/>
          <w:color w:val="000000" w:themeColor="text1"/>
          <w:sz w:val="24"/>
        </w:rPr>
      </w:pPr>
    </w:p>
    <w:p w:rsidR="008759CA" w:rsidRDefault="008759CA" w:rsidP="008759CA">
      <w:pPr>
        <w:autoSpaceDE w:val="0"/>
        <w:autoSpaceDN w:val="0"/>
        <w:adjustRightInd w:val="0"/>
        <w:ind w:firstLine="709"/>
        <w:jc w:val="both"/>
        <w:outlineLvl w:val="0"/>
        <w:rPr>
          <w:rFonts w:ascii="Arial" w:hAnsi="Arial" w:cs="Arial"/>
          <w:color w:val="000000" w:themeColor="text1"/>
          <w:sz w:val="24"/>
          <w:lang w:eastAsia="en-US"/>
        </w:rPr>
      </w:pPr>
      <w:proofErr w:type="gramStart"/>
      <w:r w:rsidRPr="00F43BA0">
        <w:rPr>
          <w:rFonts w:ascii="Arial" w:hAnsi="Arial" w:cs="Arial"/>
          <w:color w:val="000000" w:themeColor="text1"/>
          <w:sz w:val="24"/>
          <w:lang w:eastAsia="en-US"/>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965394" w:rsidRPr="00F43BA0" w:rsidRDefault="00965394" w:rsidP="008759CA">
      <w:pPr>
        <w:autoSpaceDE w:val="0"/>
        <w:autoSpaceDN w:val="0"/>
        <w:adjustRightInd w:val="0"/>
        <w:ind w:firstLine="709"/>
        <w:jc w:val="both"/>
        <w:outlineLvl w:val="0"/>
        <w:rPr>
          <w:rFonts w:ascii="Arial" w:hAnsi="Arial" w:cs="Arial"/>
          <w:color w:val="000000" w:themeColor="text1"/>
          <w:sz w:val="24"/>
          <w:lang w:eastAsia="en-US"/>
        </w:rPr>
      </w:pPr>
    </w:p>
    <w:p w:rsidR="008759CA" w:rsidRPr="00F43BA0" w:rsidRDefault="008759CA"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5.2. </w:t>
      </w:r>
      <w:r w:rsidR="00965394" w:rsidRPr="00F43BA0">
        <w:rPr>
          <w:rFonts w:ascii="Arial" w:hAnsi="Arial" w:cs="Arial"/>
          <w:color w:val="000000" w:themeColor="text1"/>
          <w:sz w:val="24"/>
        </w:rPr>
        <w:t>Предмет жалобы</w:t>
      </w:r>
    </w:p>
    <w:p w:rsidR="008759CA" w:rsidRPr="00F43BA0" w:rsidRDefault="008759CA" w:rsidP="008759CA">
      <w:pPr>
        <w:jc w:val="center"/>
        <w:rPr>
          <w:rFonts w:ascii="Arial" w:hAnsi="Arial" w:cs="Arial"/>
          <w:color w:val="000000" w:themeColor="text1"/>
          <w:sz w:val="24"/>
        </w:rPr>
      </w:pP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themeColor="text1"/>
          <w:sz w:val="24"/>
          <w:lang w:eastAsia="en-US"/>
        </w:rPr>
        <w:t xml:space="preserve">5.2.1. </w:t>
      </w:r>
      <w:r w:rsidRPr="00F43BA0">
        <w:rPr>
          <w:rFonts w:ascii="Arial" w:hAnsi="Arial" w:cs="Arial"/>
          <w:color w:val="000000"/>
          <w:sz w:val="24"/>
          <w:lang w:eastAsia="en-US"/>
        </w:rPr>
        <w:t>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r w:rsidRPr="00F43BA0">
        <w:rPr>
          <w:rFonts w:ascii="Arial" w:hAnsi="Arial" w:cs="Arial"/>
          <w:sz w:val="24"/>
        </w:rPr>
        <w:t>5.2.2. Заявитель может обратиться с жалобой,</w:t>
      </w:r>
      <w:r w:rsidRPr="00F43BA0">
        <w:rPr>
          <w:rFonts w:ascii="Arial" w:hAnsi="Arial" w:cs="Arial"/>
          <w:sz w:val="24"/>
          <w:lang w:eastAsia="en-US"/>
        </w:rPr>
        <w:t xml:space="preserve"> в том числе в следующих случаях:</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r w:rsidRPr="00F43BA0">
        <w:rPr>
          <w:rFonts w:ascii="Arial" w:eastAsia="Calibri" w:hAnsi="Arial" w:cs="Arial"/>
          <w:sz w:val="24"/>
          <w:lang w:eastAsia="en-US"/>
        </w:rPr>
        <w:t>а) нарушение срока регистрации заявления заявителя о предоставлении муниципальной услуги;</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r w:rsidRPr="00F43BA0">
        <w:rPr>
          <w:rFonts w:ascii="Arial" w:eastAsia="Calibri" w:hAnsi="Arial" w:cs="Arial"/>
          <w:sz w:val="24"/>
          <w:lang w:eastAsia="en-US"/>
        </w:rPr>
        <w:t>б) нарушение срока предоставления муниципальной услуги;</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r w:rsidRPr="00F43BA0">
        <w:rPr>
          <w:rFonts w:ascii="Arial" w:eastAsia="Calibri" w:hAnsi="Arial" w:cs="Arial"/>
          <w:sz w:val="24"/>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r w:rsidRPr="00F43BA0">
        <w:rPr>
          <w:rFonts w:ascii="Arial" w:eastAsia="Calibri" w:hAnsi="Arial" w:cs="Arial"/>
          <w:sz w:val="24"/>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 у заявителя;</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proofErr w:type="gramStart"/>
      <w:r w:rsidRPr="00F43BA0">
        <w:rPr>
          <w:rFonts w:ascii="Arial" w:eastAsia="Calibri" w:hAnsi="Arial" w:cs="Arial"/>
          <w:sz w:val="24"/>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r w:rsidRPr="00F43BA0">
        <w:rPr>
          <w:rFonts w:ascii="Arial" w:eastAsia="Calibri" w:hAnsi="Arial" w:cs="Arial"/>
          <w:sz w:val="24"/>
          <w:lang w:eastAsia="en-US"/>
        </w:rPr>
        <w:lastRenderedPageBreak/>
        <w:t>правовыми актами Краснодарского края, муниципальными правовыми актами Администрации;</w:t>
      </w:r>
      <w:proofErr w:type="gramEnd"/>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r w:rsidRPr="00F43BA0">
        <w:rPr>
          <w:rFonts w:ascii="Arial" w:eastAsia="Calibri" w:hAnsi="Arial" w:cs="Arial"/>
          <w:sz w:val="24"/>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Администрации; </w:t>
      </w:r>
    </w:p>
    <w:p w:rsidR="008759CA" w:rsidRPr="00F43BA0" w:rsidRDefault="008759CA" w:rsidP="008759CA">
      <w:pPr>
        <w:autoSpaceDE w:val="0"/>
        <w:autoSpaceDN w:val="0"/>
        <w:adjustRightInd w:val="0"/>
        <w:ind w:firstLine="709"/>
        <w:jc w:val="both"/>
        <w:outlineLvl w:val="0"/>
        <w:rPr>
          <w:rFonts w:ascii="Arial" w:eastAsia="Calibri" w:hAnsi="Arial" w:cs="Arial"/>
          <w:sz w:val="24"/>
          <w:lang w:eastAsia="en-US"/>
        </w:rPr>
      </w:pPr>
      <w:proofErr w:type="gramStart"/>
      <w:r w:rsidRPr="00F43BA0">
        <w:rPr>
          <w:rFonts w:ascii="Arial" w:eastAsia="Calibri" w:hAnsi="Arial" w:cs="Arial"/>
          <w:sz w:val="24"/>
          <w:lang w:eastAsia="en-US"/>
        </w:rPr>
        <w:t>ж) 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59CA" w:rsidRPr="00F43BA0" w:rsidRDefault="008759CA" w:rsidP="008759CA">
      <w:pPr>
        <w:jc w:val="center"/>
        <w:rPr>
          <w:rFonts w:ascii="Arial" w:hAnsi="Arial" w:cs="Arial"/>
          <w:sz w:val="24"/>
        </w:rPr>
      </w:pPr>
    </w:p>
    <w:p w:rsidR="008759CA" w:rsidRPr="00F43BA0" w:rsidRDefault="008759CA" w:rsidP="008759CA">
      <w:pPr>
        <w:widowControl w:val="0"/>
        <w:autoSpaceDE w:val="0"/>
        <w:autoSpaceDN w:val="0"/>
        <w:adjustRightInd w:val="0"/>
        <w:jc w:val="center"/>
        <w:outlineLvl w:val="2"/>
        <w:rPr>
          <w:rFonts w:ascii="Arial" w:hAnsi="Arial" w:cs="Arial"/>
          <w:color w:val="000000" w:themeColor="text1"/>
          <w:sz w:val="24"/>
        </w:rPr>
      </w:pPr>
      <w:r w:rsidRPr="00F43BA0">
        <w:rPr>
          <w:rFonts w:ascii="Arial" w:hAnsi="Arial" w:cs="Arial"/>
          <w:color w:val="000000" w:themeColor="text1"/>
          <w:sz w:val="24"/>
        </w:rPr>
        <w:t xml:space="preserve">Подраздел 5.3. </w:t>
      </w:r>
      <w:r w:rsidR="00965394" w:rsidRPr="00F43BA0">
        <w:rPr>
          <w:rFonts w:ascii="Arial" w:hAnsi="Arial" w:cs="Arial"/>
          <w:color w:val="000000" w:themeColor="text1"/>
          <w:sz w:val="24"/>
        </w:rPr>
        <w:t>Органы местного самоуправления и уполномоченные на рассмотрение жалобы должностные лица, которым может быть направлена жалоба</w:t>
      </w:r>
    </w:p>
    <w:p w:rsidR="008759CA" w:rsidRPr="00F43BA0" w:rsidRDefault="008759CA" w:rsidP="008759CA">
      <w:pPr>
        <w:jc w:val="center"/>
        <w:rPr>
          <w:rFonts w:ascii="Arial" w:hAnsi="Arial" w:cs="Arial"/>
          <w:color w:val="000000" w:themeColor="text1"/>
          <w:sz w:val="24"/>
        </w:rPr>
      </w:pPr>
    </w:p>
    <w:p w:rsidR="008759CA" w:rsidRPr="00F43BA0" w:rsidRDefault="008759CA" w:rsidP="008759CA">
      <w:pPr>
        <w:autoSpaceDE w:val="0"/>
        <w:autoSpaceDN w:val="0"/>
        <w:adjustRightInd w:val="0"/>
        <w:ind w:firstLine="709"/>
        <w:jc w:val="both"/>
        <w:outlineLvl w:val="0"/>
        <w:rPr>
          <w:rFonts w:ascii="Arial" w:hAnsi="Arial" w:cs="Arial"/>
          <w:color w:val="000000" w:themeColor="text1"/>
          <w:sz w:val="24"/>
        </w:rPr>
      </w:pPr>
      <w:r w:rsidRPr="00F43BA0">
        <w:rPr>
          <w:rFonts w:ascii="Arial" w:hAnsi="Arial" w:cs="Arial"/>
          <w:color w:val="000000" w:themeColor="text1"/>
          <w:sz w:val="24"/>
        </w:rPr>
        <w:t xml:space="preserve">Жалобы на решения, принятые Администрацией, подаются главе Администрации. </w:t>
      </w:r>
    </w:p>
    <w:p w:rsidR="008759CA" w:rsidRPr="00F43BA0" w:rsidRDefault="008759CA" w:rsidP="008759CA">
      <w:pPr>
        <w:rPr>
          <w:rFonts w:ascii="Arial" w:hAnsi="Arial" w:cs="Arial"/>
          <w:color w:val="000000" w:themeColor="text1"/>
          <w:sz w:val="24"/>
        </w:rPr>
      </w:pPr>
    </w:p>
    <w:p w:rsidR="008759CA" w:rsidRPr="00F43BA0" w:rsidRDefault="008759CA" w:rsidP="008759CA">
      <w:pPr>
        <w:widowControl w:val="0"/>
        <w:autoSpaceDE w:val="0"/>
        <w:autoSpaceDN w:val="0"/>
        <w:adjustRightInd w:val="0"/>
        <w:jc w:val="center"/>
        <w:outlineLvl w:val="2"/>
        <w:rPr>
          <w:rFonts w:ascii="Arial" w:hAnsi="Arial" w:cs="Arial"/>
          <w:color w:val="000000"/>
          <w:sz w:val="24"/>
        </w:rPr>
      </w:pPr>
      <w:r w:rsidRPr="00F43BA0">
        <w:rPr>
          <w:rFonts w:ascii="Arial" w:hAnsi="Arial" w:cs="Arial"/>
          <w:color w:val="000000"/>
          <w:sz w:val="24"/>
        </w:rPr>
        <w:t xml:space="preserve">Подраздел 5.4. </w:t>
      </w:r>
      <w:r w:rsidR="00965394" w:rsidRPr="00F43BA0">
        <w:rPr>
          <w:rFonts w:ascii="Arial" w:hAnsi="Arial" w:cs="Arial"/>
          <w:color w:val="000000"/>
          <w:sz w:val="24"/>
        </w:rPr>
        <w:t>Порядок подачи и рассмотрения жалобы</w:t>
      </w:r>
    </w:p>
    <w:p w:rsidR="008759CA" w:rsidRPr="00F43BA0" w:rsidRDefault="008759CA" w:rsidP="008759CA">
      <w:pPr>
        <w:jc w:val="center"/>
        <w:rPr>
          <w:rFonts w:ascii="Arial" w:hAnsi="Arial" w:cs="Arial"/>
          <w:color w:val="000000"/>
          <w:sz w:val="24"/>
        </w:rPr>
      </w:pPr>
    </w:p>
    <w:p w:rsidR="008759CA" w:rsidRPr="00F43BA0" w:rsidRDefault="008759CA" w:rsidP="008759CA">
      <w:pPr>
        <w:autoSpaceDE w:val="0"/>
        <w:autoSpaceDN w:val="0"/>
        <w:adjustRightInd w:val="0"/>
        <w:ind w:firstLine="709"/>
        <w:jc w:val="both"/>
        <w:outlineLvl w:val="2"/>
        <w:rPr>
          <w:rFonts w:ascii="Arial" w:hAnsi="Arial" w:cs="Arial"/>
          <w:color w:val="000000"/>
          <w:sz w:val="24"/>
          <w:lang w:eastAsia="en-US"/>
        </w:rPr>
      </w:pPr>
      <w:r w:rsidRPr="00F43BA0">
        <w:rPr>
          <w:rFonts w:ascii="Arial" w:hAnsi="Arial" w:cs="Arial"/>
          <w:color w:val="000000"/>
          <w:sz w:val="24"/>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Жалоба подается в письменной форме на бумажном носителе, в электронной форме в Администрацию.</w:t>
      </w:r>
    </w:p>
    <w:p w:rsidR="008759CA" w:rsidRPr="00F43BA0" w:rsidRDefault="008759CA" w:rsidP="008759CA">
      <w:pPr>
        <w:ind w:firstLine="709"/>
        <w:jc w:val="both"/>
        <w:rPr>
          <w:rFonts w:ascii="Arial" w:hAnsi="Arial" w:cs="Arial"/>
          <w:color w:val="000000"/>
          <w:sz w:val="24"/>
          <w:lang w:eastAsia="en-US"/>
        </w:rPr>
      </w:pPr>
      <w:bookmarkStart w:id="5" w:name="P304"/>
      <w:bookmarkEnd w:id="5"/>
      <w:r w:rsidRPr="00F43BA0">
        <w:rPr>
          <w:rFonts w:ascii="Arial" w:hAnsi="Arial" w:cs="Arial"/>
          <w:color w:val="000000"/>
          <w:sz w:val="24"/>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на личном приеме заявителя.</w:t>
      </w:r>
    </w:p>
    <w:p w:rsidR="008759CA" w:rsidRPr="00F43BA0" w:rsidRDefault="008759CA" w:rsidP="008759CA">
      <w:pPr>
        <w:ind w:firstLine="708"/>
        <w:jc w:val="both"/>
        <w:rPr>
          <w:rFonts w:ascii="Arial" w:hAnsi="Arial" w:cs="Arial"/>
          <w:color w:val="000000"/>
          <w:sz w:val="24"/>
        </w:rPr>
      </w:pPr>
      <w:r w:rsidRPr="00F43BA0">
        <w:rPr>
          <w:rFonts w:ascii="Arial" w:hAnsi="Arial" w:cs="Arial"/>
          <w:color w:val="000000"/>
          <w:sz w:val="24"/>
          <w:lang w:eastAsia="en-US"/>
        </w:rPr>
        <w:t xml:space="preserve">5.4.3. </w:t>
      </w:r>
      <w:proofErr w:type="gramStart"/>
      <w:r w:rsidRPr="00F43BA0">
        <w:rPr>
          <w:rFonts w:ascii="Arial" w:hAnsi="Arial" w:cs="Arial"/>
          <w:color w:val="000000"/>
          <w:sz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или муниципального служащего в соответствии со </w:t>
      </w:r>
      <w:hyperlink r:id="rId12" w:history="1">
        <w:r w:rsidRPr="00F43BA0">
          <w:rPr>
            <w:rFonts w:ascii="Arial" w:hAnsi="Arial" w:cs="Arial"/>
            <w:color w:val="000000"/>
            <w:sz w:val="24"/>
          </w:rPr>
          <w:t>статьей 11.2</w:t>
        </w:r>
      </w:hyperlink>
      <w:r w:rsidRPr="00F43BA0">
        <w:rPr>
          <w:rFonts w:ascii="Arial" w:hAnsi="Arial" w:cs="Arial"/>
          <w:color w:val="000000"/>
          <w:sz w:val="24"/>
        </w:rPr>
        <w:t xml:space="preserve"> Федерального закона «Об организации предоставления государственных и муниципальных услуг» и в </w:t>
      </w:r>
      <w:hyperlink r:id="rId13" w:history="1">
        <w:r w:rsidRPr="00F43BA0">
          <w:rPr>
            <w:rFonts w:ascii="Arial" w:hAnsi="Arial" w:cs="Arial"/>
            <w:color w:val="000000"/>
            <w:sz w:val="24"/>
          </w:rPr>
          <w:t>порядке</w:t>
        </w:r>
      </w:hyperlink>
      <w:r w:rsidRPr="00F43BA0">
        <w:rPr>
          <w:rFonts w:ascii="Arial" w:hAnsi="Arial" w:cs="Arial"/>
          <w:color w:val="000000"/>
          <w:sz w:val="24"/>
        </w:rPr>
        <w:t xml:space="preserve">, установленном </w:t>
      </w:r>
      <w:hyperlink r:id="rId14" w:history="1">
        <w:r w:rsidRPr="00F43BA0">
          <w:rPr>
            <w:rFonts w:ascii="Arial" w:hAnsi="Arial" w:cs="Arial"/>
            <w:color w:val="000000"/>
            <w:sz w:val="24"/>
          </w:rPr>
          <w:t>постановлением</w:t>
        </w:r>
      </w:hyperlink>
      <w:r w:rsidRPr="00F43BA0">
        <w:rPr>
          <w:rFonts w:ascii="Arial" w:hAnsi="Arial" w:cs="Arial"/>
          <w:color w:val="000000"/>
          <w:sz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F43BA0">
        <w:rPr>
          <w:rFonts w:ascii="Arial" w:hAnsi="Arial" w:cs="Arial"/>
          <w:color w:val="000000"/>
          <w:sz w:val="24"/>
        </w:rPr>
        <w:t xml:space="preserve"> при предоставлении государственных и муниципальных услуг».</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5.4.4. Жалоба должна содержать:</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proofErr w:type="gramStart"/>
      <w:r w:rsidRPr="00F43BA0">
        <w:rPr>
          <w:rFonts w:ascii="Arial" w:hAnsi="Arial" w:cs="Arial"/>
          <w:color w:val="000000"/>
          <w:sz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rsidRPr="00F43BA0">
        <w:rPr>
          <w:rFonts w:ascii="Arial" w:hAnsi="Arial" w:cs="Arial"/>
          <w:color w:val="000000"/>
          <w:sz w:val="24"/>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8759CA" w:rsidRPr="00F43BA0" w:rsidRDefault="008759CA" w:rsidP="008759CA">
      <w:pPr>
        <w:autoSpaceDE w:val="0"/>
        <w:autoSpaceDN w:val="0"/>
        <w:adjustRightInd w:val="0"/>
        <w:ind w:firstLine="709"/>
        <w:jc w:val="both"/>
        <w:outlineLvl w:val="2"/>
        <w:rPr>
          <w:rFonts w:ascii="Arial" w:hAnsi="Arial" w:cs="Arial"/>
          <w:color w:val="000000"/>
          <w:sz w:val="24"/>
          <w:lang w:eastAsia="en-US"/>
        </w:rPr>
      </w:pPr>
    </w:p>
    <w:p w:rsidR="008759CA" w:rsidRPr="00F43BA0" w:rsidRDefault="008759CA" w:rsidP="008759CA">
      <w:pPr>
        <w:jc w:val="center"/>
        <w:rPr>
          <w:rFonts w:ascii="Arial" w:hAnsi="Arial" w:cs="Arial"/>
          <w:color w:val="000000"/>
          <w:sz w:val="24"/>
        </w:rPr>
      </w:pPr>
      <w:r w:rsidRPr="00F43BA0">
        <w:rPr>
          <w:rFonts w:ascii="Arial" w:hAnsi="Arial" w:cs="Arial"/>
          <w:color w:val="000000"/>
          <w:sz w:val="24"/>
        </w:rPr>
        <w:t xml:space="preserve">Подраздел 5.5. </w:t>
      </w:r>
      <w:r w:rsidR="0083447B" w:rsidRPr="00F43BA0">
        <w:rPr>
          <w:rFonts w:ascii="Arial" w:hAnsi="Arial" w:cs="Arial"/>
          <w:color w:val="000000"/>
          <w:sz w:val="24"/>
        </w:rPr>
        <w:t>Сроки рассмотрения жалобы</w:t>
      </w:r>
    </w:p>
    <w:p w:rsidR="008759CA" w:rsidRPr="00F43BA0" w:rsidRDefault="008759CA" w:rsidP="008759CA">
      <w:pPr>
        <w:rPr>
          <w:rFonts w:ascii="Arial" w:hAnsi="Arial" w:cs="Arial"/>
          <w:color w:val="000000"/>
          <w:sz w:val="24"/>
        </w:rPr>
      </w:pP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proofErr w:type="gramStart"/>
      <w:r w:rsidRPr="00F43BA0">
        <w:rPr>
          <w:rFonts w:ascii="Arial" w:hAnsi="Arial" w:cs="Arial"/>
          <w:color w:val="000000"/>
          <w:sz w:val="24"/>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43BA0">
        <w:rPr>
          <w:rFonts w:ascii="Arial" w:hAnsi="Arial" w:cs="Arial"/>
          <w:color w:val="000000"/>
          <w:sz w:val="24"/>
          <w:lang w:eastAsia="en-US"/>
        </w:rPr>
        <w:t xml:space="preserve"> ее регистрации.</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При этом срок рассмотрения жалобы исчисляется со дня регистрации жалобы уполномоченным на ее рассмотрение лицом.</w:t>
      </w:r>
    </w:p>
    <w:p w:rsidR="008759CA" w:rsidRPr="00F43BA0" w:rsidRDefault="008759CA" w:rsidP="008759CA">
      <w:pPr>
        <w:rPr>
          <w:rFonts w:ascii="Arial" w:hAnsi="Arial" w:cs="Arial"/>
          <w:color w:val="000000"/>
          <w:sz w:val="24"/>
        </w:rPr>
      </w:pPr>
    </w:p>
    <w:p w:rsidR="008759CA" w:rsidRPr="00F43BA0" w:rsidRDefault="008759CA" w:rsidP="008759CA">
      <w:pPr>
        <w:autoSpaceDE w:val="0"/>
        <w:autoSpaceDN w:val="0"/>
        <w:adjustRightInd w:val="0"/>
        <w:ind w:firstLine="709"/>
        <w:jc w:val="center"/>
        <w:outlineLvl w:val="0"/>
        <w:rPr>
          <w:rFonts w:ascii="Arial" w:hAnsi="Arial" w:cs="Arial"/>
          <w:color w:val="000000"/>
          <w:sz w:val="24"/>
          <w:lang w:eastAsia="en-US"/>
        </w:rPr>
      </w:pPr>
      <w:r w:rsidRPr="00F43BA0">
        <w:rPr>
          <w:rFonts w:ascii="Arial" w:hAnsi="Arial" w:cs="Arial"/>
          <w:color w:val="000000"/>
          <w:sz w:val="24"/>
        </w:rPr>
        <w:t xml:space="preserve">Подраздел 5.6. </w:t>
      </w:r>
      <w:r w:rsidR="0083447B" w:rsidRPr="00F43BA0">
        <w:rPr>
          <w:rFonts w:ascii="Arial" w:hAnsi="Arial" w:cs="Arial"/>
          <w:color w:val="000000"/>
          <w:sz w:val="24"/>
          <w:lang w:eastAsia="en-US"/>
        </w:rPr>
        <w:t>Перечень оснований для приостановления рассмотрения жалобы, в случае, если возможность приостановления п</w:t>
      </w:r>
      <w:r w:rsidR="0083447B">
        <w:rPr>
          <w:rFonts w:ascii="Arial" w:hAnsi="Arial" w:cs="Arial"/>
          <w:color w:val="000000"/>
          <w:sz w:val="24"/>
          <w:lang w:eastAsia="en-US"/>
        </w:rPr>
        <w:t>редусмотрена законодательством Российской Ф</w:t>
      </w:r>
      <w:r w:rsidR="0083447B" w:rsidRPr="00F43BA0">
        <w:rPr>
          <w:rFonts w:ascii="Arial" w:hAnsi="Arial" w:cs="Arial"/>
          <w:color w:val="000000"/>
          <w:sz w:val="24"/>
          <w:lang w:eastAsia="en-US"/>
        </w:rPr>
        <w:t>едерации</w:t>
      </w:r>
    </w:p>
    <w:p w:rsidR="008759CA" w:rsidRPr="00F43BA0" w:rsidRDefault="008759CA" w:rsidP="008759CA">
      <w:pPr>
        <w:jc w:val="center"/>
        <w:rPr>
          <w:rFonts w:ascii="Arial" w:hAnsi="Arial" w:cs="Arial"/>
          <w:color w:val="000000"/>
          <w:sz w:val="24"/>
        </w:rPr>
      </w:pPr>
    </w:p>
    <w:p w:rsidR="008759CA" w:rsidRPr="00F43BA0" w:rsidRDefault="008759CA" w:rsidP="008759CA">
      <w:pPr>
        <w:ind w:firstLine="709"/>
        <w:jc w:val="both"/>
        <w:rPr>
          <w:rFonts w:ascii="Arial" w:hAnsi="Arial" w:cs="Arial"/>
          <w:color w:val="000000"/>
          <w:sz w:val="24"/>
        </w:rPr>
      </w:pPr>
      <w:r w:rsidRPr="00F43BA0">
        <w:rPr>
          <w:rFonts w:ascii="Arial" w:hAnsi="Arial" w:cs="Arial"/>
          <w:color w:val="000000"/>
          <w:sz w:val="24"/>
        </w:rPr>
        <w:t>Основания для приостановления рассмотрения жалобы не предусмотрены.</w:t>
      </w:r>
    </w:p>
    <w:p w:rsidR="008759CA" w:rsidRPr="00F43BA0" w:rsidRDefault="008759CA" w:rsidP="008759CA">
      <w:pPr>
        <w:ind w:firstLine="851"/>
        <w:jc w:val="both"/>
        <w:rPr>
          <w:rFonts w:ascii="Arial" w:hAnsi="Arial" w:cs="Arial"/>
          <w:color w:val="000000"/>
          <w:sz w:val="24"/>
        </w:rPr>
      </w:pPr>
    </w:p>
    <w:p w:rsidR="008759CA" w:rsidRPr="00F43BA0" w:rsidRDefault="008759CA" w:rsidP="008759CA">
      <w:pPr>
        <w:autoSpaceDE w:val="0"/>
        <w:autoSpaceDN w:val="0"/>
        <w:adjustRightInd w:val="0"/>
        <w:ind w:firstLine="709"/>
        <w:jc w:val="center"/>
        <w:outlineLvl w:val="0"/>
        <w:rPr>
          <w:rFonts w:ascii="Arial" w:hAnsi="Arial" w:cs="Arial"/>
          <w:color w:val="000000"/>
          <w:sz w:val="24"/>
        </w:rPr>
      </w:pPr>
      <w:r w:rsidRPr="00F43BA0">
        <w:rPr>
          <w:rFonts w:ascii="Arial" w:hAnsi="Arial" w:cs="Arial"/>
          <w:color w:val="000000"/>
          <w:sz w:val="24"/>
        </w:rPr>
        <w:t xml:space="preserve">Подраздел 5.7. </w:t>
      </w:r>
      <w:r w:rsidR="0083447B" w:rsidRPr="00F43BA0">
        <w:rPr>
          <w:rFonts w:ascii="Arial" w:hAnsi="Arial" w:cs="Arial"/>
          <w:color w:val="000000"/>
          <w:sz w:val="24"/>
        </w:rPr>
        <w:t>Результат рассмотрения жалобы</w:t>
      </w:r>
    </w:p>
    <w:p w:rsidR="008759CA" w:rsidRPr="00F43BA0" w:rsidRDefault="008759CA" w:rsidP="008759CA">
      <w:pPr>
        <w:jc w:val="center"/>
        <w:rPr>
          <w:rFonts w:ascii="Arial" w:hAnsi="Arial" w:cs="Arial"/>
          <w:color w:val="000000"/>
          <w:sz w:val="24"/>
        </w:rPr>
      </w:pP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5.7.1. По результатам рассмотрения жалобы уполномоченный Администрация принимает одно из следующих решений:</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proofErr w:type="gramStart"/>
      <w:r w:rsidRPr="00F43BA0">
        <w:rPr>
          <w:rFonts w:ascii="Arial" w:hAnsi="Arial" w:cs="Arial"/>
          <w:color w:val="000000"/>
          <w:sz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2) отказывает в удовлетворении жалобы.</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 xml:space="preserve">5.7.2. </w:t>
      </w:r>
      <w:proofErr w:type="gramStart"/>
      <w:r w:rsidRPr="00F43BA0">
        <w:rPr>
          <w:rFonts w:ascii="Arial" w:hAnsi="Arial" w:cs="Arial"/>
          <w:color w:val="000000"/>
          <w:sz w:val="24"/>
          <w:lang w:eastAsia="en-US"/>
        </w:rPr>
        <w:t>Не позднее дня, следующего за днем принятия решения, указанного в под</w:t>
      </w:r>
      <w:hyperlink w:anchor="P316" w:history="1">
        <w:r w:rsidRPr="00F43BA0">
          <w:rPr>
            <w:rFonts w:ascii="Arial" w:hAnsi="Arial" w:cs="Arial"/>
            <w:color w:val="000000"/>
            <w:sz w:val="24"/>
            <w:lang w:eastAsia="en-US"/>
          </w:rPr>
          <w:t>пункте 5.7.1</w:t>
        </w:r>
      </w:hyperlink>
      <w:r w:rsidRPr="00F43BA0">
        <w:rPr>
          <w:rFonts w:ascii="Arial" w:hAnsi="Arial" w:cs="Arial"/>
          <w:color w:val="000000"/>
          <w:sz w:val="24"/>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5.7.3. Основанием для отказа в удовлетворении жалобы являются:</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а) наличие вступившего в законную силу решения суда, арбитражного суда по жалобе о том же предмете и по тем же основаниям;</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 xml:space="preserve">5.7.4. В случае установления в ходе или по результатам </w:t>
      </w:r>
      <w:proofErr w:type="gramStart"/>
      <w:r w:rsidRPr="00F43BA0">
        <w:rPr>
          <w:rFonts w:ascii="Arial" w:hAnsi="Arial" w:cs="Arial"/>
          <w:color w:val="000000"/>
          <w:sz w:val="24"/>
          <w:lang w:eastAsia="en-US"/>
        </w:rPr>
        <w:t>рассмотрения жалобы признаков состава административного правонарушения</w:t>
      </w:r>
      <w:proofErr w:type="gramEnd"/>
      <w:r w:rsidRPr="00F43BA0">
        <w:rPr>
          <w:rFonts w:ascii="Arial" w:hAnsi="Arial" w:cs="Arial"/>
          <w:color w:val="000000"/>
          <w:sz w:val="24"/>
          <w:lang w:eastAsia="en-US"/>
        </w:rPr>
        <w:t xml:space="preserve"> или преступления </w:t>
      </w:r>
      <w:r w:rsidRPr="00F43BA0">
        <w:rPr>
          <w:rFonts w:ascii="Arial" w:hAnsi="Arial" w:cs="Arial"/>
          <w:color w:val="000000"/>
          <w:sz w:val="24"/>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8759CA" w:rsidRPr="00F43BA0" w:rsidRDefault="008759CA" w:rsidP="008759CA">
      <w:pPr>
        <w:ind w:firstLine="709"/>
        <w:contextualSpacing/>
        <w:jc w:val="both"/>
        <w:rPr>
          <w:rFonts w:ascii="Arial" w:hAnsi="Arial" w:cs="Arial"/>
          <w:color w:val="000000"/>
          <w:sz w:val="24"/>
        </w:rPr>
      </w:pPr>
      <w:r w:rsidRPr="00F43BA0">
        <w:rPr>
          <w:rFonts w:ascii="Arial" w:hAnsi="Arial" w:cs="Arial"/>
          <w:color w:val="000000"/>
          <w:sz w:val="24"/>
        </w:rPr>
        <w:t>5.7.5. Жалоба остается без ответа в следующих случаях и порядке.</w:t>
      </w:r>
    </w:p>
    <w:p w:rsidR="008759CA" w:rsidRPr="00F43BA0" w:rsidRDefault="008759CA" w:rsidP="008759CA">
      <w:pPr>
        <w:ind w:firstLine="709"/>
        <w:contextualSpacing/>
        <w:jc w:val="both"/>
        <w:rPr>
          <w:rFonts w:ascii="Arial" w:hAnsi="Arial" w:cs="Arial"/>
          <w:color w:val="000000"/>
          <w:sz w:val="24"/>
        </w:rPr>
      </w:pPr>
      <w:r w:rsidRPr="00F43BA0">
        <w:rPr>
          <w:rFonts w:ascii="Arial" w:hAnsi="Arial" w:cs="Arial"/>
          <w:color w:val="000000"/>
          <w:sz w:val="24"/>
        </w:rPr>
        <w:t>5.7.5.1. В случае</w:t>
      </w:r>
      <w:proofErr w:type="gramStart"/>
      <w:r w:rsidRPr="00F43BA0">
        <w:rPr>
          <w:rFonts w:ascii="Arial" w:hAnsi="Arial" w:cs="Arial"/>
          <w:color w:val="000000"/>
          <w:sz w:val="24"/>
        </w:rPr>
        <w:t>,</w:t>
      </w:r>
      <w:proofErr w:type="gramEnd"/>
      <w:r w:rsidRPr="00F43BA0">
        <w:rPr>
          <w:rFonts w:ascii="Arial" w:hAnsi="Arial" w:cs="Arial"/>
          <w:color w:val="000000"/>
          <w:sz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8759CA" w:rsidRPr="00F43BA0" w:rsidRDefault="008759CA" w:rsidP="008759CA">
      <w:pPr>
        <w:ind w:firstLine="709"/>
        <w:contextualSpacing/>
        <w:jc w:val="both"/>
        <w:rPr>
          <w:rFonts w:ascii="Arial" w:hAnsi="Arial" w:cs="Arial"/>
          <w:color w:val="000000"/>
          <w:sz w:val="24"/>
        </w:rPr>
      </w:pPr>
      <w:r w:rsidRPr="00F43BA0">
        <w:rPr>
          <w:rFonts w:ascii="Arial" w:hAnsi="Arial" w:cs="Arial"/>
          <w:color w:val="000000"/>
          <w:sz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759CA" w:rsidRPr="00F43BA0" w:rsidRDefault="008759CA" w:rsidP="008759CA">
      <w:pPr>
        <w:ind w:firstLine="709"/>
        <w:contextualSpacing/>
        <w:jc w:val="both"/>
        <w:rPr>
          <w:rFonts w:ascii="Arial" w:hAnsi="Arial" w:cs="Arial"/>
          <w:color w:val="000000"/>
          <w:sz w:val="24"/>
        </w:rPr>
      </w:pPr>
      <w:bookmarkStart w:id="6" w:name="sub_1103"/>
      <w:r w:rsidRPr="00F43BA0">
        <w:rPr>
          <w:rFonts w:ascii="Arial" w:hAnsi="Arial" w:cs="Arial"/>
          <w:color w:val="000000"/>
          <w:sz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6"/>
    </w:p>
    <w:p w:rsidR="008759CA" w:rsidRPr="00F43BA0" w:rsidRDefault="008759CA" w:rsidP="008759CA">
      <w:pPr>
        <w:ind w:firstLine="709"/>
        <w:contextualSpacing/>
        <w:jc w:val="both"/>
        <w:rPr>
          <w:rFonts w:ascii="Arial" w:hAnsi="Arial" w:cs="Arial"/>
          <w:color w:val="000000"/>
          <w:sz w:val="24"/>
        </w:rPr>
      </w:pPr>
      <w:r w:rsidRPr="00F43BA0">
        <w:rPr>
          <w:rFonts w:ascii="Arial" w:hAnsi="Arial" w:cs="Arial"/>
          <w:color w:val="000000"/>
          <w:sz w:val="24"/>
        </w:rPr>
        <w:t>5.7.5.4. В случае</w:t>
      </w:r>
      <w:proofErr w:type="gramStart"/>
      <w:r w:rsidRPr="00F43BA0">
        <w:rPr>
          <w:rFonts w:ascii="Arial" w:hAnsi="Arial" w:cs="Arial"/>
          <w:color w:val="000000"/>
          <w:sz w:val="24"/>
        </w:rPr>
        <w:t>,</w:t>
      </w:r>
      <w:proofErr w:type="gramEnd"/>
      <w:r w:rsidRPr="00F43BA0">
        <w:rPr>
          <w:rFonts w:ascii="Arial" w:hAnsi="Arial" w:cs="Arial"/>
          <w:color w:val="000000"/>
          <w:sz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59CA" w:rsidRPr="00F43BA0" w:rsidRDefault="008759CA" w:rsidP="008759CA">
      <w:pPr>
        <w:ind w:firstLine="709"/>
        <w:contextualSpacing/>
        <w:jc w:val="both"/>
        <w:rPr>
          <w:rFonts w:ascii="Arial" w:hAnsi="Arial" w:cs="Arial"/>
          <w:color w:val="000000"/>
          <w:sz w:val="24"/>
        </w:rPr>
      </w:pPr>
      <w:r w:rsidRPr="00F43BA0">
        <w:rPr>
          <w:rFonts w:ascii="Arial" w:hAnsi="Arial" w:cs="Arial"/>
          <w:color w:val="000000"/>
          <w:sz w:val="24"/>
        </w:rPr>
        <w:t>5.7.5.5. В случае</w:t>
      </w:r>
      <w:proofErr w:type="gramStart"/>
      <w:r w:rsidRPr="00F43BA0">
        <w:rPr>
          <w:rFonts w:ascii="Arial" w:hAnsi="Arial" w:cs="Arial"/>
          <w:color w:val="000000"/>
          <w:sz w:val="24"/>
        </w:rPr>
        <w:t>,</w:t>
      </w:r>
      <w:proofErr w:type="gramEnd"/>
      <w:r w:rsidRPr="00F43BA0">
        <w:rPr>
          <w:rFonts w:ascii="Arial" w:hAnsi="Arial" w:cs="Arial"/>
          <w:color w:val="000000"/>
          <w:sz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759CA" w:rsidRPr="00F43BA0" w:rsidRDefault="008759CA" w:rsidP="008759CA">
      <w:pPr>
        <w:ind w:firstLine="709"/>
        <w:contextualSpacing/>
        <w:jc w:val="both"/>
        <w:rPr>
          <w:rFonts w:ascii="Arial" w:hAnsi="Arial" w:cs="Arial"/>
          <w:color w:val="000000"/>
          <w:sz w:val="24"/>
        </w:rPr>
      </w:pPr>
      <w:bookmarkStart w:id="7" w:name="sub_1106"/>
      <w:r w:rsidRPr="00F43BA0">
        <w:rPr>
          <w:rFonts w:ascii="Arial" w:hAnsi="Arial" w:cs="Arial"/>
          <w:color w:val="000000"/>
          <w:sz w:val="24"/>
        </w:rPr>
        <w:t>5.7.5.6. В случае</w:t>
      </w:r>
      <w:proofErr w:type="gramStart"/>
      <w:r w:rsidRPr="00F43BA0">
        <w:rPr>
          <w:rFonts w:ascii="Arial" w:hAnsi="Arial" w:cs="Arial"/>
          <w:color w:val="000000"/>
          <w:sz w:val="24"/>
        </w:rPr>
        <w:t>,</w:t>
      </w:r>
      <w:proofErr w:type="gramEnd"/>
      <w:r w:rsidRPr="00F43BA0">
        <w:rPr>
          <w:rFonts w:ascii="Arial" w:hAnsi="Arial" w:cs="Arial"/>
          <w:color w:val="000000"/>
          <w:sz w:val="24"/>
        </w:rPr>
        <w:t xml:space="preserve"> если ответ по существу поставленного в обращении вопроса не может быть дан без разглашения сведений, составляющих </w:t>
      </w:r>
      <w:hyperlink r:id="rId15" w:history="1">
        <w:r w:rsidRPr="00F43BA0">
          <w:rPr>
            <w:rFonts w:ascii="Arial" w:hAnsi="Arial" w:cs="Arial"/>
            <w:color w:val="000000"/>
            <w:sz w:val="24"/>
          </w:rPr>
          <w:t>государственную</w:t>
        </w:r>
      </w:hyperlink>
      <w:r w:rsidRPr="00F43BA0">
        <w:rPr>
          <w:rFonts w:ascii="Arial" w:hAnsi="Arial" w:cs="Arial"/>
          <w:color w:val="000000"/>
          <w:sz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59CA" w:rsidRPr="00F43BA0" w:rsidRDefault="008759CA" w:rsidP="008759CA">
      <w:pPr>
        <w:ind w:firstLine="709"/>
        <w:contextualSpacing/>
        <w:jc w:val="both"/>
        <w:rPr>
          <w:rFonts w:ascii="Arial" w:hAnsi="Arial" w:cs="Arial"/>
          <w:color w:val="000000"/>
          <w:sz w:val="24"/>
        </w:rPr>
      </w:pPr>
      <w:bookmarkStart w:id="8" w:name="sub_1107"/>
      <w:bookmarkEnd w:id="7"/>
      <w:r w:rsidRPr="00F43BA0">
        <w:rPr>
          <w:rFonts w:ascii="Arial" w:hAnsi="Arial" w:cs="Arial"/>
          <w:color w:val="000000"/>
          <w:sz w:val="24"/>
        </w:rPr>
        <w:t>5.7.5.7. В случае</w:t>
      </w:r>
      <w:proofErr w:type="gramStart"/>
      <w:r w:rsidRPr="00F43BA0">
        <w:rPr>
          <w:rFonts w:ascii="Arial" w:hAnsi="Arial" w:cs="Arial"/>
          <w:color w:val="000000"/>
          <w:sz w:val="24"/>
        </w:rPr>
        <w:t>,</w:t>
      </w:r>
      <w:proofErr w:type="gramEnd"/>
      <w:r w:rsidRPr="00F43BA0">
        <w:rPr>
          <w:rFonts w:ascii="Arial" w:hAnsi="Arial" w:cs="Arial"/>
          <w:color w:val="000000"/>
          <w:sz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8"/>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p>
    <w:p w:rsidR="008759CA" w:rsidRPr="00F43BA0" w:rsidRDefault="008759CA" w:rsidP="008759CA">
      <w:pPr>
        <w:autoSpaceDE w:val="0"/>
        <w:autoSpaceDN w:val="0"/>
        <w:adjustRightInd w:val="0"/>
        <w:ind w:firstLine="709"/>
        <w:jc w:val="center"/>
        <w:outlineLvl w:val="0"/>
        <w:rPr>
          <w:rFonts w:ascii="Arial" w:hAnsi="Arial" w:cs="Arial"/>
          <w:color w:val="000000"/>
          <w:sz w:val="24"/>
        </w:rPr>
      </w:pPr>
      <w:r w:rsidRPr="00F43BA0">
        <w:rPr>
          <w:rFonts w:ascii="Arial" w:hAnsi="Arial" w:cs="Arial"/>
          <w:color w:val="000000"/>
          <w:sz w:val="24"/>
        </w:rPr>
        <w:t xml:space="preserve">Подраздел 5.8. </w:t>
      </w:r>
      <w:r w:rsidR="0083447B">
        <w:rPr>
          <w:rFonts w:ascii="Arial" w:hAnsi="Arial" w:cs="Arial"/>
          <w:color w:val="000000"/>
          <w:sz w:val="24"/>
        </w:rPr>
        <w:t>П</w:t>
      </w:r>
      <w:r w:rsidR="0083447B" w:rsidRPr="00F43BA0">
        <w:rPr>
          <w:rFonts w:ascii="Arial" w:hAnsi="Arial" w:cs="Arial"/>
          <w:color w:val="000000"/>
          <w:sz w:val="24"/>
        </w:rPr>
        <w:t xml:space="preserve">орядок информирования заявителя </w:t>
      </w:r>
      <w:r w:rsidR="0083447B" w:rsidRPr="00F43BA0">
        <w:rPr>
          <w:rFonts w:ascii="Arial" w:hAnsi="Arial" w:cs="Arial"/>
          <w:color w:val="000000"/>
          <w:sz w:val="24"/>
        </w:rPr>
        <w:br/>
        <w:t>о результатах рассмотрения жалобы</w:t>
      </w:r>
    </w:p>
    <w:p w:rsidR="008759CA" w:rsidRPr="00F43BA0" w:rsidRDefault="008759CA" w:rsidP="008759CA">
      <w:pPr>
        <w:jc w:val="center"/>
        <w:rPr>
          <w:rFonts w:ascii="Arial" w:hAnsi="Arial" w:cs="Arial"/>
          <w:color w:val="000000"/>
          <w:sz w:val="24"/>
        </w:rPr>
      </w:pP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759CA" w:rsidRPr="00F43BA0" w:rsidRDefault="008759CA" w:rsidP="008759CA">
      <w:pPr>
        <w:autoSpaceDE w:val="0"/>
        <w:autoSpaceDN w:val="0"/>
        <w:adjustRightInd w:val="0"/>
        <w:ind w:firstLine="709"/>
        <w:jc w:val="both"/>
        <w:outlineLvl w:val="0"/>
        <w:rPr>
          <w:rFonts w:ascii="Arial" w:hAnsi="Arial" w:cs="Arial"/>
          <w:color w:val="000000"/>
          <w:sz w:val="24"/>
        </w:rPr>
      </w:pPr>
      <w:r w:rsidRPr="00F43BA0">
        <w:rPr>
          <w:rFonts w:ascii="Arial" w:hAnsi="Arial" w:cs="Arial"/>
          <w:color w:val="000000"/>
          <w:sz w:val="24"/>
        </w:rPr>
        <w:lastRenderedPageBreak/>
        <w:t xml:space="preserve">Подраздел 5.9. </w:t>
      </w:r>
      <w:r w:rsidR="0083447B" w:rsidRPr="00F43BA0">
        <w:rPr>
          <w:rFonts w:ascii="Arial" w:hAnsi="Arial" w:cs="Arial"/>
          <w:color w:val="000000"/>
          <w:sz w:val="24"/>
        </w:rPr>
        <w:t>Порядок обжалования решения по жалобе</w:t>
      </w:r>
    </w:p>
    <w:p w:rsidR="008759CA" w:rsidRPr="00F43BA0" w:rsidRDefault="008759CA" w:rsidP="008759CA">
      <w:pPr>
        <w:jc w:val="both"/>
        <w:rPr>
          <w:rFonts w:ascii="Arial" w:hAnsi="Arial" w:cs="Arial"/>
          <w:color w:val="000000"/>
          <w:sz w:val="24"/>
        </w:rPr>
      </w:pPr>
    </w:p>
    <w:p w:rsidR="008759CA" w:rsidRPr="00F43BA0" w:rsidRDefault="008759CA" w:rsidP="008759CA">
      <w:pPr>
        <w:autoSpaceDE w:val="0"/>
        <w:autoSpaceDN w:val="0"/>
        <w:adjustRightInd w:val="0"/>
        <w:ind w:firstLine="709"/>
        <w:jc w:val="both"/>
        <w:outlineLvl w:val="0"/>
        <w:rPr>
          <w:rFonts w:ascii="Arial" w:eastAsia="Calibri" w:hAnsi="Arial" w:cs="Arial"/>
          <w:color w:val="000000"/>
          <w:sz w:val="24"/>
          <w:lang w:eastAsia="en-US"/>
        </w:rPr>
      </w:pPr>
      <w:r w:rsidRPr="00F43BA0">
        <w:rPr>
          <w:rFonts w:ascii="Arial" w:hAnsi="Arial" w:cs="Arial"/>
          <w:color w:val="000000"/>
          <w:sz w:val="24"/>
        </w:rPr>
        <w:t>5.9.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 общей юрисдикции в порядке и сроки, установленные законодательством Российской Федерации.</w:t>
      </w:r>
    </w:p>
    <w:p w:rsidR="008759CA" w:rsidRPr="00F43BA0" w:rsidRDefault="008759CA" w:rsidP="008759CA">
      <w:pPr>
        <w:jc w:val="center"/>
        <w:rPr>
          <w:rFonts w:ascii="Arial" w:hAnsi="Arial" w:cs="Arial"/>
          <w:color w:val="000000"/>
          <w:sz w:val="24"/>
        </w:rPr>
      </w:pPr>
    </w:p>
    <w:p w:rsidR="008759CA" w:rsidRPr="00F43BA0" w:rsidRDefault="008759CA" w:rsidP="008759CA">
      <w:pPr>
        <w:autoSpaceDE w:val="0"/>
        <w:autoSpaceDN w:val="0"/>
        <w:adjustRightInd w:val="0"/>
        <w:ind w:firstLine="709"/>
        <w:jc w:val="center"/>
        <w:outlineLvl w:val="0"/>
        <w:rPr>
          <w:rFonts w:ascii="Arial" w:hAnsi="Arial" w:cs="Arial"/>
          <w:color w:val="000000"/>
          <w:sz w:val="24"/>
        </w:rPr>
      </w:pPr>
      <w:r w:rsidRPr="00F43BA0">
        <w:rPr>
          <w:rFonts w:ascii="Arial" w:hAnsi="Arial" w:cs="Arial"/>
          <w:color w:val="000000"/>
          <w:sz w:val="24"/>
        </w:rPr>
        <w:t xml:space="preserve">Подраздел 5.10. </w:t>
      </w:r>
      <w:r w:rsidR="0083447B" w:rsidRPr="00F43BA0">
        <w:rPr>
          <w:rFonts w:ascii="Arial" w:hAnsi="Arial" w:cs="Arial"/>
          <w:color w:val="000000"/>
          <w:sz w:val="24"/>
        </w:rPr>
        <w:t>Право заявителя на получение информации и документов, необходимых для обоснования и рассмотрения жалобы</w:t>
      </w:r>
    </w:p>
    <w:p w:rsidR="008759CA" w:rsidRPr="00F43BA0" w:rsidRDefault="008759CA" w:rsidP="008759CA">
      <w:pPr>
        <w:jc w:val="center"/>
        <w:rPr>
          <w:rFonts w:ascii="Arial" w:hAnsi="Arial" w:cs="Arial"/>
          <w:color w:val="000000"/>
          <w:sz w:val="24"/>
        </w:rPr>
      </w:pPr>
    </w:p>
    <w:p w:rsidR="008759CA" w:rsidRPr="00F43BA0" w:rsidRDefault="008759CA" w:rsidP="008759CA">
      <w:pPr>
        <w:autoSpaceDE w:val="0"/>
        <w:autoSpaceDN w:val="0"/>
        <w:adjustRightInd w:val="0"/>
        <w:ind w:firstLine="709"/>
        <w:jc w:val="both"/>
        <w:outlineLvl w:val="0"/>
        <w:rPr>
          <w:rFonts w:ascii="Arial" w:hAnsi="Arial" w:cs="Arial"/>
          <w:color w:val="000000"/>
          <w:sz w:val="24"/>
          <w:lang w:eastAsia="en-US"/>
        </w:rPr>
      </w:pPr>
      <w:r w:rsidRPr="00F43BA0">
        <w:rPr>
          <w:rFonts w:ascii="Arial" w:hAnsi="Arial" w:cs="Arial"/>
          <w:color w:val="000000"/>
          <w:sz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A2298" w:rsidRPr="00F43BA0" w:rsidRDefault="004A2298" w:rsidP="008759CA">
      <w:pPr>
        <w:autoSpaceDE w:val="0"/>
        <w:autoSpaceDN w:val="0"/>
        <w:adjustRightInd w:val="0"/>
        <w:ind w:firstLine="709"/>
        <w:jc w:val="both"/>
        <w:outlineLvl w:val="0"/>
        <w:rPr>
          <w:rFonts w:ascii="Arial" w:hAnsi="Arial" w:cs="Arial"/>
          <w:color w:val="000000"/>
          <w:sz w:val="24"/>
          <w:lang w:eastAsia="en-US"/>
        </w:rPr>
      </w:pPr>
      <w:bookmarkStart w:id="9" w:name="P316"/>
      <w:bookmarkEnd w:id="9"/>
    </w:p>
    <w:p w:rsidR="008759CA" w:rsidRPr="00F43BA0" w:rsidRDefault="008759CA" w:rsidP="004A2298">
      <w:pPr>
        <w:autoSpaceDE w:val="0"/>
        <w:autoSpaceDN w:val="0"/>
        <w:adjustRightInd w:val="0"/>
        <w:ind w:firstLine="709"/>
        <w:jc w:val="center"/>
        <w:outlineLvl w:val="0"/>
        <w:rPr>
          <w:rFonts w:ascii="Arial" w:hAnsi="Arial" w:cs="Arial"/>
          <w:color w:val="000000"/>
          <w:sz w:val="24"/>
        </w:rPr>
      </w:pPr>
      <w:r w:rsidRPr="00F43BA0">
        <w:rPr>
          <w:rFonts w:ascii="Arial" w:hAnsi="Arial" w:cs="Arial"/>
          <w:color w:val="000000"/>
          <w:sz w:val="24"/>
        </w:rPr>
        <w:t xml:space="preserve">Подраздел 5.11. </w:t>
      </w:r>
      <w:r w:rsidR="0083447B" w:rsidRPr="00F43BA0">
        <w:rPr>
          <w:rFonts w:ascii="Arial" w:hAnsi="Arial" w:cs="Arial"/>
          <w:color w:val="000000"/>
          <w:sz w:val="24"/>
        </w:rPr>
        <w:t xml:space="preserve">Способы информирования заявителей </w:t>
      </w:r>
      <w:r w:rsidR="0083447B" w:rsidRPr="00F43BA0">
        <w:rPr>
          <w:rFonts w:ascii="Arial" w:hAnsi="Arial" w:cs="Arial"/>
          <w:color w:val="000000"/>
          <w:sz w:val="24"/>
        </w:rPr>
        <w:br/>
        <w:t>о порядке подачи и рассмотрения жалобы</w:t>
      </w:r>
    </w:p>
    <w:p w:rsidR="004A2298" w:rsidRPr="00F43BA0" w:rsidRDefault="004A2298" w:rsidP="004A2298">
      <w:pPr>
        <w:autoSpaceDE w:val="0"/>
        <w:autoSpaceDN w:val="0"/>
        <w:adjustRightInd w:val="0"/>
        <w:ind w:firstLine="709"/>
        <w:jc w:val="center"/>
        <w:outlineLvl w:val="0"/>
        <w:rPr>
          <w:rFonts w:ascii="Arial" w:hAnsi="Arial" w:cs="Arial"/>
          <w:color w:val="000000"/>
          <w:sz w:val="24"/>
        </w:rPr>
      </w:pPr>
    </w:p>
    <w:p w:rsidR="008759CA" w:rsidRPr="00F43BA0" w:rsidRDefault="008759CA" w:rsidP="008759CA">
      <w:pPr>
        <w:autoSpaceDE w:val="0"/>
        <w:autoSpaceDN w:val="0"/>
        <w:adjustRightInd w:val="0"/>
        <w:ind w:firstLine="709"/>
        <w:jc w:val="both"/>
        <w:rPr>
          <w:rFonts w:ascii="Arial" w:hAnsi="Arial" w:cs="Arial"/>
          <w:color w:val="000000"/>
          <w:spacing w:val="-4"/>
          <w:sz w:val="24"/>
        </w:rPr>
      </w:pPr>
      <w:r w:rsidRPr="00F43BA0">
        <w:rPr>
          <w:rFonts w:ascii="Arial" w:hAnsi="Arial" w:cs="Arial"/>
          <w:color w:val="000000"/>
          <w:spacing w:val="-4"/>
          <w:sz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43BA0">
        <w:rPr>
          <w:rFonts w:ascii="Arial" w:hAnsi="Arial" w:cs="Arial"/>
          <w:color w:val="000000"/>
          <w:sz w:val="24"/>
          <w:lang w:eastAsia="en-US"/>
        </w:rPr>
        <w:t>Администрации</w:t>
      </w:r>
      <w:r w:rsidRPr="00F43BA0">
        <w:rPr>
          <w:rFonts w:ascii="Arial" w:hAnsi="Arial" w:cs="Arial"/>
          <w:color w:val="000000"/>
          <w:spacing w:val="-4"/>
          <w:sz w:val="24"/>
        </w:rPr>
        <w:t>, н</w:t>
      </w:r>
      <w:r w:rsidRPr="00F43BA0">
        <w:rPr>
          <w:rFonts w:ascii="Arial" w:hAnsi="Arial" w:cs="Arial"/>
          <w:color w:val="000000"/>
          <w:sz w:val="24"/>
        </w:rPr>
        <w:t>а едином портале государственных и муниципальных услуг</w:t>
      </w:r>
      <w:r w:rsidRPr="00F43BA0">
        <w:rPr>
          <w:rFonts w:ascii="Arial" w:hAnsi="Arial" w:cs="Arial"/>
          <w:color w:val="000000"/>
          <w:spacing w:val="-4"/>
          <w:sz w:val="24"/>
        </w:rPr>
        <w:t>.</w:t>
      </w:r>
    </w:p>
    <w:p w:rsidR="008759CA" w:rsidRPr="00F43BA0" w:rsidRDefault="008759CA" w:rsidP="008759CA">
      <w:pPr>
        <w:rPr>
          <w:rFonts w:ascii="Arial" w:hAnsi="Arial" w:cs="Arial"/>
          <w:color w:val="000000"/>
          <w:sz w:val="24"/>
        </w:rPr>
      </w:pPr>
    </w:p>
    <w:p w:rsidR="008759CA" w:rsidRPr="00F43BA0" w:rsidRDefault="008759CA" w:rsidP="008759CA">
      <w:pPr>
        <w:rPr>
          <w:rFonts w:ascii="Arial" w:hAnsi="Arial" w:cs="Arial"/>
          <w:color w:val="000000"/>
          <w:sz w:val="24"/>
        </w:rPr>
      </w:pPr>
    </w:p>
    <w:p w:rsidR="00B236F6" w:rsidRPr="00F43BA0" w:rsidRDefault="00B236F6" w:rsidP="008759CA">
      <w:pPr>
        <w:rPr>
          <w:rFonts w:ascii="Arial" w:hAnsi="Arial" w:cs="Arial"/>
          <w:color w:val="000000"/>
          <w:sz w:val="24"/>
        </w:rPr>
      </w:pPr>
    </w:p>
    <w:p w:rsidR="008759CA" w:rsidRPr="00F43BA0" w:rsidRDefault="008759CA" w:rsidP="0083447B">
      <w:pPr>
        <w:widowControl w:val="0"/>
        <w:autoSpaceDE w:val="0"/>
        <w:autoSpaceDN w:val="0"/>
        <w:adjustRightInd w:val="0"/>
        <w:ind w:left="708"/>
        <w:rPr>
          <w:rFonts w:ascii="Arial" w:hAnsi="Arial" w:cs="Arial"/>
          <w:sz w:val="24"/>
        </w:rPr>
      </w:pPr>
      <w:r w:rsidRPr="00F43BA0">
        <w:rPr>
          <w:rFonts w:ascii="Arial" w:hAnsi="Arial" w:cs="Arial"/>
          <w:sz w:val="24"/>
        </w:rPr>
        <w:t xml:space="preserve">Ведущий специалист   администрации </w:t>
      </w:r>
    </w:p>
    <w:p w:rsidR="008759CA" w:rsidRPr="00F43BA0" w:rsidRDefault="008759CA" w:rsidP="0083447B">
      <w:pPr>
        <w:widowControl w:val="0"/>
        <w:autoSpaceDE w:val="0"/>
        <w:autoSpaceDN w:val="0"/>
        <w:adjustRightInd w:val="0"/>
        <w:ind w:left="708"/>
        <w:rPr>
          <w:rFonts w:ascii="Arial" w:hAnsi="Arial" w:cs="Arial"/>
          <w:sz w:val="24"/>
        </w:rPr>
      </w:pPr>
      <w:r w:rsidRPr="00F43BA0">
        <w:rPr>
          <w:rFonts w:ascii="Arial" w:hAnsi="Arial" w:cs="Arial"/>
          <w:sz w:val="24"/>
        </w:rPr>
        <w:t xml:space="preserve">Октябрьского сельского поселения </w:t>
      </w:r>
    </w:p>
    <w:p w:rsidR="0083447B" w:rsidRDefault="008759CA" w:rsidP="0083447B">
      <w:pPr>
        <w:autoSpaceDE w:val="0"/>
        <w:autoSpaceDN w:val="0"/>
        <w:adjustRightInd w:val="0"/>
        <w:ind w:left="708"/>
        <w:jc w:val="both"/>
        <w:outlineLvl w:val="0"/>
        <w:rPr>
          <w:rFonts w:ascii="Arial" w:hAnsi="Arial" w:cs="Arial"/>
          <w:sz w:val="24"/>
        </w:rPr>
      </w:pPr>
      <w:r w:rsidRPr="00F43BA0">
        <w:rPr>
          <w:rFonts w:ascii="Arial" w:hAnsi="Arial" w:cs="Arial"/>
          <w:sz w:val="24"/>
        </w:rPr>
        <w:t xml:space="preserve">Туапсинского района                                               </w:t>
      </w:r>
    </w:p>
    <w:p w:rsidR="008759CA" w:rsidRDefault="008759CA" w:rsidP="0083447B">
      <w:pPr>
        <w:autoSpaceDE w:val="0"/>
        <w:autoSpaceDN w:val="0"/>
        <w:adjustRightInd w:val="0"/>
        <w:ind w:left="708"/>
        <w:jc w:val="both"/>
        <w:outlineLvl w:val="0"/>
        <w:rPr>
          <w:rFonts w:ascii="Arial" w:hAnsi="Arial" w:cs="Arial"/>
          <w:sz w:val="24"/>
        </w:rPr>
      </w:pPr>
      <w:r w:rsidRPr="00F43BA0">
        <w:rPr>
          <w:rFonts w:ascii="Arial" w:hAnsi="Arial" w:cs="Arial"/>
          <w:sz w:val="24"/>
        </w:rPr>
        <w:t>Н.С. Сычева</w:t>
      </w:r>
    </w:p>
    <w:p w:rsidR="001845F3" w:rsidRDefault="001845F3" w:rsidP="0083447B">
      <w:pPr>
        <w:autoSpaceDE w:val="0"/>
        <w:autoSpaceDN w:val="0"/>
        <w:adjustRightInd w:val="0"/>
        <w:ind w:left="708"/>
        <w:jc w:val="both"/>
        <w:outlineLvl w:val="0"/>
        <w:rPr>
          <w:rFonts w:ascii="Arial" w:hAnsi="Arial" w:cs="Arial"/>
          <w:sz w:val="24"/>
        </w:rPr>
      </w:pPr>
    </w:p>
    <w:p w:rsidR="001845F3" w:rsidRDefault="001845F3" w:rsidP="0083447B">
      <w:pPr>
        <w:autoSpaceDE w:val="0"/>
        <w:autoSpaceDN w:val="0"/>
        <w:adjustRightInd w:val="0"/>
        <w:ind w:left="708"/>
        <w:jc w:val="both"/>
        <w:outlineLvl w:val="0"/>
        <w:rPr>
          <w:rFonts w:ascii="Arial" w:hAnsi="Arial" w:cs="Arial"/>
          <w:sz w:val="24"/>
        </w:rPr>
      </w:pPr>
    </w:p>
    <w:p w:rsidR="001845F3" w:rsidRPr="00F43BA0" w:rsidRDefault="001845F3" w:rsidP="0083447B">
      <w:pPr>
        <w:autoSpaceDE w:val="0"/>
        <w:autoSpaceDN w:val="0"/>
        <w:adjustRightInd w:val="0"/>
        <w:ind w:left="708"/>
        <w:jc w:val="both"/>
        <w:outlineLvl w:val="0"/>
        <w:rPr>
          <w:rFonts w:ascii="Arial" w:hAnsi="Arial" w:cs="Arial"/>
          <w:color w:val="000000"/>
          <w:sz w:val="24"/>
          <w:lang w:eastAsia="en-US"/>
        </w:rPr>
      </w:pPr>
    </w:p>
    <w:p w:rsidR="00C34679" w:rsidRPr="00F43BA0" w:rsidRDefault="00C34679" w:rsidP="00C34679">
      <w:pPr>
        <w:ind w:firstLine="540"/>
        <w:rPr>
          <w:rFonts w:ascii="Arial" w:hAnsi="Arial" w:cs="Arial"/>
          <w:sz w:val="24"/>
        </w:rPr>
      </w:pPr>
      <w:r>
        <w:rPr>
          <w:rFonts w:ascii="Arial" w:hAnsi="Arial" w:cs="Arial"/>
          <w:sz w:val="24"/>
        </w:rPr>
        <w:t xml:space="preserve">   </w:t>
      </w:r>
      <w:r w:rsidRPr="00F43BA0">
        <w:rPr>
          <w:rFonts w:ascii="Arial" w:hAnsi="Arial" w:cs="Arial"/>
          <w:sz w:val="24"/>
        </w:rPr>
        <w:t>ПРИЛОЖЕНИЕ  №1</w:t>
      </w:r>
    </w:p>
    <w:p w:rsidR="00C34679" w:rsidRPr="00F43BA0" w:rsidRDefault="00C34679" w:rsidP="00C34679">
      <w:pPr>
        <w:ind w:firstLine="540"/>
        <w:rPr>
          <w:rFonts w:ascii="Arial" w:hAnsi="Arial" w:cs="Arial"/>
          <w:sz w:val="24"/>
        </w:rPr>
      </w:pPr>
      <w:r>
        <w:rPr>
          <w:rFonts w:ascii="Arial" w:hAnsi="Arial" w:cs="Arial"/>
          <w:sz w:val="24"/>
        </w:rPr>
        <w:t xml:space="preserve">   </w:t>
      </w:r>
      <w:r w:rsidRPr="00F43BA0">
        <w:rPr>
          <w:rFonts w:ascii="Arial" w:hAnsi="Arial" w:cs="Arial"/>
          <w:sz w:val="24"/>
        </w:rPr>
        <w:t>к административному регламенту</w:t>
      </w:r>
    </w:p>
    <w:p w:rsidR="00C34679" w:rsidRPr="00F43BA0" w:rsidRDefault="00C34679" w:rsidP="00C34679">
      <w:pPr>
        <w:ind w:firstLine="540"/>
        <w:rPr>
          <w:rFonts w:ascii="Arial" w:hAnsi="Arial" w:cs="Arial"/>
          <w:sz w:val="24"/>
        </w:rPr>
      </w:pPr>
      <w:r>
        <w:rPr>
          <w:rFonts w:ascii="Arial" w:hAnsi="Arial" w:cs="Arial"/>
          <w:sz w:val="24"/>
        </w:rPr>
        <w:t xml:space="preserve">   </w:t>
      </w:r>
      <w:r w:rsidRPr="00F43BA0">
        <w:rPr>
          <w:rFonts w:ascii="Arial" w:hAnsi="Arial" w:cs="Arial"/>
          <w:sz w:val="24"/>
        </w:rPr>
        <w:t>по предоставлению муниципальной услуги:</w:t>
      </w:r>
    </w:p>
    <w:p w:rsidR="00C34679" w:rsidRPr="00F43BA0" w:rsidRDefault="00C34679" w:rsidP="00C34679">
      <w:pPr>
        <w:ind w:firstLine="540"/>
        <w:rPr>
          <w:rFonts w:ascii="Arial" w:hAnsi="Arial" w:cs="Arial"/>
          <w:sz w:val="24"/>
        </w:rPr>
      </w:pPr>
      <w:r>
        <w:rPr>
          <w:rFonts w:ascii="Arial" w:hAnsi="Arial" w:cs="Arial"/>
          <w:sz w:val="24"/>
        </w:rPr>
        <w:t xml:space="preserve">   </w:t>
      </w:r>
      <w:r w:rsidRPr="00F43BA0">
        <w:rPr>
          <w:rFonts w:ascii="Arial" w:hAnsi="Arial" w:cs="Arial"/>
          <w:sz w:val="24"/>
        </w:rPr>
        <w:t>«Выдача справки о печном отоплении»</w:t>
      </w:r>
    </w:p>
    <w:p w:rsidR="001F059D" w:rsidRDefault="001F059D" w:rsidP="001F059D">
      <w:pPr>
        <w:autoSpaceDE w:val="0"/>
        <w:autoSpaceDN w:val="0"/>
        <w:adjustRightInd w:val="0"/>
        <w:jc w:val="both"/>
        <w:outlineLvl w:val="0"/>
        <w:rPr>
          <w:rFonts w:ascii="Arial" w:hAnsi="Arial" w:cs="Arial"/>
          <w:color w:val="000000" w:themeColor="text1"/>
          <w:sz w:val="24"/>
          <w:lang w:eastAsia="en-US"/>
        </w:rPr>
      </w:pPr>
    </w:p>
    <w:p w:rsidR="001845F3" w:rsidRPr="00F43BA0" w:rsidRDefault="001845F3" w:rsidP="001F059D">
      <w:pPr>
        <w:autoSpaceDE w:val="0"/>
        <w:autoSpaceDN w:val="0"/>
        <w:adjustRightInd w:val="0"/>
        <w:jc w:val="both"/>
        <w:outlineLvl w:val="0"/>
        <w:rPr>
          <w:rFonts w:ascii="Arial" w:hAnsi="Arial" w:cs="Arial"/>
          <w:color w:val="000000" w:themeColor="text1"/>
          <w:sz w:val="24"/>
          <w:lang w:eastAsia="en-US"/>
        </w:rPr>
      </w:pP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w:t>
      </w:r>
      <w:r w:rsidR="00A23DE9">
        <w:rPr>
          <w:rFonts w:ascii="Arial" w:hAnsi="Arial" w:cs="Arial"/>
          <w:sz w:val="24"/>
        </w:rPr>
        <w:t xml:space="preserve">                           </w:t>
      </w:r>
      <w:r w:rsidRPr="00F43BA0">
        <w:rPr>
          <w:rFonts w:ascii="Arial" w:hAnsi="Arial" w:cs="Arial"/>
          <w:sz w:val="24"/>
        </w:rPr>
        <w:t>Главе</w:t>
      </w:r>
      <w:r w:rsidR="00A23DE9">
        <w:rPr>
          <w:rFonts w:ascii="Arial" w:hAnsi="Arial" w:cs="Arial"/>
          <w:sz w:val="24"/>
        </w:rPr>
        <w:t xml:space="preserve"> </w:t>
      </w:r>
      <w:r w:rsidRPr="00F43BA0">
        <w:rPr>
          <w:rFonts w:ascii="Arial" w:hAnsi="Arial" w:cs="Arial"/>
          <w:sz w:val="24"/>
        </w:rPr>
        <w:t xml:space="preserve"> </w:t>
      </w:r>
      <w:r w:rsidR="00A9737A" w:rsidRPr="00F43BA0">
        <w:rPr>
          <w:rFonts w:ascii="Arial" w:hAnsi="Arial" w:cs="Arial"/>
          <w:sz w:val="24"/>
        </w:rPr>
        <w:t>Октябрьского</w:t>
      </w:r>
      <w:r w:rsidR="00A23DE9">
        <w:rPr>
          <w:rFonts w:ascii="Arial" w:hAnsi="Arial" w:cs="Arial"/>
          <w:sz w:val="24"/>
        </w:rPr>
        <w:t xml:space="preserve"> </w:t>
      </w:r>
      <w:r w:rsidRPr="00F43BA0">
        <w:rPr>
          <w:rFonts w:ascii="Arial" w:hAnsi="Arial" w:cs="Arial"/>
          <w:sz w:val="24"/>
        </w:rPr>
        <w:t xml:space="preserve"> сельского</w:t>
      </w:r>
      <w:r w:rsidR="00A23DE9">
        <w:rPr>
          <w:rFonts w:ascii="Arial" w:hAnsi="Arial" w:cs="Arial"/>
          <w:sz w:val="24"/>
        </w:rPr>
        <w:t xml:space="preserve"> </w:t>
      </w:r>
      <w:r w:rsidRPr="00F43BA0">
        <w:rPr>
          <w:rFonts w:ascii="Arial" w:hAnsi="Arial" w:cs="Arial"/>
          <w:sz w:val="24"/>
        </w:rPr>
        <w:t xml:space="preserve"> поселения</w:t>
      </w: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Туапсинского </w:t>
      </w:r>
      <w:r w:rsidR="00A23DE9">
        <w:rPr>
          <w:rFonts w:ascii="Arial" w:hAnsi="Arial" w:cs="Arial"/>
          <w:sz w:val="24"/>
        </w:rPr>
        <w:t xml:space="preserve"> </w:t>
      </w:r>
      <w:r w:rsidRPr="00F43BA0">
        <w:rPr>
          <w:rFonts w:ascii="Arial" w:hAnsi="Arial" w:cs="Arial"/>
          <w:sz w:val="24"/>
        </w:rPr>
        <w:t>района </w:t>
      </w:r>
    </w:p>
    <w:p w:rsidR="00E8431A" w:rsidRPr="00F43BA0" w:rsidRDefault="00E8431A" w:rsidP="00C34679">
      <w:pPr>
        <w:pStyle w:val="a6"/>
        <w:jc w:val="right"/>
        <w:rPr>
          <w:rFonts w:ascii="Arial" w:hAnsi="Arial" w:cs="Arial"/>
          <w:sz w:val="24"/>
        </w:rPr>
      </w:pPr>
      <w:r w:rsidRPr="00F43BA0">
        <w:rPr>
          <w:rFonts w:ascii="Arial" w:hAnsi="Arial" w:cs="Arial"/>
          <w:sz w:val="24"/>
        </w:rPr>
        <w:t>                                                          ____________</w:t>
      </w:r>
      <w:r w:rsidR="00A23DE9">
        <w:rPr>
          <w:rFonts w:ascii="Arial" w:hAnsi="Arial" w:cs="Arial"/>
          <w:sz w:val="24"/>
        </w:rPr>
        <w:t>_________</w:t>
      </w:r>
      <w:r w:rsidRPr="00F43BA0">
        <w:rPr>
          <w:rFonts w:ascii="Arial" w:hAnsi="Arial" w:cs="Arial"/>
          <w:sz w:val="24"/>
        </w:rPr>
        <w:t>___________________</w:t>
      </w:r>
    </w:p>
    <w:tbl>
      <w:tblPr>
        <w:tblW w:w="9915" w:type="dxa"/>
        <w:tblInd w:w="-40" w:type="dxa"/>
        <w:tblCellMar>
          <w:left w:w="0" w:type="dxa"/>
          <w:right w:w="0" w:type="dxa"/>
        </w:tblCellMar>
        <w:tblLook w:val="00A0" w:firstRow="1" w:lastRow="0" w:firstColumn="1" w:lastColumn="0" w:noHBand="0" w:noVBand="0"/>
      </w:tblPr>
      <w:tblGrid>
        <w:gridCol w:w="9915"/>
      </w:tblGrid>
      <w:tr w:rsidR="00E8431A" w:rsidRPr="00F43BA0" w:rsidTr="005C0638">
        <w:tc>
          <w:tcPr>
            <w:tcW w:w="9915" w:type="dxa"/>
            <w:tcMar>
              <w:top w:w="0" w:type="dxa"/>
              <w:left w:w="108" w:type="dxa"/>
              <w:bottom w:w="0" w:type="dxa"/>
              <w:right w:w="108" w:type="dxa"/>
            </w:tcMar>
          </w:tcPr>
          <w:p w:rsidR="00E8431A" w:rsidRPr="00F43BA0" w:rsidRDefault="00E8431A" w:rsidP="00C34679">
            <w:pPr>
              <w:pStyle w:val="a6"/>
              <w:jc w:val="right"/>
              <w:rPr>
                <w:rFonts w:ascii="Arial" w:hAnsi="Arial" w:cs="Arial"/>
                <w:sz w:val="24"/>
              </w:rPr>
            </w:pPr>
            <w:r w:rsidRPr="00F43BA0">
              <w:rPr>
                <w:rFonts w:ascii="Arial" w:hAnsi="Arial" w:cs="Arial"/>
                <w:sz w:val="24"/>
              </w:rPr>
              <w:t>                                        </w:t>
            </w:r>
            <w:r w:rsidR="00C34679">
              <w:rPr>
                <w:rFonts w:ascii="Arial" w:hAnsi="Arial" w:cs="Arial"/>
                <w:sz w:val="24"/>
              </w:rPr>
              <w:t xml:space="preserve">                                      </w:t>
            </w:r>
            <w:r w:rsidRPr="00F43BA0">
              <w:rPr>
                <w:rFonts w:ascii="Arial" w:hAnsi="Arial" w:cs="Arial"/>
                <w:sz w:val="24"/>
              </w:rPr>
              <w:t xml:space="preserve"> (Ф.И.О.)                                                                                                                                      </w:t>
            </w:r>
          </w:p>
          <w:p w:rsidR="00E8431A" w:rsidRPr="00F43BA0" w:rsidRDefault="00E8431A" w:rsidP="00C34679">
            <w:pPr>
              <w:pStyle w:val="a6"/>
              <w:jc w:val="right"/>
              <w:rPr>
                <w:rFonts w:ascii="Arial" w:hAnsi="Arial" w:cs="Arial"/>
                <w:sz w:val="24"/>
              </w:rPr>
            </w:pPr>
            <w:r w:rsidRPr="00F43BA0">
              <w:rPr>
                <w:rFonts w:ascii="Arial" w:hAnsi="Arial" w:cs="Arial"/>
                <w:sz w:val="24"/>
              </w:rPr>
              <w:t>                                                      от ___</w:t>
            </w:r>
            <w:r w:rsidR="00A23DE9">
              <w:rPr>
                <w:rFonts w:ascii="Arial" w:hAnsi="Arial" w:cs="Arial"/>
                <w:sz w:val="24"/>
              </w:rPr>
              <w:t>___</w:t>
            </w:r>
            <w:r w:rsidRPr="00F43BA0">
              <w:rPr>
                <w:rFonts w:ascii="Arial" w:hAnsi="Arial" w:cs="Arial"/>
                <w:sz w:val="24"/>
              </w:rPr>
              <w:t>________________________________</w:t>
            </w: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w:t>
            </w:r>
            <w:r w:rsidR="00C34679">
              <w:rPr>
                <w:rFonts w:ascii="Arial" w:hAnsi="Arial" w:cs="Arial"/>
                <w:sz w:val="24"/>
              </w:rPr>
              <w:t xml:space="preserve">       </w:t>
            </w:r>
            <w:r w:rsidRPr="00F43BA0">
              <w:rPr>
                <w:rFonts w:ascii="Arial" w:hAnsi="Arial" w:cs="Arial"/>
                <w:sz w:val="24"/>
              </w:rPr>
              <w:t xml:space="preserve">  (наименование юридического   лица,                                                                            Ф.И.О. гражданина)</w:t>
            </w: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_______</w:t>
            </w:r>
            <w:r w:rsidR="00A23DE9">
              <w:rPr>
                <w:rFonts w:ascii="Arial" w:hAnsi="Arial" w:cs="Arial"/>
                <w:sz w:val="24"/>
              </w:rPr>
              <w:t>___</w:t>
            </w:r>
            <w:r w:rsidRPr="00F43BA0">
              <w:rPr>
                <w:rFonts w:ascii="Arial" w:hAnsi="Arial" w:cs="Arial"/>
                <w:sz w:val="24"/>
              </w:rPr>
              <w:t>______________________________</w:t>
            </w: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адрес заявителя: ___________</w:t>
            </w:r>
            <w:r w:rsidR="00A23DE9">
              <w:rPr>
                <w:rFonts w:ascii="Arial" w:hAnsi="Arial" w:cs="Arial"/>
                <w:sz w:val="24"/>
              </w:rPr>
              <w:t>__</w:t>
            </w:r>
            <w:r w:rsidRPr="00F43BA0">
              <w:rPr>
                <w:rFonts w:ascii="Arial" w:hAnsi="Arial" w:cs="Arial"/>
                <w:sz w:val="24"/>
              </w:rPr>
              <w:t>____________</w:t>
            </w: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___________________</w:t>
            </w:r>
            <w:r w:rsidR="00A23DE9">
              <w:rPr>
                <w:rFonts w:ascii="Arial" w:hAnsi="Arial" w:cs="Arial"/>
                <w:sz w:val="24"/>
              </w:rPr>
              <w:t>___</w:t>
            </w:r>
            <w:r w:rsidRPr="00F43BA0">
              <w:rPr>
                <w:rFonts w:ascii="Arial" w:hAnsi="Arial" w:cs="Arial"/>
                <w:sz w:val="24"/>
              </w:rPr>
              <w:t>__________________</w:t>
            </w:r>
          </w:p>
          <w:p w:rsidR="00E8431A" w:rsidRPr="00F43BA0" w:rsidRDefault="00E8431A" w:rsidP="00C34679">
            <w:pPr>
              <w:pStyle w:val="a6"/>
              <w:jc w:val="right"/>
              <w:rPr>
                <w:rFonts w:ascii="Arial" w:hAnsi="Arial" w:cs="Arial"/>
                <w:sz w:val="24"/>
              </w:rPr>
            </w:pPr>
            <w:r w:rsidRPr="00F43BA0">
              <w:rPr>
                <w:rFonts w:ascii="Arial" w:hAnsi="Arial" w:cs="Arial"/>
                <w:sz w:val="24"/>
              </w:rPr>
              <w:t xml:space="preserve">                                                         контактный телефон_________</w:t>
            </w:r>
            <w:r w:rsidR="00A23DE9">
              <w:rPr>
                <w:rFonts w:ascii="Arial" w:hAnsi="Arial" w:cs="Arial"/>
                <w:sz w:val="24"/>
              </w:rPr>
              <w:t>____</w:t>
            </w:r>
            <w:r w:rsidRPr="00F43BA0">
              <w:rPr>
                <w:rFonts w:ascii="Arial" w:hAnsi="Arial" w:cs="Arial"/>
                <w:sz w:val="24"/>
              </w:rPr>
              <w:t xml:space="preserve">__________ </w:t>
            </w:r>
          </w:p>
        </w:tc>
      </w:tr>
    </w:tbl>
    <w:p w:rsidR="00E8431A" w:rsidRPr="00F43BA0" w:rsidRDefault="00E8431A" w:rsidP="001C3A46">
      <w:pPr>
        <w:pStyle w:val="a6"/>
        <w:jc w:val="both"/>
        <w:rPr>
          <w:rFonts w:ascii="Arial" w:hAnsi="Arial" w:cs="Arial"/>
          <w:sz w:val="24"/>
        </w:rPr>
      </w:pPr>
      <w:r w:rsidRPr="00F43BA0">
        <w:rPr>
          <w:rFonts w:ascii="Arial" w:hAnsi="Arial" w:cs="Arial"/>
          <w:sz w:val="24"/>
        </w:rPr>
        <w:t>  </w:t>
      </w:r>
    </w:p>
    <w:p w:rsidR="00E8431A" w:rsidRPr="00F43BA0" w:rsidRDefault="00E8431A" w:rsidP="001C3A46">
      <w:pPr>
        <w:pStyle w:val="a6"/>
        <w:jc w:val="both"/>
        <w:rPr>
          <w:rFonts w:ascii="Arial" w:hAnsi="Arial" w:cs="Arial"/>
          <w:sz w:val="24"/>
        </w:rPr>
      </w:pPr>
    </w:p>
    <w:p w:rsidR="00E8431A" w:rsidRPr="00F43BA0" w:rsidRDefault="00E8431A" w:rsidP="001C3A46">
      <w:pPr>
        <w:pStyle w:val="a6"/>
        <w:jc w:val="center"/>
        <w:rPr>
          <w:rFonts w:ascii="Arial" w:hAnsi="Arial" w:cs="Arial"/>
          <w:sz w:val="24"/>
        </w:rPr>
      </w:pPr>
      <w:r w:rsidRPr="00F43BA0">
        <w:rPr>
          <w:rFonts w:ascii="Arial" w:hAnsi="Arial" w:cs="Arial"/>
          <w:sz w:val="24"/>
        </w:rPr>
        <w:t>ЗАЯВЛЕНИЕ</w:t>
      </w:r>
    </w:p>
    <w:p w:rsidR="00E8431A" w:rsidRPr="00F43BA0" w:rsidRDefault="00E8431A" w:rsidP="001C3A46">
      <w:pPr>
        <w:pStyle w:val="a6"/>
        <w:jc w:val="both"/>
        <w:rPr>
          <w:rFonts w:ascii="Arial" w:hAnsi="Arial" w:cs="Arial"/>
          <w:sz w:val="24"/>
        </w:rPr>
      </w:pPr>
      <w:r w:rsidRPr="00F43BA0">
        <w:rPr>
          <w:rFonts w:ascii="Arial" w:hAnsi="Arial" w:cs="Arial"/>
          <w:sz w:val="24"/>
        </w:rPr>
        <w:lastRenderedPageBreak/>
        <w:t> </w:t>
      </w:r>
    </w:p>
    <w:p w:rsidR="00E8431A" w:rsidRPr="00F43BA0" w:rsidRDefault="00E8431A" w:rsidP="001C3A46">
      <w:pPr>
        <w:pStyle w:val="a6"/>
        <w:jc w:val="both"/>
        <w:rPr>
          <w:rFonts w:ascii="Arial" w:hAnsi="Arial" w:cs="Arial"/>
          <w:sz w:val="24"/>
        </w:rPr>
      </w:pPr>
      <w:r w:rsidRPr="00F43BA0">
        <w:rPr>
          <w:rFonts w:ascii="Arial" w:hAnsi="Arial" w:cs="Arial"/>
          <w:sz w:val="24"/>
        </w:rPr>
        <w:t>            Прошу Вас выдать справку о печном отоплении. </w:t>
      </w:r>
    </w:p>
    <w:p w:rsidR="00E8431A" w:rsidRPr="00F43BA0" w:rsidRDefault="00E8431A" w:rsidP="001C3A46">
      <w:pPr>
        <w:pStyle w:val="a6"/>
        <w:jc w:val="both"/>
        <w:rPr>
          <w:rFonts w:ascii="Arial" w:hAnsi="Arial" w:cs="Arial"/>
          <w:sz w:val="24"/>
        </w:rPr>
      </w:pPr>
    </w:p>
    <w:p w:rsidR="00E8431A" w:rsidRPr="00F43BA0" w:rsidRDefault="00E8431A" w:rsidP="001C3A46">
      <w:pPr>
        <w:pStyle w:val="a6"/>
        <w:jc w:val="both"/>
        <w:rPr>
          <w:rFonts w:ascii="Arial" w:hAnsi="Arial" w:cs="Arial"/>
          <w:sz w:val="24"/>
        </w:rPr>
      </w:pPr>
    </w:p>
    <w:p w:rsidR="00E8431A" w:rsidRPr="00F43BA0" w:rsidRDefault="00E8431A" w:rsidP="001C3A46">
      <w:pPr>
        <w:pStyle w:val="a6"/>
        <w:jc w:val="both"/>
        <w:rPr>
          <w:rFonts w:ascii="Arial" w:hAnsi="Arial" w:cs="Arial"/>
          <w:sz w:val="24"/>
        </w:rPr>
      </w:pPr>
    </w:p>
    <w:p w:rsidR="00E8431A" w:rsidRPr="00F43BA0" w:rsidRDefault="00E8431A" w:rsidP="00D97E71">
      <w:pPr>
        <w:pStyle w:val="a6"/>
        <w:jc w:val="both"/>
        <w:rPr>
          <w:rFonts w:ascii="Arial" w:hAnsi="Arial" w:cs="Arial"/>
          <w:sz w:val="24"/>
        </w:rPr>
      </w:pPr>
      <w:r w:rsidRPr="00F43BA0">
        <w:rPr>
          <w:rFonts w:ascii="Arial" w:hAnsi="Arial" w:cs="Arial"/>
          <w:sz w:val="24"/>
        </w:rPr>
        <w:t xml:space="preserve">Наименование юридического лица_________________________                   </w:t>
      </w:r>
    </w:p>
    <w:p w:rsidR="00E8431A" w:rsidRPr="00F43BA0" w:rsidRDefault="00E8431A" w:rsidP="001C3A46">
      <w:pPr>
        <w:pStyle w:val="a6"/>
        <w:jc w:val="both"/>
        <w:rPr>
          <w:rFonts w:ascii="Arial" w:hAnsi="Arial" w:cs="Arial"/>
          <w:sz w:val="24"/>
        </w:rPr>
      </w:pPr>
      <w:r w:rsidRPr="00F43BA0">
        <w:rPr>
          <w:rFonts w:ascii="Arial" w:hAnsi="Arial" w:cs="Arial"/>
          <w:sz w:val="24"/>
        </w:rPr>
        <w:t> (Ф.И.О. руководителя)___________</w:t>
      </w:r>
      <w:r w:rsidR="00D07FFC">
        <w:rPr>
          <w:rFonts w:ascii="Arial" w:hAnsi="Arial" w:cs="Arial"/>
          <w:sz w:val="24"/>
        </w:rPr>
        <w:t>________________</w:t>
      </w:r>
      <w:r w:rsidRPr="00F43BA0">
        <w:rPr>
          <w:rFonts w:ascii="Arial" w:hAnsi="Arial" w:cs="Arial"/>
          <w:sz w:val="24"/>
        </w:rPr>
        <w:t>_________</w:t>
      </w:r>
    </w:p>
    <w:p w:rsidR="00E8431A" w:rsidRPr="00F43BA0" w:rsidRDefault="00E8431A" w:rsidP="001C3A46">
      <w:pPr>
        <w:pStyle w:val="a6"/>
        <w:jc w:val="both"/>
        <w:rPr>
          <w:rFonts w:ascii="Arial" w:hAnsi="Arial" w:cs="Arial"/>
          <w:sz w:val="24"/>
        </w:rPr>
      </w:pPr>
      <w:r w:rsidRPr="00F43BA0">
        <w:rPr>
          <w:rFonts w:ascii="Arial" w:hAnsi="Arial" w:cs="Arial"/>
          <w:sz w:val="24"/>
        </w:rPr>
        <w:t> дата</w:t>
      </w:r>
    </w:p>
    <w:p w:rsidR="00E8431A" w:rsidRPr="00F43BA0" w:rsidRDefault="00E8431A" w:rsidP="001C3A46">
      <w:pPr>
        <w:pStyle w:val="a6"/>
        <w:jc w:val="both"/>
        <w:rPr>
          <w:rFonts w:ascii="Arial" w:hAnsi="Arial" w:cs="Arial"/>
          <w:sz w:val="24"/>
        </w:rPr>
      </w:pPr>
      <w:r w:rsidRPr="00F43BA0">
        <w:rPr>
          <w:rFonts w:ascii="Arial" w:hAnsi="Arial" w:cs="Arial"/>
          <w:sz w:val="24"/>
        </w:rPr>
        <w:t>(Ф.И.О. гражданина)__________</w:t>
      </w:r>
      <w:r w:rsidR="00D07FFC">
        <w:rPr>
          <w:rFonts w:ascii="Arial" w:hAnsi="Arial" w:cs="Arial"/>
          <w:sz w:val="24"/>
        </w:rPr>
        <w:t>________________</w:t>
      </w:r>
      <w:r w:rsidRPr="00F43BA0">
        <w:rPr>
          <w:rFonts w:ascii="Arial" w:hAnsi="Arial" w:cs="Arial"/>
          <w:sz w:val="24"/>
        </w:rPr>
        <w:t>____________</w:t>
      </w:r>
    </w:p>
    <w:p w:rsidR="00D07FFC" w:rsidRDefault="00E8431A" w:rsidP="001C3A46">
      <w:pPr>
        <w:pStyle w:val="a6"/>
        <w:jc w:val="both"/>
        <w:rPr>
          <w:rFonts w:ascii="Arial" w:hAnsi="Arial" w:cs="Arial"/>
          <w:sz w:val="24"/>
        </w:rPr>
      </w:pPr>
      <w:r w:rsidRPr="00F43BA0">
        <w:rPr>
          <w:rFonts w:ascii="Arial" w:hAnsi="Arial" w:cs="Arial"/>
          <w:sz w:val="24"/>
        </w:rPr>
        <w:t>дата  </w:t>
      </w:r>
    </w:p>
    <w:p w:rsidR="00D07FFC" w:rsidRDefault="00D07FFC" w:rsidP="001C3A46">
      <w:pPr>
        <w:pStyle w:val="a6"/>
        <w:jc w:val="both"/>
        <w:rPr>
          <w:rFonts w:ascii="Arial" w:hAnsi="Arial" w:cs="Arial"/>
          <w:sz w:val="24"/>
        </w:rPr>
      </w:pPr>
    </w:p>
    <w:p w:rsidR="00D07FFC" w:rsidRDefault="00D07FFC" w:rsidP="001C3A46">
      <w:pPr>
        <w:pStyle w:val="a6"/>
        <w:jc w:val="both"/>
        <w:rPr>
          <w:rFonts w:ascii="Arial" w:hAnsi="Arial" w:cs="Arial"/>
          <w:sz w:val="24"/>
        </w:rPr>
      </w:pPr>
    </w:p>
    <w:p w:rsidR="00E8431A" w:rsidRPr="00F43BA0" w:rsidRDefault="00E8431A" w:rsidP="001C3A46">
      <w:pPr>
        <w:pStyle w:val="a6"/>
        <w:jc w:val="both"/>
        <w:rPr>
          <w:rFonts w:ascii="Arial" w:hAnsi="Arial" w:cs="Arial"/>
          <w:sz w:val="24"/>
        </w:rPr>
      </w:pPr>
      <w:r w:rsidRPr="00F43BA0">
        <w:rPr>
          <w:rFonts w:ascii="Arial" w:hAnsi="Arial" w:cs="Arial"/>
          <w:sz w:val="24"/>
        </w:rPr>
        <w:t>  </w:t>
      </w:r>
    </w:p>
    <w:p w:rsidR="00D07FFC" w:rsidRPr="00F43BA0" w:rsidRDefault="00D07FFC" w:rsidP="00D07FFC">
      <w:pPr>
        <w:ind w:firstLine="540"/>
        <w:rPr>
          <w:rFonts w:ascii="Arial" w:hAnsi="Arial" w:cs="Arial"/>
          <w:sz w:val="24"/>
        </w:rPr>
      </w:pPr>
      <w:r w:rsidRPr="00F43BA0">
        <w:rPr>
          <w:rFonts w:ascii="Arial" w:hAnsi="Arial" w:cs="Arial"/>
          <w:sz w:val="24"/>
        </w:rPr>
        <w:t>ПРИЛОЖЕНИЕ  № 2</w:t>
      </w:r>
    </w:p>
    <w:p w:rsidR="00D07FFC" w:rsidRPr="00F43BA0" w:rsidRDefault="00D07FFC" w:rsidP="00D07FFC">
      <w:pPr>
        <w:ind w:firstLine="540"/>
        <w:rPr>
          <w:rFonts w:ascii="Arial" w:hAnsi="Arial" w:cs="Arial"/>
          <w:sz w:val="24"/>
        </w:rPr>
      </w:pPr>
      <w:r w:rsidRPr="00F43BA0">
        <w:rPr>
          <w:rFonts w:ascii="Arial" w:hAnsi="Arial" w:cs="Arial"/>
          <w:sz w:val="24"/>
        </w:rPr>
        <w:t>к административному регламенту</w:t>
      </w:r>
    </w:p>
    <w:p w:rsidR="00D07FFC" w:rsidRPr="00F43BA0" w:rsidRDefault="00D07FFC" w:rsidP="00D07FFC">
      <w:pPr>
        <w:ind w:firstLine="540"/>
        <w:rPr>
          <w:rFonts w:ascii="Arial" w:hAnsi="Arial" w:cs="Arial"/>
          <w:sz w:val="24"/>
        </w:rPr>
      </w:pPr>
      <w:r w:rsidRPr="00F43BA0">
        <w:rPr>
          <w:rFonts w:ascii="Arial" w:hAnsi="Arial" w:cs="Arial"/>
          <w:sz w:val="24"/>
        </w:rPr>
        <w:t>по предоставлению муниципальной услуги:</w:t>
      </w:r>
    </w:p>
    <w:p w:rsidR="00D07FFC" w:rsidRPr="00F43BA0" w:rsidRDefault="00D07FFC" w:rsidP="00D07FFC">
      <w:pPr>
        <w:spacing w:line="200" w:lineRule="atLeast"/>
        <w:rPr>
          <w:rFonts w:ascii="Arial" w:hAnsi="Arial" w:cs="Arial"/>
          <w:color w:val="000000"/>
          <w:sz w:val="24"/>
        </w:rPr>
      </w:pPr>
      <w:r>
        <w:rPr>
          <w:rFonts w:ascii="Arial" w:hAnsi="Arial" w:cs="Arial"/>
          <w:sz w:val="24"/>
        </w:rPr>
        <w:t xml:space="preserve">        </w:t>
      </w:r>
      <w:r w:rsidRPr="00F43BA0">
        <w:rPr>
          <w:rFonts w:ascii="Arial" w:hAnsi="Arial" w:cs="Arial"/>
          <w:sz w:val="24"/>
        </w:rPr>
        <w:t>«Выдача справки о печном отоплении»</w:t>
      </w:r>
    </w:p>
    <w:p w:rsidR="00E8431A" w:rsidRPr="00F43BA0" w:rsidRDefault="00E8431A" w:rsidP="001C3A46">
      <w:pPr>
        <w:tabs>
          <w:tab w:val="left" w:pos="360"/>
        </w:tabs>
        <w:jc w:val="both"/>
        <w:rPr>
          <w:rFonts w:ascii="Arial" w:hAnsi="Arial" w:cs="Arial"/>
          <w:sz w:val="24"/>
          <w:lang w:eastAsia="ar-SA"/>
        </w:rPr>
      </w:pPr>
    </w:p>
    <w:p w:rsidR="00E8431A" w:rsidRPr="00F43BA0" w:rsidRDefault="00E8431A" w:rsidP="001C3A46">
      <w:pPr>
        <w:tabs>
          <w:tab w:val="left" w:pos="360"/>
        </w:tabs>
        <w:jc w:val="both"/>
        <w:rPr>
          <w:rFonts w:ascii="Arial" w:hAnsi="Arial" w:cs="Arial"/>
          <w:sz w:val="24"/>
          <w:lang w:eastAsia="ar-SA"/>
        </w:rPr>
      </w:pPr>
    </w:p>
    <w:tbl>
      <w:tblPr>
        <w:tblW w:w="6648" w:type="dxa"/>
        <w:tblInd w:w="3227" w:type="dxa"/>
        <w:tblLayout w:type="fixed"/>
        <w:tblLook w:val="00A0" w:firstRow="1" w:lastRow="0" w:firstColumn="1" w:lastColumn="0" w:noHBand="0" w:noVBand="0"/>
      </w:tblPr>
      <w:tblGrid>
        <w:gridCol w:w="6648"/>
      </w:tblGrid>
      <w:tr w:rsidR="00E8431A" w:rsidRPr="00F43BA0" w:rsidTr="001F059D">
        <w:tc>
          <w:tcPr>
            <w:tcW w:w="6648" w:type="dxa"/>
          </w:tcPr>
          <w:p w:rsidR="00E8431A" w:rsidRPr="00F43BA0" w:rsidRDefault="00E8431A" w:rsidP="005C0638">
            <w:pPr>
              <w:spacing w:line="200" w:lineRule="atLeast"/>
              <w:ind w:firstLine="720"/>
              <w:jc w:val="right"/>
              <w:rPr>
                <w:rFonts w:ascii="Arial" w:hAnsi="Arial" w:cs="Arial"/>
                <w:color w:val="000000"/>
                <w:sz w:val="24"/>
              </w:rPr>
            </w:pPr>
            <w:r w:rsidRPr="00F43BA0">
              <w:rPr>
                <w:rFonts w:ascii="Arial" w:hAnsi="Arial" w:cs="Arial"/>
                <w:color w:val="000000"/>
                <w:sz w:val="24"/>
              </w:rPr>
              <w:t>Ф.И.О., адрес заявителя: _____</w:t>
            </w:r>
            <w:r w:rsidR="00D07FFC">
              <w:rPr>
                <w:rFonts w:ascii="Arial" w:hAnsi="Arial" w:cs="Arial"/>
                <w:color w:val="000000"/>
                <w:sz w:val="24"/>
              </w:rPr>
              <w:t>___________________</w:t>
            </w:r>
            <w:r w:rsidRPr="00F43BA0">
              <w:rPr>
                <w:rFonts w:ascii="Arial" w:hAnsi="Arial" w:cs="Arial"/>
                <w:color w:val="000000"/>
                <w:sz w:val="24"/>
              </w:rPr>
              <w:t>__________________</w:t>
            </w:r>
          </w:p>
          <w:p w:rsidR="00E8431A" w:rsidRPr="00F43BA0" w:rsidRDefault="00E8431A" w:rsidP="005C0638">
            <w:pPr>
              <w:spacing w:line="200" w:lineRule="atLeast"/>
              <w:ind w:firstLine="720"/>
              <w:jc w:val="right"/>
              <w:rPr>
                <w:rFonts w:ascii="Arial" w:hAnsi="Arial" w:cs="Arial"/>
                <w:color w:val="000000"/>
                <w:sz w:val="24"/>
              </w:rPr>
            </w:pPr>
            <w:r w:rsidRPr="00F43BA0">
              <w:rPr>
                <w:rFonts w:ascii="Arial" w:hAnsi="Arial" w:cs="Arial"/>
                <w:color w:val="000000"/>
                <w:sz w:val="24"/>
              </w:rPr>
              <w:t>____________</w:t>
            </w:r>
            <w:r w:rsidR="00D07FFC">
              <w:rPr>
                <w:rFonts w:ascii="Arial" w:hAnsi="Arial" w:cs="Arial"/>
                <w:color w:val="000000"/>
                <w:sz w:val="24"/>
              </w:rPr>
              <w:t>______________________________</w:t>
            </w:r>
          </w:p>
          <w:p w:rsidR="00E8431A" w:rsidRPr="00F43BA0" w:rsidRDefault="00E8431A" w:rsidP="005C0638">
            <w:pPr>
              <w:spacing w:line="200" w:lineRule="atLeast"/>
              <w:ind w:firstLine="720"/>
              <w:jc w:val="right"/>
              <w:rPr>
                <w:rFonts w:ascii="Arial" w:hAnsi="Arial" w:cs="Arial"/>
                <w:color w:val="000000"/>
                <w:sz w:val="24"/>
              </w:rPr>
            </w:pPr>
          </w:p>
        </w:tc>
      </w:tr>
    </w:tbl>
    <w:p w:rsidR="00E8431A" w:rsidRPr="00F43BA0" w:rsidRDefault="00E8431A" w:rsidP="00CB25AF">
      <w:pPr>
        <w:spacing w:line="200" w:lineRule="atLeast"/>
        <w:ind w:firstLine="720"/>
        <w:jc w:val="center"/>
        <w:rPr>
          <w:rFonts w:ascii="Arial" w:hAnsi="Arial" w:cs="Arial"/>
          <w:bCs/>
          <w:color w:val="000000"/>
          <w:sz w:val="24"/>
        </w:rPr>
      </w:pPr>
      <w:r w:rsidRPr="00F43BA0">
        <w:rPr>
          <w:rFonts w:ascii="Arial" w:hAnsi="Arial" w:cs="Arial"/>
          <w:bCs/>
          <w:color w:val="000000"/>
          <w:sz w:val="24"/>
        </w:rPr>
        <w:t xml:space="preserve">УВЕДОМЛЕНИЕ ОБ ОТКАЗЕ В ВЫДАЧЕ СПРАВКИ </w:t>
      </w:r>
    </w:p>
    <w:p w:rsidR="00E8431A" w:rsidRPr="00F43BA0" w:rsidRDefault="00E8431A" w:rsidP="00CB25AF">
      <w:pPr>
        <w:spacing w:line="200" w:lineRule="atLeast"/>
        <w:ind w:firstLine="720"/>
        <w:jc w:val="center"/>
        <w:rPr>
          <w:rFonts w:ascii="Arial" w:hAnsi="Arial" w:cs="Arial"/>
          <w:b/>
          <w:bCs/>
          <w:color w:val="000000"/>
          <w:sz w:val="24"/>
        </w:rPr>
      </w:pPr>
      <w:r w:rsidRPr="00F43BA0">
        <w:rPr>
          <w:rFonts w:ascii="Arial" w:hAnsi="Arial" w:cs="Arial"/>
          <w:bCs/>
          <w:color w:val="000000"/>
          <w:sz w:val="24"/>
        </w:rPr>
        <w:t>О ПЕЧНОМ ОТОПЛЕНИИ</w:t>
      </w:r>
    </w:p>
    <w:p w:rsidR="00E8431A" w:rsidRPr="00F43BA0" w:rsidRDefault="00E8431A" w:rsidP="00CB25AF">
      <w:pPr>
        <w:spacing w:line="200" w:lineRule="atLeast"/>
        <w:ind w:firstLine="720"/>
        <w:jc w:val="center"/>
        <w:rPr>
          <w:rFonts w:ascii="Arial" w:hAnsi="Arial" w:cs="Arial"/>
          <w:b/>
          <w:bCs/>
          <w:color w:val="000000"/>
          <w:sz w:val="24"/>
        </w:rPr>
      </w:pPr>
    </w:p>
    <w:p w:rsidR="00E8431A" w:rsidRPr="00F43BA0" w:rsidRDefault="00E8431A" w:rsidP="00CB25AF">
      <w:pPr>
        <w:spacing w:line="200" w:lineRule="atLeast"/>
        <w:ind w:firstLine="720"/>
        <w:jc w:val="center"/>
        <w:rPr>
          <w:rFonts w:ascii="Arial" w:hAnsi="Arial" w:cs="Arial"/>
          <w:b/>
          <w:bCs/>
          <w:color w:val="000000"/>
          <w:sz w:val="24"/>
        </w:rPr>
      </w:pPr>
    </w:p>
    <w:p w:rsidR="00E8431A" w:rsidRPr="00F43BA0" w:rsidRDefault="00E8431A" w:rsidP="00CB25AF">
      <w:pPr>
        <w:pStyle w:val="a6"/>
        <w:rPr>
          <w:rFonts w:ascii="Arial" w:hAnsi="Arial" w:cs="Arial"/>
          <w:sz w:val="24"/>
        </w:rPr>
      </w:pPr>
      <w:r w:rsidRPr="00F43BA0">
        <w:rPr>
          <w:rFonts w:ascii="Arial" w:hAnsi="Arial" w:cs="Arial"/>
          <w:sz w:val="24"/>
        </w:rPr>
        <w:tab/>
        <w:t>Уважаемый заявитель (Ф.И.О.) выдать справку о печном отоплении  не представляется возможным по следующей причине:</w:t>
      </w:r>
    </w:p>
    <w:p w:rsidR="00E8431A" w:rsidRPr="00F43BA0" w:rsidRDefault="00E8431A" w:rsidP="00CB25AF">
      <w:pPr>
        <w:pStyle w:val="a6"/>
        <w:rPr>
          <w:rFonts w:ascii="Arial" w:hAnsi="Arial" w:cs="Arial"/>
          <w:sz w:val="24"/>
        </w:rPr>
      </w:pPr>
      <w:r w:rsidRPr="00F43BA0">
        <w:rPr>
          <w:rFonts w:ascii="Arial" w:hAnsi="Arial" w:cs="Arial"/>
          <w:sz w:val="24"/>
        </w:rPr>
        <w:t>__________________________________________________________________</w:t>
      </w:r>
    </w:p>
    <w:p w:rsidR="00E8431A" w:rsidRPr="00F43BA0" w:rsidRDefault="00E8431A" w:rsidP="00CB25AF">
      <w:pPr>
        <w:spacing w:line="200" w:lineRule="atLeast"/>
        <w:rPr>
          <w:rFonts w:ascii="Arial" w:hAnsi="Arial" w:cs="Arial"/>
          <w:color w:val="000000"/>
          <w:sz w:val="24"/>
        </w:rPr>
      </w:pPr>
      <w:r w:rsidRPr="00F43BA0">
        <w:rPr>
          <w:rFonts w:ascii="Arial" w:hAnsi="Arial" w:cs="Arial"/>
          <w:color w:val="000000"/>
          <w:sz w:val="24"/>
        </w:rPr>
        <w:t xml:space="preserve">                                   (причина отказа в предоставлении справки)</w:t>
      </w:r>
    </w:p>
    <w:p w:rsidR="00E8431A" w:rsidRPr="00F43BA0" w:rsidRDefault="00E8431A" w:rsidP="00CB25AF">
      <w:pPr>
        <w:spacing w:line="200" w:lineRule="atLeast"/>
        <w:rPr>
          <w:rFonts w:ascii="Arial" w:hAnsi="Arial" w:cs="Arial"/>
          <w:color w:val="000000"/>
          <w:sz w:val="24"/>
        </w:rPr>
      </w:pPr>
    </w:p>
    <w:p w:rsidR="00E8431A" w:rsidRPr="00F43BA0" w:rsidRDefault="00E8431A" w:rsidP="00CB25AF">
      <w:pPr>
        <w:spacing w:line="200" w:lineRule="atLeast"/>
        <w:rPr>
          <w:rFonts w:ascii="Arial" w:hAnsi="Arial" w:cs="Arial"/>
          <w:color w:val="000000"/>
          <w:sz w:val="24"/>
        </w:rPr>
      </w:pPr>
    </w:p>
    <w:p w:rsidR="00E8431A" w:rsidRPr="00F43BA0" w:rsidRDefault="00E8431A" w:rsidP="00CB25AF">
      <w:pPr>
        <w:rPr>
          <w:rFonts w:ascii="Arial" w:hAnsi="Arial" w:cs="Arial"/>
          <w:sz w:val="24"/>
        </w:rPr>
      </w:pPr>
    </w:p>
    <w:p w:rsidR="00E8431A" w:rsidRPr="00F43BA0" w:rsidRDefault="00E8431A" w:rsidP="00CB25AF">
      <w:pPr>
        <w:rPr>
          <w:rFonts w:ascii="Arial" w:hAnsi="Arial" w:cs="Arial"/>
          <w:sz w:val="24"/>
        </w:rPr>
      </w:pPr>
      <w:r w:rsidRPr="00F43BA0">
        <w:rPr>
          <w:rFonts w:ascii="Arial" w:hAnsi="Arial" w:cs="Arial"/>
          <w:sz w:val="24"/>
        </w:rPr>
        <w:t>Глава</w:t>
      </w:r>
    </w:p>
    <w:p w:rsidR="00E8431A" w:rsidRPr="00F43BA0" w:rsidRDefault="00A9737A" w:rsidP="00CB25AF">
      <w:pPr>
        <w:rPr>
          <w:rFonts w:ascii="Arial" w:hAnsi="Arial" w:cs="Arial"/>
          <w:sz w:val="24"/>
        </w:rPr>
      </w:pPr>
      <w:r w:rsidRPr="00F43BA0">
        <w:rPr>
          <w:rFonts w:ascii="Arial" w:hAnsi="Arial" w:cs="Arial"/>
          <w:sz w:val="24"/>
        </w:rPr>
        <w:t>Октябрьского</w:t>
      </w:r>
      <w:r w:rsidR="00E8431A" w:rsidRPr="00F43BA0">
        <w:rPr>
          <w:rFonts w:ascii="Arial" w:hAnsi="Arial" w:cs="Arial"/>
          <w:sz w:val="24"/>
        </w:rPr>
        <w:t xml:space="preserve"> сельского поселения </w:t>
      </w:r>
    </w:p>
    <w:p w:rsidR="00D07FFC" w:rsidRDefault="00E8431A" w:rsidP="00D07FFC">
      <w:pPr>
        <w:rPr>
          <w:rFonts w:ascii="Arial" w:hAnsi="Arial" w:cs="Arial"/>
          <w:sz w:val="24"/>
        </w:rPr>
      </w:pPr>
      <w:r w:rsidRPr="00F43BA0">
        <w:rPr>
          <w:rFonts w:ascii="Arial" w:hAnsi="Arial" w:cs="Arial"/>
          <w:sz w:val="24"/>
        </w:rPr>
        <w:t xml:space="preserve">Туапсинского района                                    </w:t>
      </w:r>
      <w:r w:rsidR="00D07FFC">
        <w:rPr>
          <w:rFonts w:ascii="Arial" w:hAnsi="Arial" w:cs="Arial"/>
          <w:sz w:val="24"/>
        </w:rPr>
        <w:t xml:space="preserve">   </w:t>
      </w:r>
      <w:r w:rsidRPr="00F43BA0">
        <w:rPr>
          <w:rFonts w:ascii="Arial" w:hAnsi="Arial" w:cs="Arial"/>
          <w:sz w:val="24"/>
        </w:rPr>
        <w:t xml:space="preserve"> подпись        </w:t>
      </w:r>
      <w:r w:rsidR="00D07FFC">
        <w:rPr>
          <w:rFonts w:ascii="Arial" w:hAnsi="Arial" w:cs="Arial"/>
          <w:sz w:val="24"/>
        </w:rPr>
        <w:t xml:space="preserve">                      </w:t>
      </w:r>
      <w:r w:rsidRPr="00F43BA0">
        <w:rPr>
          <w:rFonts w:ascii="Arial" w:hAnsi="Arial" w:cs="Arial"/>
          <w:sz w:val="24"/>
        </w:rPr>
        <w:t xml:space="preserve">              </w:t>
      </w:r>
      <w:r w:rsidR="00D07FFC">
        <w:rPr>
          <w:rFonts w:ascii="Arial" w:hAnsi="Arial" w:cs="Arial"/>
          <w:sz w:val="24"/>
        </w:rPr>
        <w:t>Ф.И.О.</w:t>
      </w:r>
    </w:p>
    <w:p w:rsidR="008227B3" w:rsidRDefault="008227B3" w:rsidP="00D07FFC">
      <w:pPr>
        <w:rPr>
          <w:rFonts w:ascii="Arial" w:hAnsi="Arial" w:cs="Arial"/>
          <w:sz w:val="24"/>
        </w:rPr>
      </w:pPr>
    </w:p>
    <w:p w:rsidR="008227B3" w:rsidRDefault="008227B3" w:rsidP="00D07FFC">
      <w:pPr>
        <w:rPr>
          <w:rFonts w:ascii="Arial" w:hAnsi="Arial" w:cs="Arial"/>
          <w:sz w:val="24"/>
        </w:rPr>
      </w:pPr>
    </w:p>
    <w:p w:rsidR="008227B3" w:rsidRDefault="008227B3" w:rsidP="00D07FFC">
      <w:pPr>
        <w:rPr>
          <w:rFonts w:ascii="Arial" w:hAnsi="Arial" w:cs="Arial"/>
          <w:sz w:val="24"/>
        </w:rPr>
      </w:pPr>
    </w:p>
    <w:p w:rsidR="00D07FFC" w:rsidRPr="00F43BA0" w:rsidRDefault="00D07FFC" w:rsidP="00D07FFC">
      <w:pPr>
        <w:rPr>
          <w:rFonts w:ascii="Arial" w:hAnsi="Arial" w:cs="Arial"/>
          <w:sz w:val="24"/>
        </w:rPr>
      </w:pPr>
      <w:r>
        <w:rPr>
          <w:rFonts w:ascii="Arial" w:hAnsi="Arial" w:cs="Arial"/>
          <w:sz w:val="24"/>
        </w:rPr>
        <w:t xml:space="preserve">        </w:t>
      </w:r>
      <w:r w:rsidRPr="00F43BA0">
        <w:rPr>
          <w:rFonts w:ascii="Arial" w:hAnsi="Arial" w:cs="Arial"/>
          <w:sz w:val="24"/>
        </w:rPr>
        <w:t>ПРИЛОЖЕНИЕ № 3</w:t>
      </w:r>
    </w:p>
    <w:p w:rsidR="00D07FFC" w:rsidRPr="00F43BA0" w:rsidRDefault="00D07FFC" w:rsidP="00D07FFC">
      <w:pPr>
        <w:ind w:firstLine="540"/>
        <w:jc w:val="both"/>
        <w:rPr>
          <w:rFonts w:ascii="Arial" w:hAnsi="Arial" w:cs="Arial"/>
          <w:sz w:val="24"/>
        </w:rPr>
      </w:pPr>
      <w:r w:rsidRPr="00F43BA0">
        <w:rPr>
          <w:rFonts w:ascii="Arial" w:hAnsi="Arial" w:cs="Arial"/>
          <w:sz w:val="24"/>
        </w:rPr>
        <w:t>к административному регламенту</w:t>
      </w:r>
    </w:p>
    <w:p w:rsidR="00D07FFC" w:rsidRPr="00F43BA0" w:rsidRDefault="00D07FFC" w:rsidP="00D07FFC">
      <w:pPr>
        <w:ind w:firstLine="540"/>
        <w:jc w:val="both"/>
        <w:rPr>
          <w:rFonts w:ascii="Arial" w:hAnsi="Arial" w:cs="Arial"/>
          <w:sz w:val="24"/>
        </w:rPr>
      </w:pPr>
      <w:r w:rsidRPr="00F43BA0">
        <w:rPr>
          <w:rFonts w:ascii="Arial" w:hAnsi="Arial" w:cs="Arial"/>
          <w:sz w:val="24"/>
        </w:rPr>
        <w:t>по предоставлению муниципальной услуги:</w:t>
      </w:r>
    </w:p>
    <w:p w:rsidR="00D07FFC" w:rsidRPr="00F43BA0" w:rsidRDefault="00D07FFC" w:rsidP="00D07FFC">
      <w:pPr>
        <w:jc w:val="both"/>
        <w:rPr>
          <w:rFonts w:ascii="Arial" w:hAnsi="Arial" w:cs="Arial"/>
          <w:sz w:val="24"/>
        </w:rPr>
      </w:pPr>
      <w:r>
        <w:rPr>
          <w:rFonts w:ascii="Arial" w:hAnsi="Arial" w:cs="Arial"/>
          <w:sz w:val="24"/>
        </w:rPr>
        <w:t xml:space="preserve">        </w:t>
      </w:r>
      <w:r w:rsidRPr="00F43BA0">
        <w:rPr>
          <w:rFonts w:ascii="Arial" w:hAnsi="Arial" w:cs="Arial"/>
          <w:sz w:val="24"/>
        </w:rPr>
        <w:t>«Выдача справки о печном отоплении»</w:t>
      </w:r>
    </w:p>
    <w:p w:rsidR="00E8431A" w:rsidRPr="00F43BA0" w:rsidRDefault="00E8431A" w:rsidP="00CB25AF">
      <w:pPr>
        <w:rPr>
          <w:rFonts w:ascii="Arial" w:hAnsi="Arial" w:cs="Arial"/>
          <w:sz w:val="24"/>
        </w:rPr>
      </w:pPr>
      <w:r w:rsidRPr="00F43BA0">
        <w:rPr>
          <w:rFonts w:ascii="Arial" w:hAnsi="Arial" w:cs="Arial"/>
          <w:sz w:val="24"/>
        </w:rPr>
        <w:t xml:space="preserve">                                                            </w:t>
      </w:r>
    </w:p>
    <w:p w:rsidR="00891B75" w:rsidRPr="00F43BA0" w:rsidRDefault="00891B75" w:rsidP="0005434D">
      <w:pPr>
        <w:ind w:firstLine="708"/>
        <w:jc w:val="right"/>
        <w:rPr>
          <w:rFonts w:ascii="Arial" w:hAnsi="Arial" w:cs="Arial"/>
          <w:sz w:val="24"/>
        </w:rPr>
      </w:pPr>
    </w:p>
    <w:p w:rsidR="00E8431A" w:rsidRPr="00CD6CD3" w:rsidRDefault="00E8431A" w:rsidP="001C3A46">
      <w:pPr>
        <w:pStyle w:val="ConsPlusTitle"/>
        <w:widowControl/>
        <w:jc w:val="center"/>
        <w:outlineLvl w:val="0"/>
        <w:rPr>
          <w:rFonts w:ascii="Arial" w:hAnsi="Arial" w:cs="Arial"/>
          <w:sz w:val="24"/>
          <w:szCs w:val="24"/>
        </w:rPr>
      </w:pPr>
      <w:r w:rsidRPr="00CD6CD3">
        <w:rPr>
          <w:rFonts w:ascii="Arial" w:hAnsi="Arial" w:cs="Arial"/>
          <w:sz w:val="24"/>
          <w:szCs w:val="24"/>
        </w:rPr>
        <w:t xml:space="preserve">Блок-схема </w:t>
      </w:r>
    </w:p>
    <w:p w:rsidR="00E8431A" w:rsidRPr="00CD6CD3" w:rsidRDefault="00E8431A" w:rsidP="001F059D">
      <w:pPr>
        <w:pStyle w:val="ConsPlusTitle"/>
        <w:widowControl/>
        <w:jc w:val="center"/>
        <w:outlineLvl w:val="0"/>
        <w:rPr>
          <w:rFonts w:ascii="Arial" w:hAnsi="Arial" w:cs="Arial"/>
          <w:sz w:val="24"/>
          <w:szCs w:val="24"/>
        </w:rPr>
      </w:pPr>
      <w:r w:rsidRPr="00CD6CD3">
        <w:rPr>
          <w:rFonts w:ascii="Arial" w:hAnsi="Arial" w:cs="Arial"/>
          <w:sz w:val="24"/>
          <w:szCs w:val="24"/>
        </w:rPr>
        <w:t>последовательности действий, осуществляемых в ходе предоставления муниципальной услуги «Выдача справки о печном отоплении»</w:t>
      </w:r>
    </w:p>
    <w:p w:rsidR="00E8431A" w:rsidRPr="00F43BA0" w:rsidRDefault="00A41AA4" w:rsidP="001C3A46">
      <w:pPr>
        <w:pStyle w:val="HTML"/>
        <w:rPr>
          <w:rFonts w:ascii="Arial" w:hAnsi="Arial" w:cs="Arial"/>
          <w:sz w:val="24"/>
          <w:szCs w:val="24"/>
        </w:rPr>
      </w:pPr>
      <w:r>
        <w:rPr>
          <w:rFonts w:ascii="Arial" w:hAnsi="Arial" w:cs="Arial"/>
          <w:noProof/>
          <w:sz w:val="24"/>
          <w:szCs w:val="24"/>
        </w:rPr>
        <w:pict>
          <v:roundrect id="_x0000_s1026" style="position:absolute;margin-left:7.95pt;margin-top:14.65pt;width:444pt;height:64.5pt;z-index:251651072" arcsize="10923f">
            <v:textbox>
              <w:txbxContent>
                <w:p w:rsidR="00C350EC" w:rsidRPr="004B3710" w:rsidRDefault="00C350EC" w:rsidP="001C3A46">
                  <w:pPr>
                    <w:pStyle w:val="HTML"/>
                    <w:jc w:val="center"/>
                    <w:rPr>
                      <w:rFonts w:ascii="Arial" w:hAnsi="Arial" w:cs="Arial"/>
                      <w:sz w:val="24"/>
                      <w:szCs w:val="24"/>
                    </w:rPr>
                  </w:pPr>
                  <w:r w:rsidRPr="004B3710">
                    <w:rPr>
                      <w:rFonts w:ascii="Arial" w:hAnsi="Arial" w:cs="Arial"/>
                      <w:sz w:val="24"/>
                      <w:szCs w:val="24"/>
                    </w:rPr>
                    <w:t>Начало предоставления муниципальной услуги:</w:t>
                  </w:r>
                </w:p>
                <w:p w:rsidR="00C350EC" w:rsidRPr="004B3710" w:rsidRDefault="00C350EC" w:rsidP="001C3A46">
                  <w:pPr>
                    <w:pStyle w:val="HTML"/>
                    <w:jc w:val="center"/>
                    <w:rPr>
                      <w:rFonts w:ascii="Arial" w:hAnsi="Arial" w:cs="Arial"/>
                      <w:sz w:val="24"/>
                      <w:szCs w:val="24"/>
                    </w:rPr>
                  </w:pPr>
                  <w:r w:rsidRPr="004B3710">
                    <w:rPr>
                      <w:rFonts w:ascii="Arial" w:hAnsi="Arial" w:cs="Arial"/>
                      <w:sz w:val="24"/>
                      <w:szCs w:val="24"/>
                    </w:rPr>
                    <w:t>Заявитель обращается с заявлением лично или</w:t>
                  </w:r>
                </w:p>
                <w:p w:rsidR="00C350EC" w:rsidRPr="004B3710" w:rsidRDefault="00C350EC" w:rsidP="001C3A46">
                  <w:pPr>
                    <w:rPr>
                      <w:rFonts w:ascii="Arial" w:hAnsi="Arial" w:cs="Arial"/>
                      <w:sz w:val="24"/>
                    </w:rPr>
                  </w:pPr>
                  <w:r w:rsidRPr="004B3710">
                    <w:rPr>
                      <w:rFonts w:ascii="Arial" w:hAnsi="Arial" w:cs="Arial"/>
                      <w:sz w:val="24"/>
                    </w:rPr>
                    <w:t xml:space="preserve">                направляет его почтовым отправлением или электронной почтой</w:t>
                  </w:r>
                </w:p>
              </w:txbxContent>
            </v:textbox>
          </v:roundrect>
        </w:pict>
      </w: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4"/>
          <w:szCs w:val="24"/>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04.45pt;margin-top:-26.7pt;width:28.5pt;height:42pt;z-index:251652096"/>
        </w:pict>
      </w:r>
    </w:p>
    <w:p w:rsidR="00E8431A" w:rsidRPr="00F43BA0" w:rsidRDefault="00A41AA4" w:rsidP="001C3A46">
      <w:pPr>
        <w:pStyle w:val="HTML"/>
        <w:rPr>
          <w:rFonts w:ascii="Arial" w:hAnsi="Arial" w:cs="Arial"/>
          <w:sz w:val="24"/>
          <w:szCs w:val="24"/>
        </w:rPr>
      </w:pPr>
      <w:r>
        <w:rPr>
          <w:rFonts w:ascii="Arial" w:hAnsi="Arial" w:cs="Arial"/>
          <w:noProof/>
          <w:sz w:val="24"/>
          <w:szCs w:val="24"/>
        </w:rPr>
        <w:pict>
          <v:roundrect id="_x0000_s1028" style="position:absolute;margin-left:57.45pt;margin-top:1.5pt;width:351.75pt;height:32.25pt;z-index:251653120" arcsize="10923f">
            <v:textbox>
              <w:txbxContent>
                <w:p w:rsidR="00C350EC" w:rsidRPr="004B3710" w:rsidRDefault="00C350EC" w:rsidP="001C3A46">
                  <w:pPr>
                    <w:spacing w:before="30" w:after="30"/>
                    <w:jc w:val="center"/>
                    <w:rPr>
                      <w:rFonts w:ascii="Arial" w:hAnsi="Arial" w:cs="Arial"/>
                      <w:spacing w:val="2"/>
                      <w:sz w:val="24"/>
                    </w:rPr>
                  </w:pPr>
                  <w:r w:rsidRPr="004B3710">
                    <w:rPr>
                      <w:rFonts w:ascii="Arial" w:hAnsi="Arial" w:cs="Arial"/>
                      <w:spacing w:val="2"/>
                      <w:sz w:val="24"/>
                    </w:rPr>
                    <w:t xml:space="preserve">Прием заявления </w:t>
                  </w:r>
                </w:p>
              </w:txbxContent>
            </v:textbox>
          </v:roundrect>
        </w:pict>
      </w: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4"/>
          <w:szCs w:val="24"/>
        </w:rPr>
        <w:pict>
          <v:shape id="_x0000_s1029" type="#_x0000_t67" style="position:absolute;margin-left:204.45pt;margin-top:6.15pt;width:28.5pt;height:44.25pt;z-index:251654144"/>
        </w:pict>
      </w: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4"/>
          <w:szCs w:val="24"/>
        </w:rPr>
        <w:pict>
          <v:roundrect id="_x0000_s1030" style="position:absolute;margin-left:57.45pt;margin-top:9pt;width:351.75pt;height:35.25pt;z-index:251655168" arcsize="10923f">
            <v:textbox style="mso-next-textbox:#_x0000_s1030">
              <w:txbxContent>
                <w:p w:rsidR="00C350EC" w:rsidRPr="004B3710" w:rsidRDefault="00C350EC" w:rsidP="001C3A46">
                  <w:pPr>
                    <w:spacing w:before="30" w:after="30"/>
                    <w:jc w:val="center"/>
                    <w:rPr>
                      <w:rFonts w:ascii="Arial" w:hAnsi="Arial" w:cs="Arial"/>
                      <w:sz w:val="24"/>
                    </w:rPr>
                  </w:pPr>
                  <w:r w:rsidRPr="004B3710">
                    <w:rPr>
                      <w:rFonts w:ascii="Arial" w:hAnsi="Arial" w:cs="Arial"/>
                      <w:sz w:val="24"/>
                    </w:rPr>
                    <w:t xml:space="preserve">Рассмотрение заявления </w:t>
                  </w:r>
                </w:p>
              </w:txbxContent>
            </v:textbox>
          </v:roundrect>
        </w:pict>
      </w: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2"/>
          <w:szCs w:val="24"/>
        </w:rPr>
        <w:pict>
          <v:shape id="_x0000_s1031" type="#_x0000_t67" style="position:absolute;margin-left:199.95pt;margin-top:2.85pt;width:28.5pt;height:35.25pt;z-index:251656192"/>
        </w:pict>
      </w: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4"/>
          <w:szCs w:val="24"/>
        </w:rPr>
        <w:pict>
          <v:roundrect id="_x0000_s1032" style="position:absolute;margin-left:57.45pt;margin-top:10.5pt;width:351.75pt;height:39pt;z-index:251657216" arcsize="10923f">
            <v:textbox style="mso-next-textbox:#_x0000_s1032">
              <w:txbxContent>
                <w:p w:rsidR="00C350EC" w:rsidRPr="004B3710" w:rsidRDefault="00C350EC" w:rsidP="001C3A46">
                  <w:pPr>
                    <w:jc w:val="center"/>
                    <w:rPr>
                      <w:rFonts w:ascii="Arial" w:hAnsi="Arial" w:cs="Arial"/>
                      <w:sz w:val="24"/>
                    </w:rPr>
                  </w:pPr>
                  <w:r w:rsidRPr="004B3710">
                    <w:rPr>
                      <w:rFonts w:ascii="Arial" w:hAnsi="Arial" w:cs="Arial"/>
                      <w:sz w:val="24"/>
                    </w:rPr>
                    <w:t>Принятие решения о выдаче справки</w:t>
                  </w:r>
                </w:p>
              </w:txbxContent>
            </v:textbox>
          </v:roundrect>
        </w:pict>
      </w: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1845F3" w:rsidRDefault="00A41AA4" w:rsidP="001C3A46">
      <w:pPr>
        <w:pStyle w:val="HTML"/>
        <w:rPr>
          <w:rFonts w:ascii="Arial" w:hAnsi="Arial" w:cs="Arial"/>
          <w:sz w:val="22"/>
          <w:szCs w:val="24"/>
        </w:rPr>
      </w:pPr>
      <w:r>
        <w:rPr>
          <w:rFonts w:ascii="Arial" w:hAnsi="Arial" w:cs="Arial"/>
          <w:noProof/>
          <w:sz w:val="24"/>
          <w:szCs w:val="24"/>
        </w:rPr>
        <w:pict>
          <v:shape id="_x0000_s1034" type="#_x0000_t67" style="position:absolute;margin-left:308.15pt;margin-top:8.1pt;width:28.5pt;height:34.75pt;z-index:251659264"/>
        </w:pict>
      </w:r>
      <w:r>
        <w:rPr>
          <w:rFonts w:ascii="Arial" w:hAnsi="Arial" w:cs="Arial"/>
          <w:noProof/>
          <w:sz w:val="24"/>
          <w:szCs w:val="24"/>
        </w:rPr>
        <w:pict>
          <v:shape id="_x0000_s1033" type="#_x0000_t67" style="position:absolute;margin-left:113.9pt;margin-top:8.1pt;width:28.5pt;height:34.75pt;z-index:251658240"/>
        </w:pict>
      </w:r>
      <w:r w:rsidR="00E8431A" w:rsidRPr="00F43BA0">
        <w:rPr>
          <w:rFonts w:ascii="Arial" w:hAnsi="Arial" w:cs="Arial"/>
          <w:sz w:val="24"/>
          <w:szCs w:val="24"/>
        </w:rPr>
        <w:t xml:space="preserve">                                   </w:t>
      </w:r>
      <w:r w:rsidR="00E8431A" w:rsidRPr="00F43BA0">
        <w:rPr>
          <w:rFonts w:ascii="Arial" w:hAnsi="Arial" w:cs="Arial"/>
          <w:sz w:val="24"/>
          <w:szCs w:val="24"/>
        </w:rPr>
        <w:softHyphen/>
      </w:r>
    </w:p>
    <w:p w:rsidR="00E8431A" w:rsidRPr="001845F3" w:rsidRDefault="00E8431A" w:rsidP="001C3A46">
      <w:pPr>
        <w:pStyle w:val="HTML"/>
        <w:rPr>
          <w:rFonts w:ascii="Arial" w:hAnsi="Arial" w:cs="Arial"/>
          <w:sz w:val="22"/>
          <w:szCs w:val="24"/>
        </w:rPr>
      </w:pPr>
      <w:r w:rsidRPr="001845F3">
        <w:rPr>
          <w:rFonts w:ascii="Arial" w:hAnsi="Arial" w:cs="Arial"/>
          <w:sz w:val="22"/>
          <w:szCs w:val="24"/>
        </w:rPr>
        <w:t xml:space="preserve">          </w:t>
      </w: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4"/>
          <w:szCs w:val="24"/>
        </w:rPr>
        <w:pict>
          <v:roundrect id="_x0000_s1035" style="position:absolute;margin-left:62.7pt;margin-top:3.75pt;width:128.5pt;height:67.25pt;z-index:251660288" arcsize="10923f">
            <v:textbox style="mso-next-textbox:#_x0000_s1035">
              <w:txbxContent>
                <w:p w:rsidR="00C350EC" w:rsidRPr="004B3710" w:rsidRDefault="00C350EC" w:rsidP="001C3A46">
                  <w:pPr>
                    <w:jc w:val="center"/>
                    <w:rPr>
                      <w:rFonts w:ascii="Arial" w:hAnsi="Arial" w:cs="Arial"/>
                      <w:sz w:val="24"/>
                    </w:rPr>
                  </w:pPr>
                  <w:r w:rsidRPr="004B3710">
                    <w:rPr>
                      <w:rFonts w:ascii="Arial" w:hAnsi="Arial" w:cs="Arial"/>
                      <w:sz w:val="24"/>
                    </w:rPr>
                    <w:t>Выдача справки заявителю</w:t>
                  </w:r>
                </w:p>
              </w:txbxContent>
            </v:textbox>
          </v:roundrect>
        </w:pict>
      </w:r>
      <w:r>
        <w:rPr>
          <w:rFonts w:ascii="Arial" w:hAnsi="Arial" w:cs="Arial"/>
          <w:noProof/>
          <w:sz w:val="24"/>
          <w:szCs w:val="24"/>
        </w:rPr>
        <w:pict>
          <v:roundrect id="_x0000_s1036" style="position:absolute;margin-left:256.35pt;margin-top:3.75pt;width:152.85pt;height:71pt;z-index:251661312" arcsize="10923f">
            <v:textbox style="mso-next-textbox:#_x0000_s1036">
              <w:txbxContent>
                <w:p w:rsidR="00C350EC" w:rsidRPr="004B3710" w:rsidRDefault="00C350EC" w:rsidP="001C3A46">
                  <w:pPr>
                    <w:jc w:val="center"/>
                    <w:rPr>
                      <w:rFonts w:ascii="Arial" w:hAnsi="Arial" w:cs="Arial"/>
                      <w:sz w:val="24"/>
                    </w:rPr>
                  </w:pPr>
                  <w:r w:rsidRPr="004B3710">
                    <w:rPr>
                      <w:rFonts w:ascii="Arial" w:hAnsi="Arial" w:cs="Arial"/>
                      <w:sz w:val="24"/>
                    </w:rPr>
                    <w:t>Направление уведомления об отказе в выдачи справки заявителю</w:t>
                  </w:r>
                </w:p>
              </w:txbxContent>
            </v:textbox>
          </v:roundrect>
        </w:pict>
      </w: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sz w:val="24"/>
          <w:szCs w:val="24"/>
        </w:rPr>
      </w:pPr>
      <w:r>
        <w:rPr>
          <w:rFonts w:ascii="Arial" w:hAnsi="Arial" w:cs="Arial"/>
          <w:noProof/>
          <w:sz w:val="24"/>
          <w:szCs w:val="24"/>
        </w:rPr>
        <w:pict>
          <v:shape id="_x0000_s1037" type="#_x0000_t67" style="position:absolute;margin-left:313.2pt;margin-top:5.8pt;width:28.5pt;height:31.8pt;z-index:251662336"/>
        </w:pict>
      </w:r>
      <w:r>
        <w:rPr>
          <w:rFonts w:ascii="Arial" w:hAnsi="Arial" w:cs="Arial"/>
          <w:noProof/>
          <w:sz w:val="24"/>
        </w:rPr>
        <w:pict>
          <v:shape id="_x0000_s1038" type="#_x0000_t67" style="position:absolute;margin-left:109.4pt;margin-top:5.8pt;width:28.5pt;height:38.8pt;z-index:251663360"/>
        </w:pict>
      </w:r>
    </w:p>
    <w:p w:rsidR="00E8431A" w:rsidRPr="00F43BA0" w:rsidRDefault="00E8431A" w:rsidP="001C3A46">
      <w:pPr>
        <w:pStyle w:val="HTML"/>
        <w:rPr>
          <w:rFonts w:ascii="Arial" w:hAnsi="Arial" w:cs="Arial"/>
          <w:sz w:val="24"/>
          <w:szCs w:val="24"/>
        </w:rPr>
      </w:pPr>
      <w:r w:rsidRPr="00F43BA0">
        <w:rPr>
          <w:rFonts w:ascii="Arial" w:hAnsi="Arial" w:cs="Arial"/>
          <w:sz w:val="24"/>
          <w:szCs w:val="24"/>
        </w:rPr>
        <w:t xml:space="preserve">               </w:t>
      </w:r>
      <w:r w:rsidRPr="00F43BA0">
        <w:rPr>
          <w:rFonts w:ascii="Arial" w:hAnsi="Arial" w:cs="Arial"/>
          <w:sz w:val="24"/>
          <w:szCs w:val="24"/>
        </w:rPr>
        <w:softHyphen/>
        <w:t xml:space="preserve">                            </w:t>
      </w:r>
      <w:r w:rsidRPr="00F43BA0">
        <w:rPr>
          <w:rFonts w:ascii="Arial" w:hAnsi="Arial" w:cs="Arial"/>
          <w:sz w:val="24"/>
          <w:szCs w:val="24"/>
        </w:rPr>
        <w:softHyphen/>
      </w:r>
    </w:p>
    <w:p w:rsidR="00E8431A" w:rsidRPr="00F43BA0" w:rsidRDefault="00E8431A" w:rsidP="001C3A46">
      <w:pPr>
        <w:pStyle w:val="HTML"/>
        <w:rPr>
          <w:rFonts w:ascii="Arial" w:hAnsi="Arial" w:cs="Arial"/>
          <w:sz w:val="24"/>
          <w:szCs w:val="24"/>
        </w:rPr>
      </w:pPr>
    </w:p>
    <w:p w:rsidR="00E8431A" w:rsidRPr="00F43BA0" w:rsidRDefault="00A41AA4" w:rsidP="001C3A46">
      <w:pPr>
        <w:pStyle w:val="HTML"/>
        <w:rPr>
          <w:rFonts w:ascii="Arial" w:hAnsi="Arial" w:cs="Arial"/>
          <w:color w:val="FFFFFF"/>
          <w:sz w:val="24"/>
          <w:szCs w:val="24"/>
        </w:rPr>
      </w:pPr>
      <w:r>
        <w:rPr>
          <w:rFonts w:ascii="Arial" w:hAnsi="Arial" w:cs="Arial"/>
          <w:noProof/>
          <w:sz w:val="24"/>
        </w:rPr>
        <w:pict>
          <v:roundrect id="_x0000_s1039" style="position:absolute;margin-left:7.95pt;margin-top:3.2pt;width:438.25pt;height:33.95pt;z-index:251664384" arcsize="10923f">
            <v:textbox style="mso-next-textbox:#_x0000_s1039">
              <w:txbxContent>
                <w:p w:rsidR="00C350EC" w:rsidRPr="004B3710" w:rsidRDefault="00C350EC" w:rsidP="001C3A46">
                  <w:pPr>
                    <w:jc w:val="center"/>
                    <w:rPr>
                      <w:rFonts w:ascii="Arial" w:hAnsi="Arial" w:cs="Arial"/>
                      <w:sz w:val="24"/>
                    </w:rPr>
                  </w:pPr>
                  <w:r w:rsidRPr="004B3710">
                    <w:rPr>
                      <w:rFonts w:ascii="Arial" w:hAnsi="Arial" w:cs="Arial"/>
                      <w:sz w:val="24"/>
                    </w:rPr>
                    <w:t>Оказание муниципальной услуги завершено</w:t>
                  </w:r>
                </w:p>
              </w:txbxContent>
            </v:textbox>
          </v:roundrect>
        </w:pict>
      </w:r>
      <w:r w:rsidR="00E8431A" w:rsidRPr="00F43BA0">
        <w:rPr>
          <w:rFonts w:ascii="Arial" w:hAnsi="Arial" w:cs="Arial"/>
          <w:color w:val="FFFFFF"/>
          <w:sz w:val="24"/>
          <w:szCs w:val="24"/>
        </w:rPr>
        <w:t xml:space="preserve">           +--------------------N      +--------------------N</w:t>
      </w:r>
    </w:p>
    <w:p w:rsidR="00E8431A" w:rsidRPr="00F43BA0" w:rsidRDefault="00E8431A" w:rsidP="001C3A46">
      <w:pPr>
        <w:pStyle w:val="HTML"/>
        <w:rPr>
          <w:rFonts w:ascii="Arial" w:hAnsi="Arial" w:cs="Arial"/>
          <w:sz w:val="24"/>
          <w:szCs w:val="24"/>
        </w:rPr>
      </w:pPr>
    </w:p>
    <w:p w:rsidR="00E8431A" w:rsidRPr="00F43BA0" w:rsidRDefault="00E8431A" w:rsidP="001C3A46">
      <w:pPr>
        <w:pStyle w:val="HTML"/>
        <w:rPr>
          <w:rFonts w:ascii="Arial" w:hAnsi="Arial" w:cs="Arial"/>
          <w:sz w:val="24"/>
          <w:szCs w:val="24"/>
        </w:rPr>
      </w:pPr>
      <w:r w:rsidRPr="00F43BA0">
        <w:rPr>
          <w:rFonts w:ascii="Arial" w:hAnsi="Arial" w:cs="Arial"/>
          <w:sz w:val="24"/>
          <w:szCs w:val="24"/>
        </w:rPr>
        <w:t xml:space="preserve">           </w:t>
      </w:r>
    </w:p>
    <w:p w:rsidR="00E8431A" w:rsidRPr="00F43BA0" w:rsidRDefault="00E8431A" w:rsidP="001C3A46">
      <w:pPr>
        <w:jc w:val="right"/>
        <w:rPr>
          <w:rFonts w:ascii="Arial" w:hAnsi="Arial" w:cs="Arial"/>
          <w:sz w:val="24"/>
        </w:rPr>
      </w:pPr>
    </w:p>
    <w:p w:rsidR="00E8431A" w:rsidRDefault="00E8431A" w:rsidP="001C3A46">
      <w:pPr>
        <w:rPr>
          <w:rFonts w:ascii="Arial" w:hAnsi="Arial" w:cs="Arial"/>
          <w:sz w:val="24"/>
        </w:rPr>
      </w:pPr>
    </w:p>
    <w:p w:rsidR="004B3710" w:rsidRPr="00F43BA0" w:rsidRDefault="004B3710" w:rsidP="001C3A46">
      <w:pPr>
        <w:rPr>
          <w:rFonts w:ascii="Arial" w:hAnsi="Arial" w:cs="Arial"/>
          <w:sz w:val="24"/>
        </w:rPr>
      </w:pPr>
    </w:p>
    <w:p w:rsidR="004B3710" w:rsidRPr="00F43BA0" w:rsidRDefault="004B3710" w:rsidP="004B3710">
      <w:pPr>
        <w:ind w:left="708"/>
        <w:rPr>
          <w:rFonts w:ascii="Arial" w:hAnsi="Arial" w:cs="Arial"/>
          <w:sz w:val="24"/>
        </w:rPr>
      </w:pPr>
      <w:r w:rsidRPr="00F43BA0">
        <w:rPr>
          <w:rFonts w:ascii="Arial" w:hAnsi="Arial" w:cs="Arial"/>
          <w:sz w:val="24"/>
        </w:rPr>
        <w:t>ПРИЛОЖЕНИЕ № 4</w:t>
      </w:r>
    </w:p>
    <w:p w:rsidR="004B3710" w:rsidRPr="00F43BA0" w:rsidRDefault="004B3710" w:rsidP="004B3710">
      <w:pPr>
        <w:ind w:left="708"/>
        <w:rPr>
          <w:rFonts w:ascii="Arial" w:hAnsi="Arial" w:cs="Arial"/>
          <w:sz w:val="24"/>
        </w:rPr>
      </w:pPr>
      <w:r w:rsidRPr="00F43BA0">
        <w:rPr>
          <w:rFonts w:ascii="Arial" w:hAnsi="Arial" w:cs="Arial"/>
          <w:sz w:val="24"/>
        </w:rPr>
        <w:t>к административному регламенту</w:t>
      </w:r>
    </w:p>
    <w:p w:rsidR="004B3710" w:rsidRPr="00F43BA0" w:rsidRDefault="004B3710" w:rsidP="004B3710">
      <w:pPr>
        <w:ind w:left="708"/>
        <w:rPr>
          <w:rFonts w:ascii="Arial" w:hAnsi="Arial" w:cs="Arial"/>
          <w:sz w:val="24"/>
        </w:rPr>
      </w:pPr>
      <w:r w:rsidRPr="00F43BA0">
        <w:rPr>
          <w:rFonts w:ascii="Arial" w:hAnsi="Arial" w:cs="Arial"/>
          <w:sz w:val="24"/>
        </w:rPr>
        <w:t>по предоставлению муниципальной услуги:</w:t>
      </w:r>
    </w:p>
    <w:p w:rsidR="004B3710" w:rsidRPr="00F43BA0" w:rsidRDefault="004B3710" w:rsidP="004B3710">
      <w:pPr>
        <w:ind w:left="708"/>
        <w:rPr>
          <w:rFonts w:ascii="Arial" w:hAnsi="Arial" w:cs="Arial"/>
          <w:sz w:val="24"/>
        </w:rPr>
      </w:pPr>
      <w:r w:rsidRPr="00F43BA0">
        <w:rPr>
          <w:rFonts w:ascii="Arial" w:hAnsi="Arial" w:cs="Arial"/>
          <w:sz w:val="24"/>
        </w:rPr>
        <w:t>«Выдача справки о печном отоплении»</w:t>
      </w:r>
    </w:p>
    <w:p w:rsidR="00E8431A" w:rsidRDefault="00E8431A" w:rsidP="00AF1012">
      <w:pPr>
        <w:pStyle w:val="a6"/>
        <w:jc w:val="center"/>
        <w:rPr>
          <w:rFonts w:ascii="Arial" w:hAnsi="Arial" w:cs="Arial"/>
          <w:sz w:val="24"/>
        </w:rPr>
      </w:pPr>
    </w:p>
    <w:p w:rsidR="004B3710" w:rsidRPr="00F43BA0" w:rsidRDefault="004B3710" w:rsidP="00AF1012">
      <w:pPr>
        <w:pStyle w:val="a6"/>
        <w:jc w:val="center"/>
        <w:rPr>
          <w:rFonts w:ascii="Arial" w:hAnsi="Arial" w:cs="Arial"/>
          <w:sz w:val="24"/>
        </w:rPr>
      </w:pPr>
    </w:p>
    <w:p w:rsidR="00E8431A" w:rsidRPr="004B3710" w:rsidRDefault="00E8431A" w:rsidP="00DD17D5">
      <w:pPr>
        <w:pStyle w:val="a6"/>
        <w:jc w:val="center"/>
        <w:rPr>
          <w:rFonts w:ascii="Arial" w:hAnsi="Arial" w:cs="Arial"/>
          <w:b/>
          <w:sz w:val="24"/>
        </w:rPr>
      </w:pPr>
      <w:r w:rsidRPr="004B3710">
        <w:rPr>
          <w:rFonts w:ascii="Arial" w:hAnsi="Arial" w:cs="Arial"/>
          <w:b/>
          <w:sz w:val="24"/>
        </w:rPr>
        <w:t xml:space="preserve">Состав, последовательность и сроки выполнения процедур </w:t>
      </w:r>
      <w:proofErr w:type="gramStart"/>
      <w:r w:rsidRPr="004B3710">
        <w:rPr>
          <w:rFonts w:ascii="Arial" w:hAnsi="Arial" w:cs="Arial"/>
          <w:b/>
          <w:sz w:val="24"/>
        </w:rPr>
        <w:t>для</w:t>
      </w:r>
      <w:proofErr w:type="gramEnd"/>
    </w:p>
    <w:p w:rsidR="00E8431A" w:rsidRPr="004B3710" w:rsidRDefault="00E8431A" w:rsidP="00DD17D5">
      <w:pPr>
        <w:pStyle w:val="a6"/>
        <w:jc w:val="center"/>
        <w:rPr>
          <w:rFonts w:ascii="Arial" w:hAnsi="Arial" w:cs="Arial"/>
          <w:b/>
          <w:sz w:val="24"/>
        </w:rPr>
      </w:pPr>
      <w:r w:rsidRPr="004B3710">
        <w:rPr>
          <w:rFonts w:ascii="Arial" w:hAnsi="Arial" w:cs="Arial"/>
          <w:b/>
          <w:sz w:val="24"/>
        </w:rPr>
        <w:t>предоставления муниципальной услуги «Выдача справки о печном отоплении»</w:t>
      </w:r>
    </w:p>
    <w:p w:rsidR="00E8431A" w:rsidRPr="00F43BA0" w:rsidRDefault="00E8431A" w:rsidP="00DD17D5">
      <w:pPr>
        <w:pStyle w:val="a6"/>
        <w:rPr>
          <w:rFonts w:ascii="Arial" w:hAnsi="Arial" w:cs="Arial"/>
          <w:sz w:val="24"/>
        </w:rPr>
      </w:pPr>
      <w:r w:rsidRPr="00F43BA0">
        <w:rPr>
          <w:rFonts w:ascii="Arial" w:hAnsi="Arial" w:cs="Arial"/>
          <w:sz w:val="24"/>
        </w:rPr>
        <w:t> </w:t>
      </w:r>
    </w:p>
    <w:tbl>
      <w:tblPr>
        <w:tblW w:w="0" w:type="auto"/>
        <w:tblCellMar>
          <w:left w:w="0" w:type="dxa"/>
          <w:right w:w="0" w:type="dxa"/>
        </w:tblCellMar>
        <w:tblLook w:val="00A0" w:firstRow="1" w:lastRow="0" w:firstColumn="1" w:lastColumn="0" w:noHBand="0" w:noVBand="0"/>
      </w:tblPr>
      <w:tblGrid>
        <w:gridCol w:w="817"/>
        <w:gridCol w:w="7371"/>
        <w:gridCol w:w="1666"/>
      </w:tblGrid>
      <w:tr w:rsidR="00E8431A" w:rsidRPr="00F43BA0" w:rsidTr="001845F3">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Административные процедуры</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 xml:space="preserve">Срок выполнения </w:t>
            </w:r>
          </w:p>
        </w:tc>
      </w:tr>
      <w:tr w:rsidR="00E8431A" w:rsidRPr="00F43BA0" w:rsidTr="001845F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431A" w:rsidRPr="00F43BA0" w:rsidRDefault="00E8431A" w:rsidP="00EC4CFC">
            <w:pPr>
              <w:pStyle w:val="a6"/>
              <w:rPr>
                <w:rFonts w:ascii="Arial" w:hAnsi="Arial" w:cs="Arial"/>
                <w:sz w:val="24"/>
              </w:rPr>
            </w:pPr>
            <w:r w:rsidRPr="00F43BA0">
              <w:rPr>
                <w:rFonts w:ascii="Arial" w:hAnsi="Arial" w:cs="Arial"/>
                <w:sz w:val="24"/>
              </w:rPr>
              <w:t>1</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rsidR="00E8431A" w:rsidRPr="00F43BA0" w:rsidRDefault="00E8431A" w:rsidP="00EC4CFC">
            <w:pPr>
              <w:pStyle w:val="a6"/>
              <w:rPr>
                <w:rFonts w:ascii="Arial" w:hAnsi="Arial" w:cs="Arial"/>
                <w:sz w:val="24"/>
              </w:rPr>
            </w:pPr>
            <w:r w:rsidRPr="00F43BA0">
              <w:rPr>
                <w:rFonts w:ascii="Arial" w:hAnsi="Arial" w:cs="Arial"/>
                <w:sz w:val="24"/>
              </w:rPr>
              <w:t>2</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E8431A" w:rsidRPr="00F43BA0" w:rsidRDefault="00E8431A" w:rsidP="00EC4CFC">
            <w:pPr>
              <w:pStyle w:val="a6"/>
              <w:rPr>
                <w:rFonts w:ascii="Arial" w:hAnsi="Arial" w:cs="Arial"/>
                <w:sz w:val="24"/>
              </w:rPr>
            </w:pPr>
            <w:r w:rsidRPr="00F43BA0">
              <w:rPr>
                <w:rFonts w:ascii="Arial" w:hAnsi="Arial" w:cs="Arial"/>
                <w:sz w:val="24"/>
              </w:rPr>
              <w:t>3</w:t>
            </w:r>
          </w:p>
        </w:tc>
      </w:tr>
      <w:tr w:rsidR="00E8431A" w:rsidRPr="00F43BA0" w:rsidTr="001845F3">
        <w:tc>
          <w:tcPr>
            <w:tcW w:w="98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1. Прием и регистрация заявления и документов </w:t>
            </w:r>
          </w:p>
        </w:tc>
      </w:tr>
      <w:tr w:rsidR="00E8431A" w:rsidRPr="00F43BA0" w:rsidTr="001845F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1.1</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 xml:space="preserve">Прием или отказ в приеме заявления и пакета документов </w:t>
            </w:r>
          </w:p>
        </w:tc>
        <w:tc>
          <w:tcPr>
            <w:tcW w:w="1666" w:type="dxa"/>
            <w:vMerge w:val="restart"/>
            <w:tcBorders>
              <w:top w:val="nil"/>
              <w:left w:val="nil"/>
              <w:bottom w:val="single" w:sz="8" w:space="0" w:color="auto"/>
              <w:right w:val="single" w:sz="8" w:space="0" w:color="auto"/>
            </w:tcBorders>
            <w:tcMar>
              <w:top w:w="0" w:type="dxa"/>
              <w:left w:w="108" w:type="dxa"/>
              <w:bottom w:w="0" w:type="dxa"/>
              <w:right w:w="108" w:type="dxa"/>
            </w:tcMar>
          </w:tcPr>
          <w:p w:rsidR="00E8431A" w:rsidRPr="00F43BA0" w:rsidRDefault="001F059D" w:rsidP="00EC4CFC">
            <w:pPr>
              <w:pStyle w:val="a6"/>
              <w:rPr>
                <w:rFonts w:ascii="Arial" w:hAnsi="Arial" w:cs="Arial"/>
                <w:sz w:val="24"/>
              </w:rPr>
            </w:pPr>
            <w:r w:rsidRPr="00F43BA0">
              <w:rPr>
                <w:rFonts w:ascii="Arial" w:hAnsi="Arial" w:cs="Arial"/>
                <w:sz w:val="24"/>
              </w:rPr>
              <w:t>15</w:t>
            </w:r>
            <w:r w:rsidR="00E8431A" w:rsidRPr="00F43BA0">
              <w:rPr>
                <w:rFonts w:ascii="Arial" w:hAnsi="Arial" w:cs="Arial"/>
                <w:sz w:val="24"/>
              </w:rPr>
              <w:t xml:space="preserve"> мин.  </w:t>
            </w:r>
          </w:p>
        </w:tc>
      </w:tr>
      <w:tr w:rsidR="00E8431A" w:rsidRPr="00F43BA0" w:rsidTr="001845F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1.2</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Регистрация  заявления в журнале</w:t>
            </w:r>
          </w:p>
          <w:p w:rsidR="00E8431A" w:rsidRPr="00F43BA0" w:rsidRDefault="00E8431A" w:rsidP="00EC4CFC">
            <w:pPr>
              <w:pStyle w:val="a6"/>
              <w:rPr>
                <w:rFonts w:ascii="Arial" w:hAnsi="Arial" w:cs="Arial"/>
                <w:sz w:val="24"/>
              </w:rPr>
            </w:pPr>
          </w:p>
        </w:tc>
        <w:tc>
          <w:tcPr>
            <w:tcW w:w="1666" w:type="dxa"/>
            <w:vMerge/>
            <w:tcBorders>
              <w:top w:val="nil"/>
              <w:left w:val="nil"/>
              <w:bottom w:val="single" w:sz="8" w:space="0" w:color="auto"/>
              <w:right w:val="single" w:sz="8" w:space="0" w:color="auto"/>
            </w:tcBorders>
            <w:vAlign w:val="center"/>
          </w:tcPr>
          <w:p w:rsidR="00E8431A" w:rsidRPr="00F43BA0" w:rsidRDefault="00E8431A" w:rsidP="00EC4CFC">
            <w:pPr>
              <w:pStyle w:val="a6"/>
              <w:rPr>
                <w:rFonts w:ascii="Arial" w:hAnsi="Arial" w:cs="Arial"/>
                <w:sz w:val="24"/>
              </w:rPr>
            </w:pPr>
          </w:p>
        </w:tc>
      </w:tr>
      <w:tr w:rsidR="00E8431A" w:rsidRPr="00F43BA0" w:rsidTr="001845F3">
        <w:tc>
          <w:tcPr>
            <w:tcW w:w="9854"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E8431A" w:rsidRPr="00F43BA0" w:rsidRDefault="00E8431A" w:rsidP="00DD17D5">
            <w:pPr>
              <w:pStyle w:val="a6"/>
              <w:rPr>
                <w:rFonts w:ascii="Arial" w:hAnsi="Arial" w:cs="Arial"/>
                <w:sz w:val="24"/>
              </w:rPr>
            </w:pPr>
            <w:r w:rsidRPr="00F43BA0">
              <w:rPr>
                <w:rFonts w:ascii="Arial" w:hAnsi="Arial" w:cs="Arial"/>
                <w:sz w:val="24"/>
              </w:rPr>
              <w:t>2. Рассмотрение заявления</w:t>
            </w:r>
          </w:p>
        </w:tc>
      </w:tr>
      <w:tr w:rsidR="00E8431A" w:rsidRPr="00F43BA0" w:rsidTr="001845F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2.1</w:t>
            </w:r>
          </w:p>
        </w:tc>
        <w:tc>
          <w:tcPr>
            <w:tcW w:w="7371" w:type="dxa"/>
            <w:tcBorders>
              <w:top w:val="nil"/>
              <w:left w:val="nil"/>
              <w:bottom w:val="single" w:sz="4"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 xml:space="preserve">Рассмотрение  заявления и предоставленных документов на предмет возможности предоставления  справки. Наложение резолюции главой   и  передача  заявления  специалисту </w:t>
            </w:r>
          </w:p>
        </w:tc>
        <w:tc>
          <w:tcPr>
            <w:tcW w:w="1666" w:type="dxa"/>
            <w:tcBorders>
              <w:top w:val="nil"/>
              <w:left w:val="nil"/>
              <w:bottom w:val="single" w:sz="4"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1 рабочий   день </w:t>
            </w:r>
          </w:p>
        </w:tc>
      </w:tr>
      <w:tr w:rsidR="00E8431A" w:rsidRPr="00F43BA0" w:rsidTr="001845F3">
        <w:trPr>
          <w:trHeight w:val="352"/>
        </w:trPr>
        <w:tc>
          <w:tcPr>
            <w:tcW w:w="98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8431A" w:rsidRPr="00F43BA0" w:rsidRDefault="00E8431A" w:rsidP="00EC4CFC">
            <w:pPr>
              <w:pStyle w:val="a6"/>
              <w:rPr>
                <w:rFonts w:ascii="Arial" w:hAnsi="Arial" w:cs="Arial"/>
                <w:sz w:val="24"/>
              </w:rPr>
            </w:pPr>
            <w:r w:rsidRPr="00F43BA0">
              <w:rPr>
                <w:rFonts w:ascii="Arial" w:hAnsi="Arial" w:cs="Arial"/>
                <w:sz w:val="24"/>
              </w:rPr>
              <w:lastRenderedPageBreak/>
              <w:t>3. Отказ в выдаче справки</w:t>
            </w:r>
          </w:p>
        </w:tc>
      </w:tr>
      <w:tr w:rsidR="00E8431A" w:rsidRPr="00F43BA0" w:rsidTr="001845F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3.1</w:t>
            </w:r>
          </w:p>
        </w:tc>
        <w:tc>
          <w:tcPr>
            <w:tcW w:w="7371" w:type="dxa"/>
            <w:tcBorders>
              <w:top w:val="nil"/>
              <w:left w:val="nil"/>
              <w:bottom w:val="single" w:sz="4"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Подготовка  уведомления об отказе в предоставлении муниципальной услуги с указанием причин отказа и направление   на подпись главе</w:t>
            </w:r>
          </w:p>
        </w:tc>
        <w:tc>
          <w:tcPr>
            <w:tcW w:w="1666" w:type="dxa"/>
            <w:vMerge w:val="restart"/>
            <w:tcBorders>
              <w:top w:val="nil"/>
              <w:left w:val="nil"/>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2 рабочих</w:t>
            </w:r>
          </w:p>
          <w:p w:rsidR="00E8431A" w:rsidRPr="00F43BA0" w:rsidRDefault="00E8431A" w:rsidP="00EC4CFC">
            <w:pPr>
              <w:pStyle w:val="a6"/>
              <w:rPr>
                <w:rFonts w:ascii="Arial" w:hAnsi="Arial" w:cs="Arial"/>
                <w:sz w:val="24"/>
              </w:rPr>
            </w:pPr>
            <w:r w:rsidRPr="00F43BA0">
              <w:rPr>
                <w:rFonts w:ascii="Arial" w:hAnsi="Arial" w:cs="Arial"/>
                <w:sz w:val="24"/>
              </w:rPr>
              <w:t xml:space="preserve"> дня</w:t>
            </w:r>
          </w:p>
          <w:p w:rsidR="00E8431A" w:rsidRPr="00F43BA0" w:rsidRDefault="00E8431A" w:rsidP="00EC4CFC">
            <w:pPr>
              <w:pStyle w:val="a6"/>
              <w:rPr>
                <w:rFonts w:ascii="Arial" w:hAnsi="Arial" w:cs="Arial"/>
                <w:sz w:val="24"/>
              </w:rPr>
            </w:pPr>
            <w:r w:rsidRPr="00F43BA0">
              <w:rPr>
                <w:rFonts w:ascii="Arial" w:hAnsi="Arial" w:cs="Arial"/>
                <w:sz w:val="24"/>
              </w:rPr>
              <w:t xml:space="preserve"> </w:t>
            </w:r>
          </w:p>
        </w:tc>
      </w:tr>
      <w:tr w:rsidR="00E8431A" w:rsidRPr="00F43BA0" w:rsidTr="001845F3">
        <w:trPr>
          <w:trHeight w:val="5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3.2</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 xml:space="preserve">Подписание  уведомления об отказе главой и передача его специалисту </w:t>
            </w:r>
          </w:p>
        </w:tc>
        <w:tc>
          <w:tcPr>
            <w:tcW w:w="1666" w:type="dxa"/>
            <w:vMerge/>
            <w:tcBorders>
              <w:left w:val="nil"/>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p>
        </w:tc>
      </w:tr>
      <w:tr w:rsidR="00E8431A" w:rsidRPr="00F43BA0" w:rsidTr="001845F3">
        <w:trPr>
          <w:trHeight w:val="541"/>
        </w:trPr>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3.3</w:t>
            </w:r>
          </w:p>
        </w:tc>
        <w:tc>
          <w:tcPr>
            <w:tcW w:w="7371" w:type="dxa"/>
            <w:tcBorders>
              <w:top w:val="nil"/>
              <w:left w:val="nil"/>
              <w:bottom w:val="single" w:sz="4" w:space="0" w:color="auto"/>
              <w:right w:val="single" w:sz="8" w:space="0" w:color="auto"/>
            </w:tcBorders>
            <w:tcMar>
              <w:top w:w="0" w:type="dxa"/>
              <w:left w:w="108" w:type="dxa"/>
              <w:bottom w:w="0" w:type="dxa"/>
              <w:right w:w="108" w:type="dxa"/>
            </w:tcMar>
          </w:tcPr>
          <w:p w:rsidR="00E8431A" w:rsidRPr="00F43BA0" w:rsidRDefault="00E8431A" w:rsidP="004B3710">
            <w:pPr>
              <w:pStyle w:val="a6"/>
              <w:rPr>
                <w:rFonts w:ascii="Arial" w:hAnsi="Arial" w:cs="Arial"/>
                <w:sz w:val="24"/>
              </w:rPr>
            </w:pPr>
            <w:r w:rsidRPr="00F43BA0">
              <w:rPr>
                <w:rFonts w:ascii="Arial" w:hAnsi="Arial" w:cs="Arial"/>
                <w:sz w:val="24"/>
              </w:rPr>
              <w:t>Регистрация уведомления об отказе  и направление с уведомлением заявителю</w:t>
            </w:r>
          </w:p>
        </w:tc>
        <w:tc>
          <w:tcPr>
            <w:tcW w:w="1666" w:type="dxa"/>
            <w:vMerge/>
            <w:tcBorders>
              <w:left w:val="nil"/>
              <w:bottom w:val="single" w:sz="4" w:space="0" w:color="auto"/>
              <w:right w:val="single" w:sz="8" w:space="0" w:color="auto"/>
            </w:tcBorders>
            <w:vAlign w:val="center"/>
          </w:tcPr>
          <w:p w:rsidR="00E8431A" w:rsidRPr="00F43BA0" w:rsidRDefault="00E8431A" w:rsidP="00EC4CFC">
            <w:pPr>
              <w:pStyle w:val="a6"/>
              <w:rPr>
                <w:rFonts w:ascii="Arial" w:hAnsi="Arial" w:cs="Arial"/>
                <w:sz w:val="24"/>
              </w:rPr>
            </w:pPr>
          </w:p>
        </w:tc>
      </w:tr>
      <w:tr w:rsidR="00E8431A" w:rsidRPr="00F43BA0" w:rsidTr="001845F3">
        <w:trPr>
          <w:trHeight w:val="458"/>
        </w:trPr>
        <w:tc>
          <w:tcPr>
            <w:tcW w:w="9854"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431A" w:rsidRPr="00F43BA0" w:rsidRDefault="00E8431A" w:rsidP="00DD17D5">
            <w:pPr>
              <w:pStyle w:val="a6"/>
              <w:rPr>
                <w:rFonts w:ascii="Arial" w:hAnsi="Arial" w:cs="Arial"/>
                <w:sz w:val="24"/>
              </w:rPr>
            </w:pPr>
            <w:r w:rsidRPr="00F43BA0">
              <w:rPr>
                <w:rFonts w:ascii="Arial" w:hAnsi="Arial" w:cs="Arial"/>
                <w:sz w:val="24"/>
              </w:rPr>
              <w:t>4. Выдача справки о печном отоплении</w:t>
            </w:r>
          </w:p>
        </w:tc>
      </w:tr>
      <w:tr w:rsidR="00E8431A" w:rsidRPr="00F43BA0" w:rsidTr="001845F3">
        <w:trPr>
          <w:trHeight w:val="720"/>
        </w:trPr>
        <w:tc>
          <w:tcPr>
            <w:tcW w:w="8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4.1</w:t>
            </w:r>
          </w:p>
        </w:tc>
        <w:tc>
          <w:tcPr>
            <w:tcW w:w="73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p>
          <w:p w:rsidR="00E8431A" w:rsidRPr="00F43BA0" w:rsidRDefault="00E8431A" w:rsidP="00EC4CFC">
            <w:pPr>
              <w:pStyle w:val="a6"/>
              <w:rPr>
                <w:rFonts w:ascii="Arial" w:hAnsi="Arial" w:cs="Arial"/>
                <w:sz w:val="24"/>
              </w:rPr>
            </w:pPr>
            <w:r w:rsidRPr="00F43BA0">
              <w:rPr>
                <w:rFonts w:ascii="Arial" w:hAnsi="Arial" w:cs="Arial"/>
                <w:sz w:val="24"/>
              </w:rPr>
              <w:t>Подготовка и выдача справки  с регистрацией в журнале</w:t>
            </w:r>
          </w:p>
        </w:tc>
        <w:tc>
          <w:tcPr>
            <w:tcW w:w="1666" w:type="dxa"/>
            <w:tcBorders>
              <w:top w:val="single" w:sz="4" w:space="0" w:color="auto"/>
              <w:left w:val="nil"/>
              <w:bottom w:val="single" w:sz="4" w:space="0" w:color="auto"/>
              <w:right w:val="single" w:sz="8" w:space="0" w:color="auto"/>
            </w:tcBorders>
            <w:vAlign w:val="center"/>
          </w:tcPr>
          <w:p w:rsidR="00E8431A" w:rsidRPr="00F43BA0" w:rsidRDefault="00E8431A" w:rsidP="00EC4CFC">
            <w:pPr>
              <w:pStyle w:val="a6"/>
              <w:rPr>
                <w:rFonts w:ascii="Arial" w:hAnsi="Arial" w:cs="Arial"/>
                <w:sz w:val="24"/>
              </w:rPr>
            </w:pPr>
            <w:r w:rsidRPr="00F43BA0">
              <w:rPr>
                <w:rFonts w:ascii="Arial" w:hAnsi="Arial" w:cs="Arial"/>
                <w:sz w:val="24"/>
              </w:rPr>
              <w:t>1 рабочий   день </w:t>
            </w:r>
          </w:p>
        </w:tc>
      </w:tr>
      <w:tr w:rsidR="00E8431A" w:rsidRPr="00F43BA0" w:rsidTr="001845F3">
        <w:trPr>
          <w:trHeight w:val="240"/>
        </w:trPr>
        <w:tc>
          <w:tcPr>
            <w:tcW w:w="818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8431A" w:rsidRPr="00F43BA0" w:rsidRDefault="00E8431A" w:rsidP="00EC4CFC">
            <w:pPr>
              <w:pStyle w:val="a6"/>
              <w:rPr>
                <w:rFonts w:ascii="Arial" w:hAnsi="Arial" w:cs="Arial"/>
                <w:sz w:val="24"/>
              </w:rPr>
            </w:pPr>
            <w:r w:rsidRPr="00F43BA0">
              <w:rPr>
                <w:rFonts w:ascii="Arial" w:hAnsi="Arial" w:cs="Arial"/>
                <w:sz w:val="24"/>
              </w:rPr>
              <w:t>Общий срок предоставления муниципальной услуги</w:t>
            </w:r>
          </w:p>
        </w:tc>
        <w:tc>
          <w:tcPr>
            <w:tcW w:w="1666" w:type="dxa"/>
            <w:tcBorders>
              <w:top w:val="single" w:sz="4" w:space="0" w:color="auto"/>
              <w:left w:val="nil"/>
              <w:bottom w:val="single" w:sz="8" w:space="0" w:color="auto"/>
              <w:right w:val="single" w:sz="8" w:space="0" w:color="auto"/>
            </w:tcBorders>
            <w:vAlign w:val="center"/>
          </w:tcPr>
          <w:p w:rsidR="00E8431A" w:rsidRPr="00F43BA0" w:rsidRDefault="00E8431A" w:rsidP="00EC4CFC">
            <w:pPr>
              <w:pStyle w:val="a6"/>
              <w:rPr>
                <w:rFonts w:ascii="Arial" w:hAnsi="Arial" w:cs="Arial"/>
                <w:sz w:val="24"/>
              </w:rPr>
            </w:pPr>
            <w:r w:rsidRPr="00F43BA0">
              <w:rPr>
                <w:rFonts w:ascii="Arial" w:hAnsi="Arial" w:cs="Arial"/>
                <w:sz w:val="24"/>
              </w:rPr>
              <w:t xml:space="preserve"> 4 рабочих дня</w:t>
            </w:r>
          </w:p>
        </w:tc>
      </w:tr>
    </w:tbl>
    <w:p w:rsidR="00E8431A" w:rsidRPr="00F43BA0" w:rsidRDefault="00E8431A" w:rsidP="00134DA5">
      <w:pPr>
        <w:pStyle w:val="a6"/>
        <w:rPr>
          <w:rFonts w:ascii="Arial" w:hAnsi="Arial" w:cs="Arial"/>
          <w:sz w:val="24"/>
        </w:rPr>
      </w:pPr>
    </w:p>
    <w:sectPr w:rsidR="00E8431A" w:rsidRPr="00F43BA0" w:rsidSect="00F43BA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A4" w:rsidRDefault="00A41AA4" w:rsidP="00134DA5">
      <w:r>
        <w:separator/>
      </w:r>
    </w:p>
  </w:endnote>
  <w:endnote w:type="continuationSeparator" w:id="0">
    <w:p w:rsidR="00A41AA4" w:rsidRDefault="00A41AA4" w:rsidP="0013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A4" w:rsidRDefault="00A41AA4" w:rsidP="00134DA5">
      <w:r>
        <w:separator/>
      </w:r>
    </w:p>
  </w:footnote>
  <w:footnote w:type="continuationSeparator" w:id="0">
    <w:p w:rsidR="00A41AA4" w:rsidRDefault="00A41AA4" w:rsidP="00134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44A"/>
    <w:multiLevelType w:val="hybridMultilevel"/>
    <w:tmpl w:val="DAEAC03E"/>
    <w:lvl w:ilvl="0" w:tplc="840A1C8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14454C8B"/>
    <w:multiLevelType w:val="multilevel"/>
    <w:tmpl w:val="FAE83D78"/>
    <w:lvl w:ilvl="0">
      <w:start w:val="3"/>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20CF4AC3"/>
    <w:multiLevelType w:val="hybridMultilevel"/>
    <w:tmpl w:val="B6AA0BE2"/>
    <w:lvl w:ilvl="0" w:tplc="EB06CAB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A9537F"/>
    <w:multiLevelType w:val="multilevel"/>
    <w:tmpl w:val="5BEE1CD8"/>
    <w:lvl w:ilvl="0">
      <w:start w:val="3"/>
      <w:numFmt w:val="decimal"/>
      <w:lvlText w:val="%1."/>
      <w:lvlJc w:val="left"/>
      <w:pPr>
        <w:ind w:left="928" w:hanging="360"/>
      </w:pPr>
      <w:rPr>
        <w:rFonts w:cs="Times New Roman" w:hint="default"/>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
    <w:nsid w:val="4EF26C19"/>
    <w:multiLevelType w:val="hybridMultilevel"/>
    <w:tmpl w:val="2F52E33C"/>
    <w:lvl w:ilvl="0" w:tplc="20023EA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6E1D288A"/>
    <w:multiLevelType w:val="multilevel"/>
    <w:tmpl w:val="B88C8510"/>
    <w:lvl w:ilvl="0">
      <w:start w:val="1"/>
      <w:numFmt w:val="upperRoman"/>
      <w:lvlText w:val="%1."/>
      <w:lvlJc w:val="left"/>
      <w:pPr>
        <w:ind w:left="1080" w:hanging="720"/>
      </w:pPr>
      <w:rPr>
        <w:rFonts w:cs="Times New Roman" w:hint="default"/>
      </w:rPr>
    </w:lvl>
    <w:lvl w:ilvl="1">
      <w:start w:val="2"/>
      <w:numFmt w:val="decimal"/>
      <w:isLgl/>
      <w:lvlText w:val="%1.%2."/>
      <w:lvlJc w:val="left"/>
      <w:pPr>
        <w:ind w:left="1359" w:hanging="825"/>
      </w:pPr>
      <w:rPr>
        <w:rFonts w:cs="Times New Roman" w:hint="default"/>
      </w:rPr>
    </w:lvl>
    <w:lvl w:ilvl="2">
      <w:start w:val="1"/>
      <w:numFmt w:val="decimal"/>
      <w:isLgl/>
      <w:lvlText w:val="%1.%2.%3."/>
      <w:lvlJc w:val="left"/>
      <w:pPr>
        <w:ind w:left="1533" w:hanging="825"/>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3A46"/>
    <w:rsid w:val="00040E67"/>
    <w:rsid w:val="000425CE"/>
    <w:rsid w:val="0004306F"/>
    <w:rsid w:val="00051343"/>
    <w:rsid w:val="0005434D"/>
    <w:rsid w:val="00065C93"/>
    <w:rsid w:val="00085A39"/>
    <w:rsid w:val="000C3576"/>
    <w:rsid w:val="000C52E9"/>
    <w:rsid w:val="000D2701"/>
    <w:rsid w:val="000D4D95"/>
    <w:rsid w:val="000F77D1"/>
    <w:rsid w:val="001104BE"/>
    <w:rsid w:val="00130DCA"/>
    <w:rsid w:val="00134D3E"/>
    <w:rsid w:val="00134DA5"/>
    <w:rsid w:val="00155D91"/>
    <w:rsid w:val="001566DA"/>
    <w:rsid w:val="001632F2"/>
    <w:rsid w:val="0016624C"/>
    <w:rsid w:val="001845F3"/>
    <w:rsid w:val="001861BA"/>
    <w:rsid w:val="001942A4"/>
    <w:rsid w:val="001946B3"/>
    <w:rsid w:val="001B2D5B"/>
    <w:rsid w:val="001C3A46"/>
    <w:rsid w:val="001D613E"/>
    <w:rsid w:val="001F059D"/>
    <w:rsid w:val="001F6956"/>
    <w:rsid w:val="00206E30"/>
    <w:rsid w:val="002529E1"/>
    <w:rsid w:val="00263D89"/>
    <w:rsid w:val="002764BF"/>
    <w:rsid w:val="00294F5F"/>
    <w:rsid w:val="002C4B80"/>
    <w:rsid w:val="002E7A6C"/>
    <w:rsid w:val="0032690D"/>
    <w:rsid w:val="0033025B"/>
    <w:rsid w:val="003C2F0D"/>
    <w:rsid w:val="00420417"/>
    <w:rsid w:val="00430129"/>
    <w:rsid w:val="0043189E"/>
    <w:rsid w:val="0043327D"/>
    <w:rsid w:val="00454E57"/>
    <w:rsid w:val="004661A9"/>
    <w:rsid w:val="004735A4"/>
    <w:rsid w:val="00484E7F"/>
    <w:rsid w:val="0049763F"/>
    <w:rsid w:val="004A1B86"/>
    <w:rsid w:val="004A21C7"/>
    <w:rsid w:val="004A2298"/>
    <w:rsid w:val="004A403B"/>
    <w:rsid w:val="004B3710"/>
    <w:rsid w:val="004D5BBA"/>
    <w:rsid w:val="004E298D"/>
    <w:rsid w:val="004E746B"/>
    <w:rsid w:val="004F69CB"/>
    <w:rsid w:val="0050261E"/>
    <w:rsid w:val="00506F61"/>
    <w:rsid w:val="00522204"/>
    <w:rsid w:val="005436A7"/>
    <w:rsid w:val="00557190"/>
    <w:rsid w:val="00577EBD"/>
    <w:rsid w:val="00584892"/>
    <w:rsid w:val="0059139E"/>
    <w:rsid w:val="005932D5"/>
    <w:rsid w:val="005C0638"/>
    <w:rsid w:val="005C094C"/>
    <w:rsid w:val="005E11BD"/>
    <w:rsid w:val="005F601D"/>
    <w:rsid w:val="005F6DC4"/>
    <w:rsid w:val="0061056E"/>
    <w:rsid w:val="00616906"/>
    <w:rsid w:val="00625410"/>
    <w:rsid w:val="00626A15"/>
    <w:rsid w:val="00651B38"/>
    <w:rsid w:val="00654B30"/>
    <w:rsid w:val="006802E2"/>
    <w:rsid w:val="006B45C1"/>
    <w:rsid w:val="006D0506"/>
    <w:rsid w:val="0071068F"/>
    <w:rsid w:val="007334C7"/>
    <w:rsid w:val="007C3283"/>
    <w:rsid w:val="007E7250"/>
    <w:rsid w:val="007F1757"/>
    <w:rsid w:val="008227B3"/>
    <w:rsid w:val="0083447B"/>
    <w:rsid w:val="008432FA"/>
    <w:rsid w:val="00862BFB"/>
    <w:rsid w:val="008759CA"/>
    <w:rsid w:val="00891B75"/>
    <w:rsid w:val="008A2323"/>
    <w:rsid w:val="008C7422"/>
    <w:rsid w:val="008F2100"/>
    <w:rsid w:val="00904921"/>
    <w:rsid w:val="00905175"/>
    <w:rsid w:val="00926FFA"/>
    <w:rsid w:val="009534D1"/>
    <w:rsid w:val="00965394"/>
    <w:rsid w:val="009A1FDC"/>
    <w:rsid w:val="009A5CC1"/>
    <w:rsid w:val="009C0D08"/>
    <w:rsid w:val="009E3318"/>
    <w:rsid w:val="009E61FC"/>
    <w:rsid w:val="00A02F47"/>
    <w:rsid w:val="00A23DE9"/>
    <w:rsid w:val="00A3117C"/>
    <w:rsid w:val="00A3775E"/>
    <w:rsid w:val="00A41AA4"/>
    <w:rsid w:val="00A528CC"/>
    <w:rsid w:val="00A61CD6"/>
    <w:rsid w:val="00A63A51"/>
    <w:rsid w:val="00A73F5D"/>
    <w:rsid w:val="00A9737A"/>
    <w:rsid w:val="00AB49BE"/>
    <w:rsid w:val="00AC6F8B"/>
    <w:rsid w:val="00AF0A3C"/>
    <w:rsid w:val="00AF1012"/>
    <w:rsid w:val="00AF2038"/>
    <w:rsid w:val="00AF6FC4"/>
    <w:rsid w:val="00AF75A9"/>
    <w:rsid w:val="00B02BC1"/>
    <w:rsid w:val="00B236F6"/>
    <w:rsid w:val="00B2500E"/>
    <w:rsid w:val="00B72E13"/>
    <w:rsid w:val="00B750DC"/>
    <w:rsid w:val="00B92E1D"/>
    <w:rsid w:val="00BA0F5A"/>
    <w:rsid w:val="00BA1E28"/>
    <w:rsid w:val="00BA3D99"/>
    <w:rsid w:val="00BB64C1"/>
    <w:rsid w:val="00BE23EE"/>
    <w:rsid w:val="00BE518F"/>
    <w:rsid w:val="00BF76E7"/>
    <w:rsid w:val="00C248C8"/>
    <w:rsid w:val="00C34679"/>
    <w:rsid w:val="00C350EC"/>
    <w:rsid w:val="00C83006"/>
    <w:rsid w:val="00C97935"/>
    <w:rsid w:val="00CB25AF"/>
    <w:rsid w:val="00CB70F6"/>
    <w:rsid w:val="00CD4427"/>
    <w:rsid w:val="00CD6CD3"/>
    <w:rsid w:val="00CF388C"/>
    <w:rsid w:val="00D07FFC"/>
    <w:rsid w:val="00D12147"/>
    <w:rsid w:val="00D30AF3"/>
    <w:rsid w:val="00D7177C"/>
    <w:rsid w:val="00D97E71"/>
    <w:rsid w:val="00DB49E8"/>
    <w:rsid w:val="00DB7414"/>
    <w:rsid w:val="00DD17D5"/>
    <w:rsid w:val="00DD2E39"/>
    <w:rsid w:val="00DE5F28"/>
    <w:rsid w:val="00E03E1D"/>
    <w:rsid w:val="00E061D8"/>
    <w:rsid w:val="00E21D68"/>
    <w:rsid w:val="00E30063"/>
    <w:rsid w:val="00E40A8A"/>
    <w:rsid w:val="00E46AAB"/>
    <w:rsid w:val="00E5040D"/>
    <w:rsid w:val="00E8431A"/>
    <w:rsid w:val="00E95D47"/>
    <w:rsid w:val="00EA3C84"/>
    <w:rsid w:val="00EA5D01"/>
    <w:rsid w:val="00EC04CC"/>
    <w:rsid w:val="00EC1058"/>
    <w:rsid w:val="00EC4CFC"/>
    <w:rsid w:val="00EF0A69"/>
    <w:rsid w:val="00F43BA0"/>
    <w:rsid w:val="00F559ED"/>
    <w:rsid w:val="00F6566C"/>
    <w:rsid w:val="00F770E9"/>
    <w:rsid w:val="00F8590F"/>
    <w:rsid w:val="00F91E9A"/>
    <w:rsid w:val="00F928DA"/>
    <w:rsid w:val="00FA5B56"/>
    <w:rsid w:val="00FA7686"/>
    <w:rsid w:val="00FD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46"/>
    <w:rPr>
      <w:rFonts w:ascii="Times New Roman" w:eastAsia="Times New Roman" w:hAnsi="Times New Roman"/>
      <w:sz w:val="28"/>
      <w:szCs w:val="24"/>
    </w:rPr>
  </w:style>
  <w:style w:type="paragraph" w:styleId="2">
    <w:name w:val="heading 2"/>
    <w:basedOn w:val="a"/>
    <w:next w:val="a"/>
    <w:link w:val="20"/>
    <w:uiPriority w:val="99"/>
    <w:qFormat/>
    <w:rsid w:val="001C3A46"/>
    <w:pPr>
      <w:keepNext/>
      <w:spacing w:before="240" w:after="60" w:line="276" w:lineRule="auto"/>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C3A46"/>
    <w:rPr>
      <w:rFonts w:ascii="Cambria" w:hAnsi="Cambria" w:cs="Times New Roman"/>
      <w:b/>
      <w:bCs/>
      <w:i/>
      <w:iCs/>
      <w:sz w:val="28"/>
      <w:szCs w:val="28"/>
      <w:lang w:eastAsia="ru-RU"/>
    </w:rPr>
  </w:style>
  <w:style w:type="paragraph" w:customStyle="1" w:styleId="a3">
    <w:name w:val="Заголовок"/>
    <w:basedOn w:val="a"/>
    <w:next w:val="a4"/>
    <w:uiPriority w:val="99"/>
    <w:rsid w:val="001C3A46"/>
    <w:pPr>
      <w:keepNext/>
      <w:suppressAutoHyphens/>
      <w:spacing w:before="240" w:after="120"/>
    </w:pPr>
    <w:rPr>
      <w:rFonts w:ascii="Arial" w:eastAsia="Arial Unicode MS" w:hAnsi="Arial" w:cs="Tahoma"/>
      <w:szCs w:val="28"/>
      <w:lang w:eastAsia="ar-SA"/>
    </w:rPr>
  </w:style>
  <w:style w:type="paragraph" w:styleId="a5">
    <w:name w:val="List Paragraph"/>
    <w:basedOn w:val="a"/>
    <w:uiPriority w:val="99"/>
    <w:qFormat/>
    <w:rsid w:val="001C3A46"/>
    <w:pPr>
      <w:spacing w:after="200" w:line="276" w:lineRule="auto"/>
      <w:ind w:left="720"/>
      <w:contextualSpacing/>
    </w:pPr>
    <w:rPr>
      <w:rFonts w:ascii="Calibri" w:eastAsia="Calibri" w:hAnsi="Calibri"/>
      <w:sz w:val="22"/>
      <w:szCs w:val="22"/>
      <w:lang w:eastAsia="en-US"/>
    </w:rPr>
  </w:style>
  <w:style w:type="paragraph" w:styleId="a6">
    <w:name w:val="No Spacing"/>
    <w:uiPriority w:val="1"/>
    <w:qFormat/>
    <w:rsid w:val="001C3A46"/>
    <w:rPr>
      <w:rFonts w:ascii="Times New Roman" w:eastAsia="Times New Roman" w:hAnsi="Times New Roman"/>
      <w:sz w:val="28"/>
      <w:szCs w:val="24"/>
    </w:rPr>
  </w:style>
  <w:style w:type="character" w:styleId="a7">
    <w:name w:val="Hyperlink"/>
    <w:basedOn w:val="a0"/>
    <w:uiPriority w:val="99"/>
    <w:rsid w:val="001C3A46"/>
    <w:rPr>
      <w:rFonts w:cs="Times New Roman"/>
      <w:color w:val="0000FF"/>
      <w:u w:val="single"/>
    </w:rPr>
  </w:style>
  <w:style w:type="paragraph" w:customStyle="1" w:styleId="ConsPlusTitle">
    <w:name w:val="ConsPlusTitle"/>
    <w:uiPriority w:val="99"/>
    <w:rsid w:val="001C3A46"/>
    <w:pPr>
      <w:widowControl w:val="0"/>
      <w:autoSpaceDE w:val="0"/>
      <w:autoSpaceDN w:val="0"/>
      <w:adjustRightInd w:val="0"/>
    </w:pPr>
    <w:rPr>
      <w:rFonts w:eastAsia="Times New Roman" w:cs="Calibri"/>
      <w:b/>
      <w:bCs/>
      <w:sz w:val="22"/>
      <w:szCs w:val="22"/>
    </w:rPr>
  </w:style>
  <w:style w:type="paragraph" w:styleId="HTML">
    <w:name w:val="HTML Preformatted"/>
    <w:basedOn w:val="a"/>
    <w:link w:val="HTML0"/>
    <w:uiPriority w:val="99"/>
    <w:rsid w:val="001C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C3A46"/>
    <w:rPr>
      <w:rFonts w:ascii="Courier New" w:hAnsi="Courier New" w:cs="Courier New"/>
      <w:sz w:val="20"/>
      <w:szCs w:val="20"/>
      <w:lang w:eastAsia="ru-RU"/>
    </w:rPr>
  </w:style>
  <w:style w:type="paragraph" w:styleId="a4">
    <w:name w:val="Body Text"/>
    <w:basedOn w:val="a"/>
    <w:link w:val="a8"/>
    <w:uiPriority w:val="99"/>
    <w:semiHidden/>
    <w:rsid w:val="001C3A46"/>
    <w:pPr>
      <w:spacing w:after="120"/>
    </w:pPr>
  </w:style>
  <w:style w:type="character" w:customStyle="1" w:styleId="a8">
    <w:name w:val="Основной текст Знак"/>
    <w:basedOn w:val="a0"/>
    <w:link w:val="a4"/>
    <w:uiPriority w:val="99"/>
    <w:semiHidden/>
    <w:locked/>
    <w:rsid w:val="001C3A46"/>
    <w:rPr>
      <w:rFonts w:ascii="Times New Roman" w:hAnsi="Times New Roman" w:cs="Times New Roman"/>
      <w:sz w:val="24"/>
      <w:szCs w:val="24"/>
      <w:lang w:eastAsia="ru-RU"/>
    </w:rPr>
  </w:style>
  <w:style w:type="paragraph" w:styleId="a9">
    <w:name w:val="Title"/>
    <w:basedOn w:val="a"/>
    <w:link w:val="aa"/>
    <w:qFormat/>
    <w:locked/>
    <w:rsid w:val="00891B75"/>
    <w:pPr>
      <w:jc w:val="center"/>
    </w:pPr>
    <w:rPr>
      <w:b/>
      <w:bCs/>
      <w:sz w:val="32"/>
    </w:rPr>
  </w:style>
  <w:style w:type="character" w:customStyle="1" w:styleId="aa">
    <w:name w:val="Название Знак"/>
    <w:basedOn w:val="a0"/>
    <w:link w:val="a9"/>
    <w:rsid w:val="00891B75"/>
    <w:rPr>
      <w:rFonts w:ascii="Times New Roman" w:eastAsia="Times New Roman" w:hAnsi="Times New Roman"/>
      <w:b/>
      <w:bCs/>
      <w:sz w:val="32"/>
      <w:szCs w:val="24"/>
    </w:rPr>
  </w:style>
  <w:style w:type="character" w:customStyle="1" w:styleId="FontStyle48">
    <w:name w:val="Font Style48"/>
    <w:basedOn w:val="a0"/>
    <w:uiPriority w:val="99"/>
    <w:rsid w:val="005E11BD"/>
    <w:rPr>
      <w:rFonts w:ascii="Times New Roman" w:hAnsi="Times New Roman" w:cs="Times New Roman"/>
      <w:b/>
      <w:bCs/>
      <w:sz w:val="22"/>
      <w:szCs w:val="22"/>
    </w:rPr>
  </w:style>
  <w:style w:type="paragraph" w:styleId="ab">
    <w:name w:val="Balloon Text"/>
    <w:basedOn w:val="a"/>
    <w:link w:val="ac"/>
    <w:uiPriority w:val="99"/>
    <w:semiHidden/>
    <w:unhideWhenUsed/>
    <w:rsid w:val="002E7A6C"/>
    <w:rPr>
      <w:rFonts w:ascii="Tahoma" w:hAnsi="Tahoma" w:cs="Tahoma"/>
      <w:sz w:val="16"/>
      <w:szCs w:val="16"/>
    </w:rPr>
  </w:style>
  <w:style w:type="character" w:customStyle="1" w:styleId="ac">
    <w:name w:val="Текст выноски Знак"/>
    <w:basedOn w:val="a0"/>
    <w:link w:val="ab"/>
    <w:uiPriority w:val="99"/>
    <w:semiHidden/>
    <w:rsid w:val="002E7A6C"/>
    <w:rPr>
      <w:rFonts w:ascii="Tahoma" w:eastAsia="Times New Roman" w:hAnsi="Tahoma" w:cs="Tahoma"/>
      <w:sz w:val="16"/>
      <w:szCs w:val="16"/>
    </w:rPr>
  </w:style>
  <w:style w:type="paragraph" w:customStyle="1" w:styleId="Heading">
    <w:name w:val="Heading"/>
    <w:rsid w:val="002E7A6C"/>
    <w:pPr>
      <w:autoSpaceDE w:val="0"/>
      <w:autoSpaceDN w:val="0"/>
      <w:adjustRightInd w:val="0"/>
    </w:pPr>
    <w:rPr>
      <w:rFonts w:ascii="Arial" w:eastAsia="Times New Roman" w:hAnsi="Arial" w:cs="Arial"/>
      <w:b/>
      <w:bCs/>
      <w:sz w:val="22"/>
      <w:szCs w:val="22"/>
    </w:rPr>
  </w:style>
  <w:style w:type="paragraph" w:customStyle="1" w:styleId="district-infop">
    <w:name w:val="district-info__p"/>
    <w:basedOn w:val="a"/>
    <w:rsid w:val="00A9737A"/>
    <w:pPr>
      <w:spacing w:before="100" w:beforeAutospacing="1" w:after="100" w:afterAutospacing="1"/>
    </w:pPr>
    <w:rPr>
      <w:sz w:val="24"/>
    </w:rPr>
  </w:style>
  <w:style w:type="paragraph" w:customStyle="1" w:styleId="ConsPlusNormal">
    <w:name w:val="ConsPlusNormal"/>
    <w:rsid w:val="008759CA"/>
    <w:pPr>
      <w:autoSpaceDE w:val="0"/>
      <w:autoSpaceDN w:val="0"/>
      <w:adjustRightInd w:val="0"/>
      <w:ind w:firstLine="720"/>
    </w:pPr>
    <w:rPr>
      <w:rFonts w:ascii="Arial" w:eastAsia="Times New Roman" w:hAnsi="Arial" w:cs="Arial"/>
    </w:rPr>
  </w:style>
  <w:style w:type="paragraph" w:customStyle="1" w:styleId="ConsNormal">
    <w:name w:val="ConsNormal"/>
    <w:rsid w:val="00584892"/>
    <w:pPr>
      <w:widowControl w:val="0"/>
      <w:autoSpaceDE w:val="0"/>
      <w:autoSpaceDN w:val="0"/>
      <w:adjustRightInd w:val="0"/>
      <w:ind w:right="19772" w:firstLine="720"/>
    </w:pPr>
    <w:rPr>
      <w:rFonts w:ascii="Arial" w:eastAsia="Times New Roman" w:hAnsi="Arial" w:cs="Arial"/>
      <w:sz w:val="38"/>
      <w:szCs w:val="38"/>
    </w:rPr>
  </w:style>
  <w:style w:type="table" w:styleId="ad">
    <w:name w:val="Table Grid"/>
    <w:basedOn w:val="a1"/>
    <w:locked/>
    <w:rsid w:val="001F05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134DA5"/>
    <w:pPr>
      <w:tabs>
        <w:tab w:val="center" w:pos="4677"/>
        <w:tab w:val="right" w:pos="9355"/>
      </w:tabs>
    </w:pPr>
  </w:style>
  <w:style w:type="character" w:customStyle="1" w:styleId="af">
    <w:name w:val="Верхний колонтитул Знак"/>
    <w:basedOn w:val="a0"/>
    <w:link w:val="ae"/>
    <w:uiPriority w:val="99"/>
    <w:semiHidden/>
    <w:rsid w:val="00134DA5"/>
    <w:rPr>
      <w:rFonts w:ascii="Times New Roman" w:eastAsia="Times New Roman" w:hAnsi="Times New Roman"/>
      <w:sz w:val="28"/>
      <w:szCs w:val="24"/>
    </w:rPr>
  </w:style>
  <w:style w:type="paragraph" w:styleId="af0">
    <w:name w:val="footer"/>
    <w:basedOn w:val="a"/>
    <w:link w:val="af1"/>
    <w:uiPriority w:val="99"/>
    <w:semiHidden/>
    <w:unhideWhenUsed/>
    <w:rsid w:val="00134DA5"/>
    <w:pPr>
      <w:tabs>
        <w:tab w:val="center" w:pos="4677"/>
        <w:tab w:val="right" w:pos="9355"/>
      </w:tabs>
    </w:pPr>
  </w:style>
  <w:style w:type="character" w:customStyle="1" w:styleId="af1">
    <w:name w:val="Нижний колонтитул Знак"/>
    <w:basedOn w:val="a0"/>
    <w:link w:val="af0"/>
    <w:uiPriority w:val="99"/>
    <w:semiHidden/>
    <w:rsid w:val="00134DA5"/>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apse.e-mfc.ru" TargetMode="External"/><Relationship Id="rId13" Type="http://schemas.openxmlformats.org/officeDocument/2006/relationships/hyperlink" Target="garantF1://70162414.4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11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504.3" TargetMode="External"/><Relationship Id="rId5" Type="http://schemas.openxmlformats.org/officeDocument/2006/relationships/webSettings" Target="webSettings.xml"/><Relationship Id="rId15" Type="http://schemas.openxmlformats.org/officeDocument/2006/relationships/hyperlink" Target="garantF1://10002673.5" TargetMode="Externa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http://www.admop.ru" TargetMode="External"/><Relationship Id="rId14" Type="http://schemas.openxmlformats.org/officeDocument/2006/relationships/hyperlink" Target="garantF1://701624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8814</Words>
  <Characters>50242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27</cp:revision>
  <cp:lastPrinted>2017-11-08T06:37:00Z</cp:lastPrinted>
  <dcterms:created xsi:type="dcterms:W3CDTF">2017-10-25T06:19:00Z</dcterms:created>
  <dcterms:modified xsi:type="dcterms:W3CDTF">2017-12-28T08:08:00Z</dcterms:modified>
</cp:coreProperties>
</file>